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0746" w:rsidP="005F0746">
      <w:pPr>
        <w:pStyle w:val="Title"/>
      </w:pPr>
      <w:r>
        <w:fldChar w:fldCharType="begin"/>
      </w:r>
      <w:r>
        <w:instrText xml:space="preserve"> TITLE   \* MERGEFORMAT </w:instrText>
      </w:r>
      <w:r>
        <w:fldChar w:fldCharType="separate"/>
      </w:r>
      <w:r>
        <w:t>TDMMA307B PLAN AND MONITOR THE CARRIAGE OF DANGEROUS CARGOES</w:t>
      </w:r>
      <w:r>
        <w:fldChar w:fldCharType="end"/>
      </w:r>
    </w:p>
    <w:p w:rsidR="005F0746" w:rsidP="005F0746">
      <w:pPr>
        <w:pStyle w:val="Version"/>
        <w:sectPr w:rsidSect="006164F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164F5" w:rsidP="006164F5">
      <w:pPr>
        <w:pStyle w:val="SuperHeading"/>
      </w:pPr>
      <w:r w:rsidRPr="006164F5">
        <w:t>TDMMA307B PLAN AND MONITOR THE CARRIAGE OF DANGEROUS CARGOES</w:t>
      </w:r>
    </w:p>
    <w:p w:rsidR="00000000" w:rsidRPr="006164F5" w:rsidP="006164F5">
      <w:pPr>
        <w:pStyle w:val="SuperHeading"/>
      </w:pPr>
    </w:p>
    <w:p w:rsidR="00000000" w:rsidRPr="006164F5" w:rsidP="006164F5">
      <w:pPr>
        <w:pStyle w:val="Heading1"/>
      </w:pPr>
      <w:bookmarkStart w:id="1" w:name="O_150375"/>
      <w:bookmarkEnd w:id="1"/>
      <w:r w:rsidRPr="006164F5">
        <w:t>Modification History</w:t>
      </w:r>
    </w:p>
    <w:p w:rsidR="00000000" w:rsidRPr="006164F5" w:rsidP="006164F5">
      <w:pPr>
        <w:pStyle w:val="BodyText"/>
      </w:pPr>
      <w:r w:rsidRPr="006164F5">
        <w:t>Not applicable.</w:t>
      </w:r>
    </w:p>
    <w:p w:rsidR="00000000" w:rsidRPr="006164F5" w:rsidP="006164F5">
      <w:pPr>
        <w:pStyle w:val="AllowPageBreak"/>
      </w:pPr>
    </w:p>
    <w:p w:rsidR="00000000" w:rsidRPr="006164F5" w:rsidP="006164F5">
      <w:pPr>
        <w:pStyle w:val="Heading1"/>
      </w:pPr>
      <w:bookmarkStart w:id="2" w:name="O_150376"/>
      <w:bookmarkEnd w:id="2"/>
      <w:r w:rsidRPr="006164F5">
        <w:t>Unit Descriptor</w:t>
      </w:r>
    </w:p>
    <w:tbl>
      <w:tblPr>
        <w:tblW w:w="0" w:type="auto"/>
        <w:tblLayout w:type="fixed"/>
        <w:tblCellMar>
          <w:left w:w="62" w:type="dxa"/>
          <w:right w:w="62" w:type="dxa"/>
        </w:tblCellMar>
        <w:tblLook w:val="0000"/>
      </w:tblPr>
      <w:tblGrid>
        <w:gridCol w:w="1974"/>
        <w:gridCol w:w="6481"/>
      </w:tblGrid>
      <w:tr w:rsidTr="005F0746">
        <w:tblPrEx>
          <w:tblW w:w="0" w:type="auto"/>
          <w:tblLayout w:type="fixed"/>
          <w:tblCellMar>
            <w:left w:w="62" w:type="dxa"/>
            <w:right w:w="62" w:type="dxa"/>
          </w:tblCellMar>
          <w:tblLook w:val="0000"/>
        </w:tblPrEx>
        <w:trPr>
          <w:tblHeader/>
        </w:trPr>
        <w:tc>
          <w:tcPr>
            <w:tcW w:w="845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64F5" w:rsidP="006164F5">
            <w:pPr>
              <w:pStyle w:val="BodyText"/>
            </w:pPr>
            <w:r w:rsidRPr="006164F5">
              <w:t>UNIT DESCRIPTOR:</w:t>
            </w:r>
          </w:p>
          <w:p w:rsidR="00000000" w:rsidP="006164F5">
            <w:pPr>
              <w:pStyle w:val="BodyText"/>
              <w:rPr>
                <w:lang w:val="en-NZ"/>
              </w:rPr>
            </w:pPr>
            <w:r w:rsidRPr="006164F5">
              <w:rPr>
                <w:rStyle w:val="SpecialBold"/>
              </w:rPr>
              <w:t>This unit involves the skills and knowledge required to plan and oversee the safe and e</w:t>
            </w:r>
            <w:r w:rsidRPr="006164F5">
              <w:rPr>
                <w:rStyle w:val="SpecialBold"/>
              </w:rPr>
              <w:t>fficient loading</w:t>
            </w:r>
            <w:r w:rsidRPr="006164F5">
              <w:t xml:space="preserve">, </w:t>
            </w:r>
            <w:r w:rsidRPr="006164F5">
              <w:rPr>
                <w:rStyle w:val="SpecialBold"/>
              </w:rPr>
              <w:t>stowage</w:t>
            </w:r>
            <w:r w:rsidRPr="006164F5">
              <w:t xml:space="preserve">, </w:t>
            </w:r>
            <w:r w:rsidRPr="006164F5">
              <w:rPr>
                <w:rStyle w:val="SpecialBold"/>
              </w:rPr>
              <w:t>security and unloading of dangerous cargoes</w:t>
            </w:r>
            <w:r w:rsidRPr="006164F5">
              <w:t>.</w:t>
            </w:r>
          </w:p>
        </w:tc>
      </w:tr>
      <w:tr w:rsidTr="005F0746">
        <w:tblPrEx>
          <w:tblW w:w="0" w:type="auto"/>
          <w:tblLayout w:type="fixed"/>
          <w:tblCellMar>
            <w:left w:w="62" w:type="dxa"/>
            <w:right w:w="62" w:type="dxa"/>
          </w:tblCellMar>
          <w:tblLook w:val="0000"/>
        </w:tblPrEx>
        <w:tc>
          <w:tcPr>
            <w:tcW w:w="1974" w:type="dxa"/>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1" w:type="dxa"/>
            <w:tcBorders>
              <w:top w:val="single" w:sz="6" w:space="0" w:color="auto"/>
              <w:left w:val="nil"/>
              <w:bottom w:val="single" w:sz="6" w:space="0" w:color="auto"/>
              <w:right w:val="nil"/>
            </w:tcBorders>
            <w:tcMar>
              <w:top w:w="0" w:type="dxa"/>
              <w:left w:w="62" w:type="dxa"/>
              <w:bottom w:w="0" w:type="dxa"/>
              <w:right w:w="62" w:type="dxa"/>
            </w:tcMar>
          </w:tcPr>
          <w:p w:rsidR="00000000" w:rsidRPr="006164F5" w:rsidP="006164F5">
            <w:pPr>
              <w:pStyle w:val="BodyText"/>
            </w:pPr>
          </w:p>
        </w:tc>
      </w:tr>
    </w:tbl>
    <w:p w:rsidR="00000000" w:rsidRPr="006164F5" w:rsidP="006164F5">
      <w:pPr>
        <w:pStyle w:val="BodyText"/>
      </w:pPr>
    </w:p>
    <w:p w:rsidR="00000000" w:rsidRPr="006164F5" w:rsidP="006164F5">
      <w:pPr>
        <w:pStyle w:val="AllowPageBreak"/>
      </w:pPr>
    </w:p>
    <w:p w:rsidR="00000000" w:rsidRPr="006164F5" w:rsidP="006164F5">
      <w:pPr>
        <w:pStyle w:val="Heading1"/>
      </w:pPr>
      <w:bookmarkStart w:id="3" w:name="O_150377"/>
      <w:bookmarkEnd w:id="3"/>
      <w:r w:rsidRPr="006164F5">
        <w:t>Application of the Unit</w:t>
      </w:r>
    </w:p>
    <w:tbl>
      <w:tblPr>
        <w:tblW w:w="0" w:type="auto"/>
        <w:tblLayout w:type="fixed"/>
        <w:tblCellMar>
          <w:left w:w="62" w:type="dxa"/>
          <w:right w:w="62" w:type="dxa"/>
        </w:tblCellMar>
        <w:tblLook w:val="0000"/>
      </w:tblPr>
      <w:tblGrid>
        <w:gridCol w:w="1974"/>
        <w:gridCol w:w="6481"/>
      </w:tblGrid>
      <w:tr w:rsidTr="005F0746">
        <w:tblPrEx>
          <w:tblW w:w="0" w:type="auto"/>
          <w:tblLayout w:type="fixed"/>
          <w:tblCellMar>
            <w:left w:w="62" w:type="dxa"/>
            <w:right w:w="62" w:type="dxa"/>
          </w:tblCellMar>
          <w:tblLook w:val="0000"/>
        </w:tblPrEx>
        <w:trPr>
          <w:tblHeader/>
        </w:trPr>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64F5">
            <w:pPr>
              <w:pStyle w:val="BodyText"/>
              <w:rPr>
                <w:lang w:val="en-NZ"/>
              </w:rPr>
            </w:pPr>
            <w:r w:rsidRPr="006164F5">
              <w:rPr>
                <w:rStyle w:val="SpecialBold"/>
              </w:rPr>
              <w:t>Application of the unit</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64F5" w:rsidP="006164F5">
            <w:pPr>
              <w:pStyle w:val="BodyText"/>
            </w:pPr>
            <w:r w:rsidRPr="006164F5">
              <w:t>The unit has application in qualifications for Master or Chief Mate on a vessel of 500 </w:t>
            </w:r>
            <w:r w:rsidRPr="006164F5">
              <w:t>gross tonnage or more operating in international waters, i.e. Advanced Diploma of Transport&amp;Distribution(Maritime Operations - Master Unlimited).</w:t>
            </w:r>
          </w:p>
        </w:tc>
      </w:tr>
    </w:tbl>
    <w:p w:rsidR="00000000" w:rsidRPr="006164F5" w:rsidP="006164F5">
      <w:pPr>
        <w:pStyle w:val="BodyText"/>
      </w:pPr>
    </w:p>
    <w:p w:rsidR="00000000" w:rsidRPr="006164F5" w:rsidP="006164F5">
      <w:pPr>
        <w:pStyle w:val="AllowPageBreak"/>
      </w:pPr>
    </w:p>
    <w:p w:rsidR="00000000" w:rsidRPr="006164F5" w:rsidP="006164F5">
      <w:pPr>
        <w:pStyle w:val="Heading1"/>
      </w:pPr>
      <w:bookmarkStart w:id="4" w:name="O_150378"/>
      <w:bookmarkEnd w:id="4"/>
      <w:r w:rsidRPr="006164F5">
        <w:t>Licensing/Regulatory Information</w:t>
      </w:r>
    </w:p>
    <w:tbl>
      <w:tblPr>
        <w:tblW w:w="0" w:type="auto"/>
        <w:tblLayout w:type="fixed"/>
        <w:tblCellMar>
          <w:left w:w="62" w:type="dxa"/>
          <w:right w:w="62" w:type="dxa"/>
        </w:tblCellMar>
        <w:tblLook w:val="0000"/>
      </w:tblPr>
      <w:tblGrid>
        <w:gridCol w:w="1974"/>
        <w:gridCol w:w="6481"/>
      </w:tblGrid>
      <w:tr w:rsidTr="005F0746">
        <w:tblPrEx>
          <w:tblW w:w="0" w:type="auto"/>
          <w:tblLayout w:type="fixed"/>
          <w:tblCellMar>
            <w:left w:w="62" w:type="dxa"/>
            <w:right w:w="62" w:type="dxa"/>
          </w:tblCellMar>
          <w:tblLook w:val="0000"/>
        </w:tblPrEx>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64F5">
            <w:pPr>
              <w:pStyle w:val="BodyText"/>
              <w:rPr>
                <w:lang w:val="en-NZ"/>
              </w:rPr>
            </w:pPr>
            <w:r w:rsidRPr="006164F5">
              <w:rPr>
                <w:rStyle w:val="SpecialBold"/>
              </w:rPr>
              <w:t>Licensing</w:t>
            </w:r>
            <w:r w:rsidRPr="006164F5">
              <w:t>/</w:t>
            </w:r>
            <w:r w:rsidRPr="006164F5">
              <w:rPr>
                <w:rStyle w:val="SpecialBold"/>
              </w:rPr>
              <w:t>legislative requirements</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64F5" w:rsidP="006164F5">
            <w:pPr>
              <w:pStyle w:val="BodyText"/>
            </w:pPr>
            <w:r w:rsidRPr="006164F5">
              <w:t>The unit is consistent with the relevant sections of STCW 95, the International Ship and Port Facility Security (ISPS) Code and Marine Orders under the Australian Navigation Act 1912, describing requirements for a Master or Chief Mate on a vessel of 500 gr</w:t>
            </w:r>
            <w:r w:rsidRPr="006164F5">
              <w:t>oss tonnage or more operating in international waters.</w:t>
            </w:r>
          </w:p>
        </w:tc>
      </w:tr>
    </w:tbl>
    <w:p w:rsidR="00000000" w:rsidRPr="006164F5" w:rsidP="006164F5">
      <w:pPr>
        <w:pStyle w:val="BodyText"/>
      </w:pPr>
    </w:p>
    <w:p w:rsidR="00000000" w:rsidRPr="006164F5" w:rsidP="006164F5">
      <w:pPr>
        <w:pStyle w:val="AllowPageBreak"/>
      </w:pPr>
    </w:p>
    <w:p w:rsidR="00000000" w:rsidRPr="006164F5" w:rsidP="006164F5">
      <w:pPr>
        <w:pStyle w:val="Heading1"/>
      </w:pPr>
      <w:bookmarkStart w:id="5" w:name="O_150380"/>
      <w:bookmarkEnd w:id="5"/>
      <w:r w:rsidRPr="006164F5">
        <w:t>Pre-Requisites</w:t>
      </w:r>
    </w:p>
    <w:p w:rsidR="00000000" w:rsidRPr="006164F5" w:rsidP="006164F5">
      <w:pPr>
        <w:pStyle w:val="BodyText"/>
      </w:pPr>
      <w:r w:rsidRPr="006164F5">
        <w:t>Not applicable.</w:t>
      </w:r>
    </w:p>
    <w:p w:rsidR="00000000" w:rsidRPr="006164F5" w:rsidP="006164F5">
      <w:pPr>
        <w:pStyle w:val="AllowPageBreak"/>
      </w:pPr>
    </w:p>
    <w:p w:rsidR="00000000" w:rsidRPr="006164F5" w:rsidP="006164F5">
      <w:pPr>
        <w:pStyle w:val="Heading1"/>
      </w:pPr>
      <w:bookmarkStart w:id="6" w:name="O_150379"/>
      <w:bookmarkEnd w:id="6"/>
      <w:r w:rsidRPr="006164F5">
        <w:t>Employability Skills Information</w:t>
      </w:r>
    </w:p>
    <w:p w:rsidR="00000000" w:rsidRPr="006164F5" w:rsidP="006164F5">
      <w:pPr>
        <w:pStyle w:val="BodyText"/>
      </w:pPr>
      <w:r w:rsidRPr="006164F5">
        <w:t>Not applicable.</w:t>
      </w:r>
    </w:p>
    <w:p w:rsidR="00000000" w:rsidRPr="006164F5" w:rsidP="006164F5">
      <w:pPr>
        <w:pStyle w:val="AllowPageBreak"/>
      </w:pPr>
    </w:p>
    <w:p w:rsidR="00000000" w:rsidRPr="006164F5" w:rsidP="006164F5">
      <w:pPr>
        <w:pStyle w:val="Heading1"/>
      </w:pPr>
      <w:bookmarkStart w:id="7" w:name="O_150381"/>
      <w:bookmarkEnd w:id="7"/>
      <w:r w:rsidRPr="006164F5">
        <w:t>Elements and Performance Criteria Pre-Content</w:t>
      </w:r>
    </w:p>
    <w:tbl>
      <w:tblPr>
        <w:tblW w:w="0" w:type="auto"/>
        <w:tblLayout w:type="fixed"/>
        <w:tblCellMar>
          <w:left w:w="62" w:type="dxa"/>
          <w:right w:w="62" w:type="dxa"/>
        </w:tblCellMar>
        <w:tblLook w:val="0000"/>
      </w:tblPr>
      <w:tblGrid>
        <w:gridCol w:w="1946"/>
        <w:gridCol w:w="6483"/>
      </w:tblGrid>
      <w:tr w:rsidTr="005F0746">
        <w:tblPrEx>
          <w:tblW w:w="0" w:type="auto"/>
          <w:tblLayout w:type="fixed"/>
          <w:tblCellMar>
            <w:left w:w="62" w:type="dxa"/>
            <w:right w:w="62" w:type="dxa"/>
          </w:tblCellMar>
          <w:tblLook w:val="0000"/>
        </w:tblPrEx>
        <w:tc>
          <w:tcPr>
            <w:tcW w:w="1946" w:type="dxa"/>
            <w:tcBorders>
              <w:top w:val="single" w:sz="6" w:space="0" w:color="auto"/>
              <w:left w:val="nil"/>
              <w:bottom w:val="nil"/>
              <w:right w:val="single" w:sz="6" w:space="0" w:color="auto"/>
            </w:tcBorders>
            <w:tcMar>
              <w:top w:w="0" w:type="dxa"/>
              <w:left w:w="62" w:type="dxa"/>
              <w:bottom w:w="0" w:type="dxa"/>
              <w:right w:w="62" w:type="dxa"/>
            </w:tcMar>
          </w:tcPr>
          <w:p w:rsidR="00000000" w:rsidRPr="006164F5" w:rsidP="006164F5">
            <w:pPr>
              <w:pStyle w:val="BodyText"/>
            </w:pPr>
            <w:r w:rsidRPr="006164F5">
              <w:rPr>
                <w:rStyle w:val="Emphasis"/>
              </w:rPr>
              <w:t>Elements describe the essential outcomes of a unit of competency</w:t>
            </w:r>
            <w:r w:rsidRPr="006164F5">
              <w:t>.</w:t>
            </w:r>
          </w:p>
        </w:tc>
        <w:tc>
          <w:tcPr>
            <w:tcW w:w="6483" w:type="dxa"/>
            <w:tcBorders>
              <w:top w:val="single" w:sz="6" w:space="0" w:color="auto"/>
              <w:left w:val="single" w:sz="6" w:space="0" w:color="auto"/>
              <w:bottom w:val="nil"/>
              <w:right w:val="nil"/>
            </w:tcBorders>
            <w:tcMar>
              <w:top w:w="0" w:type="dxa"/>
              <w:left w:w="62" w:type="dxa"/>
              <w:bottom w:w="0" w:type="dxa"/>
              <w:right w:w="62" w:type="dxa"/>
            </w:tcMar>
          </w:tcPr>
          <w:p w:rsidR="00000000" w:rsidRPr="006164F5" w:rsidP="006164F5">
            <w:pPr>
              <w:pStyle w:val="BodyText"/>
            </w:pPr>
            <w:r w:rsidRPr="006164F5">
              <w:rPr>
                <w:rStyle w:val="Emphasis"/>
              </w:rPr>
              <w:t>Performance Criteria describe the required performance needed to demonstrate achievement of the element</w:t>
            </w:r>
            <w:r w:rsidRPr="006164F5">
              <w:t xml:space="preserve">. </w:t>
            </w:r>
            <w:r w:rsidRPr="006164F5">
              <w:rPr>
                <w:rStyle w:val="Emphasis"/>
              </w:rPr>
              <w:t>Assessment of performance is to be consistent with the Evidence Guide</w:t>
            </w:r>
            <w:r w:rsidRPr="006164F5">
              <w:t>.</w:t>
            </w:r>
          </w:p>
        </w:tc>
      </w:tr>
    </w:tbl>
    <w:p w:rsidR="00000000" w:rsidRPr="006164F5" w:rsidP="006164F5">
      <w:pPr>
        <w:pStyle w:val="BodyText"/>
      </w:pPr>
    </w:p>
    <w:p w:rsidR="00000000" w:rsidRPr="006164F5" w:rsidP="006164F5">
      <w:pPr>
        <w:pStyle w:val="AllowPageBreak"/>
      </w:pPr>
    </w:p>
    <w:p w:rsidR="00000000" w:rsidRPr="006164F5" w:rsidP="006164F5">
      <w:pPr>
        <w:pStyle w:val="Heading1"/>
      </w:pPr>
      <w:bookmarkStart w:id="8" w:name="O_150382"/>
      <w:bookmarkEnd w:id="8"/>
      <w:r w:rsidRPr="006164F5">
        <w:t>Elements and Performance Criteria</w:t>
      </w:r>
    </w:p>
    <w:tbl>
      <w:tblPr>
        <w:tblW w:w="0" w:type="auto"/>
        <w:tblLayout w:type="fixed"/>
        <w:tblCellMar>
          <w:left w:w="62" w:type="dxa"/>
          <w:right w:w="62" w:type="dxa"/>
        </w:tblCellMar>
        <w:tblLook w:val="0000"/>
      </w:tblPr>
      <w:tblGrid>
        <w:gridCol w:w="340"/>
        <w:gridCol w:w="1606"/>
        <w:gridCol w:w="340"/>
        <w:gridCol w:w="20"/>
        <w:gridCol w:w="6004"/>
        <w:gridCol w:w="31"/>
      </w:tblGrid>
      <w:tr w:rsidTr="005F0746">
        <w:tblPrEx>
          <w:tblW w:w="0" w:type="auto"/>
          <w:tblLayout w:type="fixed"/>
          <w:tblCellMar>
            <w:left w:w="62" w:type="dxa"/>
            <w:right w:w="62" w:type="dxa"/>
          </w:tblCellMar>
          <w:tblLook w:val="0000"/>
        </w:tblPrEx>
        <w:trPr>
          <w:tblHeader/>
        </w:trPr>
        <w:tc>
          <w:tcPr>
            <w:tcW w:w="1946"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6164F5" w:rsidP="006164F5">
            <w:pPr>
              <w:pStyle w:val="List"/>
            </w:pPr>
            <w:r w:rsidRPr="006164F5">
              <w:rPr>
                <w:rStyle w:val="SpecialBold"/>
              </w:rPr>
              <w:t>ELEMENT</w:t>
            </w:r>
          </w:p>
        </w:tc>
        <w:tc>
          <w:tcPr>
            <w:tcW w:w="6395" w:type="dxa"/>
            <w:gridSpan w:val="4"/>
            <w:tcBorders>
              <w:top w:val="nil"/>
              <w:left w:val="single" w:sz="6" w:space="0" w:color="auto"/>
              <w:bottom w:val="single" w:sz="6" w:space="0" w:color="auto"/>
              <w:right w:val="nil"/>
            </w:tcBorders>
            <w:tcMar>
              <w:top w:w="0" w:type="dxa"/>
              <w:left w:w="62" w:type="dxa"/>
              <w:bottom w:w="0" w:type="dxa"/>
              <w:right w:w="62" w:type="dxa"/>
            </w:tcMar>
          </w:tcPr>
          <w:p w:rsidR="00000000" w:rsidP="006164F5">
            <w:pPr>
              <w:pStyle w:val="List"/>
              <w:rPr>
                <w:lang w:val="en-NZ"/>
              </w:rPr>
            </w:pPr>
            <w:r w:rsidRPr="006164F5">
              <w:rPr>
                <w:rStyle w:val="SpecialBold"/>
              </w:rPr>
              <w:t>PERFORMANCE CRITERIA</w:t>
            </w:r>
          </w:p>
        </w:tc>
      </w:tr>
      <w:tr w:rsidTr="005F0746">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6164F5" w:rsidP="006164F5">
            <w:pPr>
              <w:pStyle w:val="List"/>
            </w:pPr>
            <w:r w:rsidRPr="006164F5">
              <w:rPr>
                <w:rStyle w:val="SpecialBold"/>
              </w:rPr>
              <w:t>1</w:t>
            </w:r>
          </w:p>
        </w:tc>
        <w:tc>
          <w:tcPr>
            <w:tcW w:w="1606"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6164F5">
            <w:pPr>
              <w:pStyle w:val="List"/>
              <w:rPr>
                <w:lang w:val="en-NZ"/>
              </w:rPr>
            </w:pPr>
            <w:r w:rsidRPr="006164F5">
              <w:rPr>
                <w:rStyle w:val="SpecialBold"/>
              </w:rPr>
              <w:t>Plan the loading</w:t>
            </w:r>
            <w:r w:rsidRPr="006164F5">
              <w:t xml:space="preserve">, </w:t>
            </w:r>
            <w:r w:rsidRPr="006164F5">
              <w:rPr>
                <w:rStyle w:val="SpecialBold"/>
              </w:rPr>
              <w:t>stowage</w:t>
            </w:r>
            <w:r w:rsidRPr="006164F5">
              <w:t xml:space="preserve">, </w:t>
            </w:r>
            <w:r w:rsidRPr="006164F5">
              <w:rPr>
                <w:rStyle w:val="SpecialBold"/>
              </w:rPr>
              <w:t>security and unloading of dangerous cargo</w:t>
            </w: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6164F5">
            <w:pPr>
              <w:pStyle w:val="List"/>
              <w:rPr>
                <w:lang w:val="en-NZ"/>
              </w:rPr>
            </w:pPr>
            <w:r w:rsidRPr="006164F5">
              <w:t>a</w:t>
            </w:r>
          </w:p>
        </w:tc>
        <w:tc>
          <w:tcPr>
            <w:tcW w:w="6035" w:type="dxa"/>
            <w:gridSpan w:val="2"/>
            <w:tcBorders>
              <w:top w:val="nil"/>
              <w:left w:val="nil"/>
              <w:bottom w:val="nil"/>
              <w:right w:val="nil"/>
            </w:tcBorders>
            <w:tcMar>
              <w:top w:w="0" w:type="dxa"/>
              <w:left w:w="62" w:type="dxa"/>
              <w:bottom w:w="0" w:type="dxa"/>
              <w:right w:w="62" w:type="dxa"/>
            </w:tcMar>
          </w:tcPr>
          <w:p w:rsidR="00000000" w:rsidP="006164F5">
            <w:pPr>
              <w:pStyle w:val="List"/>
              <w:rPr>
                <w:lang w:val="en-NZ"/>
              </w:rPr>
            </w:pPr>
            <w:r w:rsidRPr="006164F5">
              <w:t>The dangerous cargo to be loaded or unloaded is identified and its characteristics and dimensions established</w:t>
            </w:r>
          </w:p>
        </w:tc>
      </w:tr>
      <w:tr w:rsidTr="005F0746">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6164F5">
            <w:pPr>
              <w:pStyle w:val="List"/>
              <w:rPr>
                <w:lang w:val="en-NZ"/>
              </w:rPr>
            </w:pPr>
            <w:r w:rsidRPr="006164F5">
              <w:t>b</w:t>
            </w:r>
          </w:p>
        </w:tc>
        <w:tc>
          <w:tcPr>
            <w:tcW w:w="6035" w:type="dxa"/>
            <w:gridSpan w:val="2"/>
            <w:tcBorders>
              <w:top w:val="nil"/>
              <w:left w:val="nil"/>
              <w:bottom w:val="nil"/>
              <w:right w:val="nil"/>
            </w:tcBorders>
            <w:tcMar>
              <w:top w:w="0" w:type="dxa"/>
              <w:left w:w="62" w:type="dxa"/>
              <w:bottom w:w="0" w:type="dxa"/>
              <w:right w:w="62" w:type="dxa"/>
            </w:tcMar>
          </w:tcPr>
          <w:p w:rsidR="00000000" w:rsidP="006164F5">
            <w:pPr>
              <w:pStyle w:val="List"/>
              <w:rPr>
                <w:lang w:val="en-NZ"/>
              </w:rPr>
            </w:pPr>
            <w:r w:rsidRPr="006164F5">
              <w:t>Communications between the vessel and the shore terminal are conducted prior to the vessel's arrival concerning loading and unloading arrangements</w:t>
            </w:r>
          </w:p>
        </w:tc>
      </w:tr>
      <w:tr w:rsidTr="005F0746">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6164F5">
            <w:pPr>
              <w:pStyle w:val="List"/>
              <w:rPr>
                <w:lang w:val="en-NZ"/>
              </w:rPr>
            </w:pPr>
            <w:r w:rsidRPr="006164F5">
              <w:t>c</w:t>
            </w:r>
          </w:p>
        </w:tc>
        <w:tc>
          <w:tcPr>
            <w:tcW w:w="6035" w:type="dxa"/>
            <w:gridSpan w:val="2"/>
            <w:tcBorders>
              <w:top w:val="nil"/>
              <w:left w:val="nil"/>
              <w:bottom w:val="nil"/>
              <w:right w:val="nil"/>
            </w:tcBorders>
            <w:tcMar>
              <w:top w:w="0" w:type="dxa"/>
              <w:left w:w="62" w:type="dxa"/>
              <w:bottom w:w="0" w:type="dxa"/>
              <w:right w:w="62" w:type="dxa"/>
            </w:tcMar>
          </w:tcPr>
          <w:p w:rsidR="00000000" w:rsidP="006164F5">
            <w:pPr>
              <w:pStyle w:val="List"/>
              <w:rPr>
                <w:lang w:val="en-NZ"/>
              </w:rPr>
            </w:pPr>
            <w:r w:rsidRPr="006164F5">
              <w:t>The longitudinal stresses acting on vessel's hull for the intended dangerous cargo stowage configuration are calculated</w:t>
            </w:r>
          </w:p>
        </w:tc>
      </w:tr>
      <w:tr w:rsidTr="005F0746">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6164F5">
            <w:pPr>
              <w:pStyle w:val="List"/>
              <w:rPr>
                <w:lang w:val="en-NZ"/>
              </w:rPr>
            </w:pPr>
            <w:r w:rsidRPr="006164F5">
              <w:t>d</w:t>
            </w:r>
          </w:p>
        </w:tc>
        <w:tc>
          <w:tcPr>
            <w:tcW w:w="6035" w:type="dxa"/>
            <w:gridSpan w:val="2"/>
            <w:tcBorders>
              <w:top w:val="nil"/>
              <w:left w:val="nil"/>
              <w:bottom w:val="nil"/>
              <w:right w:val="nil"/>
            </w:tcBorders>
            <w:tcMar>
              <w:top w:w="0" w:type="dxa"/>
              <w:left w:w="62" w:type="dxa"/>
              <w:bottom w:w="0" w:type="dxa"/>
              <w:right w:w="62" w:type="dxa"/>
            </w:tcMar>
          </w:tcPr>
          <w:p w:rsidR="00000000" w:rsidP="006164F5">
            <w:pPr>
              <w:pStyle w:val="List"/>
              <w:rPr>
                <w:lang w:val="en-NZ"/>
              </w:rPr>
            </w:pPr>
            <w:r w:rsidRPr="006164F5">
              <w:t xml:space="preserve">The trim and stability of the vessel during loading/unloading operations and when loaded are calculated, including the use of a GZ </w:t>
            </w:r>
            <w:r w:rsidRPr="006164F5">
              <w:t>curve</w:t>
            </w:r>
          </w:p>
        </w:tc>
      </w:tr>
      <w:tr w:rsidTr="005F0746">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6164F5">
            <w:pPr>
              <w:pStyle w:val="List"/>
              <w:rPr>
                <w:lang w:val="en-NZ"/>
              </w:rPr>
            </w:pPr>
            <w:r w:rsidRPr="006164F5">
              <w:t>e</w:t>
            </w:r>
          </w:p>
        </w:tc>
        <w:tc>
          <w:tcPr>
            <w:tcW w:w="6035" w:type="dxa"/>
            <w:gridSpan w:val="2"/>
            <w:tcBorders>
              <w:top w:val="nil"/>
              <w:left w:val="nil"/>
              <w:bottom w:val="nil"/>
              <w:right w:val="nil"/>
            </w:tcBorders>
            <w:tcMar>
              <w:top w:w="0" w:type="dxa"/>
              <w:left w:w="62" w:type="dxa"/>
              <w:bottom w:w="0" w:type="dxa"/>
              <w:right w:w="62" w:type="dxa"/>
            </w:tcMar>
          </w:tcPr>
          <w:p w:rsidR="00000000" w:rsidP="006164F5">
            <w:pPr>
              <w:pStyle w:val="List"/>
              <w:rPr>
                <w:lang w:val="en-NZ"/>
              </w:rPr>
            </w:pPr>
            <w:r w:rsidRPr="006164F5">
              <w:t>The vessel's stowage plan is prepared and interpreted in accordance with company procedures</w:t>
            </w:r>
          </w:p>
        </w:tc>
      </w:tr>
      <w:tr w:rsidTr="005F0746">
        <w:tblPrEx>
          <w:tblW w:w="0" w:type="auto"/>
          <w:tblLayout w:type="fixed"/>
          <w:tblCellMar>
            <w:left w:w="62" w:type="dxa"/>
            <w:right w:w="62" w:type="dxa"/>
          </w:tblCellMar>
          <w:tblLook w:val="0000"/>
        </w:tblPrEx>
        <w:trPr>
          <w:gridAfter w:val="1"/>
          <w:wAfter w:w="31" w:type="dxa"/>
        </w:trPr>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4" w:type="dxa"/>
            <w:gridSpan w:val="2"/>
            <w:tcBorders>
              <w:top w:val="single" w:sz="6" w:space="0" w:color="auto"/>
              <w:left w:val="nil"/>
              <w:bottom w:val="nil"/>
              <w:right w:val="nil"/>
            </w:tcBorders>
            <w:tcMar>
              <w:top w:w="0" w:type="dxa"/>
              <w:left w:w="62" w:type="dxa"/>
              <w:bottom w:w="0" w:type="dxa"/>
              <w:right w:w="62" w:type="dxa"/>
            </w:tcMar>
          </w:tcPr>
          <w:p w:rsidR="00000000" w:rsidP="006164F5">
            <w:pPr>
              <w:pStyle w:val="BodyText"/>
              <w:rPr>
                <w:lang w:val="en-NZ"/>
              </w:rPr>
            </w:pPr>
          </w:p>
        </w:tc>
      </w:tr>
      <w:tr w:rsidTr="005F0746">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6164F5" w:rsidP="006164F5">
            <w:pPr>
              <w:pStyle w:val="List"/>
            </w:pPr>
            <w:r w:rsidRPr="006164F5">
              <w:rPr>
                <w:rStyle w:val="SpecialBold"/>
              </w:rPr>
              <w:t>2</w:t>
            </w:r>
          </w:p>
        </w:tc>
        <w:tc>
          <w:tcPr>
            <w:tcW w:w="1606" w:type="dxa"/>
            <w:vMerge w:val="restart"/>
            <w:tcBorders>
              <w:top w:val="nil"/>
              <w:left w:val="nil"/>
              <w:bottom w:val="nil"/>
              <w:right w:val="single" w:sz="6" w:space="0" w:color="auto"/>
            </w:tcBorders>
            <w:tcMar>
              <w:top w:w="0" w:type="dxa"/>
              <w:left w:w="62" w:type="dxa"/>
              <w:bottom w:w="0" w:type="dxa"/>
              <w:right w:w="62" w:type="dxa"/>
            </w:tcMar>
          </w:tcPr>
          <w:p w:rsidR="00000000" w:rsidP="006164F5">
            <w:pPr>
              <w:pStyle w:val="List"/>
              <w:rPr>
                <w:lang w:val="en-NZ"/>
              </w:rPr>
            </w:pPr>
            <w:r w:rsidRPr="006164F5">
              <w:rPr>
                <w:rStyle w:val="SpecialBold"/>
              </w:rPr>
              <w:t>Load</w:t>
            </w:r>
            <w:r w:rsidRPr="006164F5">
              <w:t xml:space="preserve">, </w:t>
            </w:r>
            <w:r w:rsidRPr="006164F5">
              <w:rPr>
                <w:rStyle w:val="SpecialBold"/>
              </w:rPr>
              <w:t>stow and unload dangerous cargo</w:t>
            </w:r>
          </w:p>
        </w:tc>
        <w:tc>
          <w:tcPr>
            <w:tcW w:w="340" w:type="dxa"/>
            <w:tcBorders>
              <w:top w:val="nil"/>
              <w:left w:val="single" w:sz="6" w:space="0" w:color="auto"/>
              <w:bottom w:val="nil"/>
              <w:right w:val="nil"/>
            </w:tcBorders>
            <w:tcMar>
              <w:top w:w="0" w:type="dxa"/>
              <w:left w:w="62" w:type="dxa"/>
              <w:bottom w:w="0" w:type="dxa"/>
              <w:right w:w="62" w:type="dxa"/>
            </w:tcMar>
          </w:tcPr>
          <w:p w:rsidR="00000000" w:rsidP="006164F5">
            <w:pPr>
              <w:pStyle w:val="List"/>
              <w:rPr>
                <w:lang w:val="en-NZ"/>
              </w:rPr>
            </w:pPr>
            <w:r w:rsidRPr="006164F5">
              <w:t>a</w:t>
            </w:r>
          </w:p>
        </w:tc>
        <w:tc>
          <w:tcPr>
            <w:tcW w:w="6055" w:type="dxa"/>
            <w:gridSpan w:val="3"/>
            <w:tcBorders>
              <w:top w:val="nil"/>
              <w:left w:val="nil"/>
              <w:bottom w:val="nil"/>
              <w:right w:val="nil"/>
            </w:tcBorders>
            <w:tcMar>
              <w:top w:w="0" w:type="dxa"/>
              <w:left w:w="62" w:type="dxa"/>
              <w:bottom w:w="0" w:type="dxa"/>
              <w:right w:w="62" w:type="dxa"/>
            </w:tcMar>
          </w:tcPr>
          <w:p w:rsidR="00000000" w:rsidP="006164F5">
            <w:pPr>
              <w:pStyle w:val="List"/>
              <w:rPr>
                <w:lang w:val="en-NZ"/>
              </w:rPr>
            </w:pPr>
            <w:r w:rsidRPr="006164F5">
              <w:t>Preparations for loading, stowage and unloading are carried out in accordance with operational and security procedures and stowage plan</w:t>
            </w:r>
          </w:p>
        </w:tc>
      </w:tr>
      <w:tr w:rsidTr="005F0746">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6164F5">
            <w:pPr>
              <w:pStyle w:val="List"/>
              <w:rPr>
                <w:lang w:val="en-NZ"/>
              </w:rPr>
            </w:pPr>
            <w:r w:rsidRPr="006164F5">
              <w:t>b</w:t>
            </w:r>
          </w:p>
        </w:tc>
        <w:tc>
          <w:tcPr>
            <w:tcW w:w="6055" w:type="dxa"/>
            <w:gridSpan w:val="3"/>
            <w:tcBorders>
              <w:top w:val="nil"/>
              <w:left w:val="nil"/>
              <w:bottom w:val="nil"/>
              <w:right w:val="nil"/>
            </w:tcBorders>
            <w:tcMar>
              <w:top w:w="0" w:type="dxa"/>
              <w:left w:w="62" w:type="dxa"/>
              <w:bottom w:w="0" w:type="dxa"/>
              <w:right w:w="62" w:type="dxa"/>
            </w:tcMar>
          </w:tcPr>
          <w:p w:rsidR="00000000" w:rsidRPr="006164F5" w:rsidP="006164F5">
            <w:pPr>
              <w:pStyle w:val="List"/>
            </w:pPr>
            <w:r w:rsidRPr="006164F5">
              <w:t>Relevant regulations, procedures and instructions pertaining to the type</w:t>
            </w:r>
            <w:r w:rsidRPr="006164F5">
              <w:t xml:space="preserve"> of dangerous cargo to be handled are accessed and interpreted prior to commencing operations</w:t>
            </w:r>
          </w:p>
        </w:tc>
      </w:tr>
    </w:tbl>
    <w:p w:rsidR="00000000" w:rsidRPr="006164F5" w:rsidP="006164F5">
      <w:pPr>
        <w:pStyle w:val="BodyText"/>
      </w:pPr>
    </w:p>
    <w:tbl>
      <w:tblPr>
        <w:tblW w:w="0" w:type="auto"/>
        <w:tblLayout w:type="fixed"/>
        <w:tblCellMar>
          <w:left w:w="62" w:type="dxa"/>
          <w:right w:w="62" w:type="dxa"/>
        </w:tblCellMar>
        <w:tblLook w:val="0000"/>
      </w:tblPr>
      <w:tblGrid>
        <w:gridCol w:w="340"/>
        <w:gridCol w:w="1606"/>
        <w:gridCol w:w="340"/>
        <w:gridCol w:w="20"/>
        <w:gridCol w:w="6004"/>
        <w:gridCol w:w="35"/>
      </w:tblGrid>
      <w:tr w:rsidTr="005F0746">
        <w:tblPrEx>
          <w:tblW w:w="0" w:type="auto"/>
          <w:tblLayout w:type="fixed"/>
          <w:tblCellMar>
            <w:left w:w="62" w:type="dxa"/>
            <w:right w:w="62" w:type="dxa"/>
          </w:tblCellMar>
          <w:tblLook w:val="0000"/>
        </w:tblPrEx>
        <w:trPr>
          <w:gridAfter w:val="1"/>
          <w:wAfter w:w="35" w:type="dxa"/>
          <w:tblHeader/>
        </w:trPr>
        <w:tc>
          <w:tcPr>
            <w:tcW w:w="1946"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6164F5" w:rsidP="006164F5">
            <w:pPr>
              <w:pStyle w:val="BodyText"/>
            </w:pPr>
          </w:p>
          <w:p w:rsidR="00000000" w:rsidRPr="006164F5" w:rsidP="006164F5">
            <w:pPr>
              <w:pStyle w:val="List"/>
            </w:pPr>
            <w:r w:rsidRPr="006164F5">
              <w:rPr>
                <w:rStyle w:val="SpecialBold"/>
              </w:rPr>
              <w:t>ELEMENT</w:t>
            </w:r>
          </w:p>
        </w:tc>
        <w:tc>
          <w:tcPr>
            <w:tcW w:w="6364" w:type="dxa"/>
            <w:gridSpan w:val="3"/>
            <w:tcBorders>
              <w:top w:val="nil"/>
              <w:left w:val="single" w:sz="6" w:space="0" w:color="auto"/>
              <w:bottom w:val="single" w:sz="6" w:space="0" w:color="auto"/>
              <w:right w:val="nil"/>
            </w:tcBorders>
            <w:tcMar>
              <w:top w:w="0" w:type="dxa"/>
              <w:left w:w="62" w:type="dxa"/>
              <w:bottom w:w="0" w:type="dxa"/>
              <w:right w:w="62" w:type="dxa"/>
            </w:tcMar>
          </w:tcPr>
          <w:p w:rsidR="00000000" w:rsidP="006164F5">
            <w:pPr>
              <w:pStyle w:val="List"/>
              <w:rPr>
                <w:lang w:val="en-NZ"/>
              </w:rPr>
            </w:pPr>
            <w:r w:rsidRPr="006164F5">
              <w:rPr>
                <w:rStyle w:val="SpecialBold"/>
              </w:rPr>
              <w:t>PERFORMANCE CRITERIA</w:t>
            </w:r>
          </w:p>
        </w:tc>
      </w:tr>
      <w:tr w:rsidTr="005F0746">
        <w:tblPrEx>
          <w:tblW w:w="0" w:type="auto"/>
          <w:tblLayout w:type="fixed"/>
          <w:tblCellMar>
            <w:left w:w="62" w:type="dxa"/>
            <w:right w:w="62" w:type="dxa"/>
          </w:tblCellMar>
          <w:tblLook w:val="0000"/>
        </w:tblPrEx>
        <w:tc>
          <w:tcPr>
            <w:tcW w:w="340" w:type="dxa"/>
            <w:vMerge w:val="restart"/>
            <w:tcBorders>
              <w:top w:val="single" w:sz="6" w:space="0" w:color="auto"/>
              <w:left w:val="nil"/>
              <w:bottom w:val="nil"/>
              <w:right w:val="nil"/>
            </w:tcBorders>
            <w:tcMar>
              <w:top w:w="0" w:type="dxa"/>
              <w:left w:w="62" w:type="dxa"/>
              <w:bottom w:w="0" w:type="dxa"/>
              <w:right w:w="62" w:type="dxa"/>
            </w:tcMar>
          </w:tcPr>
          <w:p w:rsidR="00000000" w:rsidRPr="006164F5" w:rsidP="006164F5">
            <w:pPr>
              <w:pStyle w:val="BodyText"/>
            </w:pPr>
          </w:p>
          <w:p w:rsidR="00000000" w:rsidP="006164F5">
            <w:pPr>
              <w:pStyle w:val="List"/>
              <w:rPr>
                <w:lang w:val="en-NZ"/>
              </w:rPr>
            </w:pPr>
            <w:r w:rsidRPr="006164F5">
              <w:rPr>
                <w:rStyle w:val="SpecialBold"/>
              </w:rPr>
              <w:t>2</w:t>
            </w:r>
          </w:p>
        </w:tc>
        <w:tc>
          <w:tcPr>
            <w:tcW w:w="1606" w:type="dxa"/>
            <w:vMerge w:val="restart"/>
            <w:tcBorders>
              <w:top w:val="single" w:sz="6" w:space="0" w:color="auto"/>
              <w:left w:val="nil"/>
              <w:bottom w:val="nil"/>
              <w:right w:val="single" w:sz="6" w:space="0" w:color="auto"/>
            </w:tcBorders>
            <w:tcMar>
              <w:top w:w="0" w:type="dxa"/>
              <w:left w:w="62" w:type="dxa"/>
              <w:bottom w:w="0" w:type="dxa"/>
              <w:right w:w="62" w:type="dxa"/>
            </w:tcMar>
          </w:tcPr>
          <w:p w:rsidR="00000000" w:rsidRPr="006164F5" w:rsidP="006164F5">
            <w:pPr>
              <w:pStyle w:val="BodyText"/>
            </w:pPr>
          </w:p>
          <w:p w:rsidR="00000000" w:rsidRPr="006164F5" w:rsidP="006164F5">
            <w:pPr>
              <w:pStyle w:val="List"/>
            </w:pPr>
            <w:r w:rsidRPr="006164F5">
              <w:rPr>
                <w:rStyle w:val="SpecialBold"/>
              </w:rPr>
              <w:t>Load</w:t>
            </w:r>
            <w:r w:rsidRPr="006164F5">
              <w:t xml:space="preserve">, </w:t>
            </w:r>
            <w:r w:rsidRPr="006164F5">
              <w:rPr>
                <w:rStyle w:val="SpecialBold"/>
              </w:rPr>
              <w:t>stow and unload dangerous cargo</w:t>
            </w:r>
          </w:p>
          <w:p w:rsidR="00000000" w:rsidP="006164F5">
            <w:pPr>
              <w:pStyle w:val="List"/>
              <w:rPr>
                <w:lang w:val="en-NZ"/>
              </w:rPr>
            </w:pPr>
            <w:r w:rsidRPr="006164F5">
              <w:t>(</w:t>
            </w:r>
            <w:r w:rsidRPr="006164F5">
              <w:rPr>
                <w:rStyle w:val="SpecialBold"/>
              </w:rPr>
              <w:t>continued</w:t>
            </w:r>
            <w:r w:rsidRPr="006164F5">
              <w:t xml:space="preserve">) </w:t>
            </w:r>
          </w:p>
        </w:tc>
        <w:tc>
          <w:tcPr>
            <w:tcW w:w="340" w:type="dxa"/>
            <w:tcBorders>
              <w:top w:val="nil"/>
              <w:left w:val="single" w:sz="6" w:space="0" w:color="auto"/>
              <w:bottom w:val="nil"/>
              <w:right w:val="nil"/>
            </w:tcBorders>
            <w:tcMar>
              <w:top w:w="0" w:type="dxa"/>
              <w:left w:w="62" w:type="dxa"/>
              <w:bottom w:w="0" w:type="dxa"/>
              <w:right w:w="62" w:type="dxa"/>
            </w:tcMar>
          </w:tcPr>
          <w:p w:rsidR="00000000" w:rsidRPr="006164F5" w:rsidP="006164F5">
            <w:pPr>
              <w:pStyle w:val="BodyText"/>
            </w:pPr>
          </w:p>
          <w:p w:rsidR="00000000" w:rsidP="006164F5">
            <w:pPr>
              <w:pStyle w:val="List"/>
              <w:rPr>
                <w:lang w:val="en-NZ"/>
              </w:rPr>
            </w:pPr>
            <w:r w:rsidRPr="006164F5">
              <w:t>c</w:t>
            </w:r>
          </w:p>
        </w:tc>
        <w:tc>
          <w:tcPr>
            <w:tcW w:w="6059" w:type="dxa"/>
            <w:gridSpan w:val="3"/>
            <w:tcBorders>
              <w:top w:val="nil"/>
              <w:left w:val="nil"/>
              <w:bottom w:val="nil"/>
              <w:right w:val="nil"/>
            </w:tcBorders>
            <w:tcMar>
              <w:top w:w="0" w:type="dxa"/>
              <w:left w:w="62" w:type="dxa"/>
              <w:bottom w:w="0" w:type="dxa"/>
              <w:right w:w="62" w:type="dxa"/>
            </w:tcMar>
          </w:tcPr>
          <w:p w:rsidR="00000000" w:rsidRPr="006164F5" w:rsidP="006164F5">
            <w:pPr>
              <w:pStyle w:val="BodyText"/>
            </w:pPr>
          </w:p>
          <w:p w:rsidR="00000000" w:rsidP="006164F5">
            <w:pPr>
              <w:pStyle w:val="List"/>
              <w:rPr>
                <w:lang w:val="en-NZ"/>
              </w:rPr>
            </w:pPr>
            <w:r w:rsidRPr="006164F5">
              <w:t>Techniques used for dangerous cargo calculations and handling are correctly applied as per the type of dangerous cargo to be loaded, stowed or unloaded</w:t>
            </w:r>
          </w:p>
        </w:tc>
      </w:tr>
      <w:tr w:rsidTr="005F0746">
        <w:tblPrEx>
          <w:tblW w:w="0" w:type="auto"/>
          <w:tblLayout w:type="fixed"/>
          <w:tblCellMar>
            <w:left w:w="62" w:type="dxa"/>
            <w:right w:w="62" w:type="dxa"/>
          </w:tblCellMar>
          <w:tblLook w:val="0000"/>
        </w:tblPrEx>
        <w:tc>
          <w:tcPr>
            <w:tcW w:w="340" w:type="dxa"/>
            <w:vMerge/>
            <w:tcBorders>
              <w:top w:val="single" w:sz="6" w:space="0" w:color="auto"/>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1606"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6164F5">
            <w:pPr>
              <w:pStyle w:val="List"/>
              <w:rPr>
                <w:lang w:val="en-NZ"/>
              </w:rPr>
            </w:pPr>
            <w:r w:rsidRPr="006164F5">
              <w:t>d</w:t>
            </w:r>
          </w:p>
        </w:tc>
        <w:tc>
          <w:tcPr>
            <w:tcW w:w="6059" w:type="dxa"/>
            <w:gridSpan w:val="3"/>
            <w:tcBorders>
              <w:top w:val="nil"/>
              <w:left w:val="nil"/>
              <w:bottom w:val="nil"/>
              <w:right w:val="nil"/>
            </w:tcBorders>
            <w:tcMar>
              <w:top w:w="0" w:type="dxa"/>
              <w:left w:w="62" w:type="dxa"/>
              <w:bottom w:w="0" w:type="dxa"/>
              <w:right w:w="62" w:type="dxa"/>
            </w:tcMar>
          </w:tcPr>
          <w:p w:rsidR="00000000" w:rsidP="006164F5">
            <w:pPr>
              <w:pStyle w:val="List"/>
              <w:rPr>
                <w:lang w:val="en-NZ"/>
              </w:rPr>
            </w:pPr>
            <w:r w:rsidRPr="006164F5">
              <w:t>Dangerous cargo is correctly identified, inspected and confirmed against documentation prior to loading, unloading and stowage operations</w:t>
            </w:r>
          </w:p>
        </w:tc>
      </w:tr>
      <w:tr w:rsidTr="005F0746">
        <w:tblPrEx>
          <w:tblW w:w="0" w:type="auto"/>
          <w:tblLayout w:type="fixed"/>
          <w:tblCellMar>
            <w:left w:w="62" w:type="dxa"/>
            <w:right w:w="62" w:type="dxa"/>
          </w:tblCellMar>
          <w:tblLook w:val="0000"/>
        </w:tblPrEx>
        <w:tc>
          <w:tcPr>
            <w:tcW w:w="340" w:type="dxa"/>
            <w:vMerge/>
            <w:tcBorders>
              <w:top w:val="single" w:sz="6" w:space="0" w:color="auto"/>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1606"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6164F5">
            <w:pPr>
              <w:pStyle w:val="List"/>
              <w:rPr>
                <w:lang w:val="en-NZ"/>
              </w:rPr>
            </w:pPr>
            <w:r w:rsidRPr="006164F5">
              <w:t>e</w:t>
            </w:r>
          </w:p>
        </w:tc>
        <w:tc>
          <w:tcPr>
            <w:tcW w:w="6059" w:type="dxa"/>
            <w:gridSpan w:val="3"/>
            <w:tcBorders>
              <w:top w:val="nil"/>
              <w:left w:val="nil"/>
              <w:bottom w:val="nil"/>
              <w:right w:val="nil"/>
            </w:tcBorders>
            <w:tcMar>
              <w:top w:w="0" w:type="dxa"/>
              <w:left w:w="62" w:type="dxa"/>
              <w:bottom w:w="0" w:type="dxa"/>
              <w:right w:w="62" w:type="dxa"/>
            </w:tcMar>
          </w:tcPr>
          <w:p w:rsidR="00000000" w:rsidP="006164F5">
            <w:pPr>
              <w:pStyle w:val="List"/>
              <w:rPr>
                <w:lang w:val="en-NZ"/>
              </w:rPr>
            </w:pPr>
            <w:r w:rsidRPr="006164F5">
              <w:t>Loading, stowage and unloading operations are conducted as per operational and security procedures</w:t>
            </w:r>
            <w:r w:rsidRPr="006164F5">
              <w:t xml:space="preserve"> and stowage plan for the dangerous cargo involved</w:t>
            </w:r>
          </w:p>
        </w:tc>
      </w:tr>
      <w:tr w:rsidTr="005F0746">
        <w:tblPrEx>
          <w:tblW w:w="0" w:type="auto"/>
          <w:tblLayout w:type="fixed"/>
          <w:tblCellMar>
            <w:left w:w="62" w:type="dxa"/>
            <w:right w:w="62" w:type="dxa"/>
          </w:tblCellMar>
          <w:tblLook w:val="0000"/>
        </w:tblPrEx>
        <w:tc>
          <w:tcPr>
            <w:tcW w:w="340" w:type="dxa"/>
            <w:vMerge/>
            <w:tcBorders>
              <w:top w:val="single" w:sz="6" w:space="0" w:color="auto"/>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1606"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6164F5">
            <w:pPr>
              <w:pStyle w:val="List"/>
              <w:rPr>
                <w:lang w:val="en-NZ"/>
              </w:rPr>
            </w:pPr>
            <w:r w:rsidRPr="006164F5">
              <w:t>f</w:t>
            </w:r>
          </w:p>
        </w:tc>
        <w:tc>
          <w:tcPr>
            <w:tcW w:w="6059" w:type="dxa"/>
            <w:gridSpan w:val="3"/>
            <w:tcBorders>
              <w:top w:val="nil"/>
              <w:left w:val="nil"/>
              <w:bottom w:val="nil"/>
              <w:right w:val="nil"/>
            </w:tcBorders>
            <w:tcMar>
              <w:top w:w="0" w:type="dxa"/>
              <w:left w:w="62" w:type="dxa"/>
              <w:bottom w:w="0" w:type="dxa"/>
              <w:right w:w="62" w:type="dxa"/>
            </w:tcMar>
          </w:tcPr>
          <w:p w:rsidR="00000000" w:rsidP="006164F5">
            <w:pPr>
              <w:pStyle w:val="List"/>
              <w:rPr>
                <w:lang w:val="en-NZ"/>
              </w:rPr>
            </w:pPr>
            <w:r w:rsidRPr="006164F5">
              <w:t>Communication is clear, concise and acknowledged at all times according to good dangerous cargo handling practice and regulations</w:t>
            </w:r>
          </w:p>
        </w:tc>
      </w:tr>
      <w:tr w:rsidTr="005F0746">
        <w:tblPrEx>
          <w:tblW w:w="0" w:type="auto"/>
          <w:tblLayout w:type="fixed"/>
          <w:tblCellMar>
            <w:left w:w="62" w:type="dxa"/>
            <w:right w:w="62" w:type="dxa"/>
          </w:tblCellMar>
          <w:tblLook w:val="0000"/>
        </w:tblPrEx>
        <w:trPr>
          <w:gridAfter w:val="1"/>
          <w:wAfter w:w="35" w:type="dxa"/>
        </w:trPr>
        <w:tc>
          <w:tcPr>
            <w:tcW w:w="1946" w:type="dxa"/>
            <w:gridSpan w:val="2"/>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64" w:type="dxa"/>
            <w:gridSpan w:val="3"/>
            <w:tcBorders>
              <w:top w:val="nil"/>
              <w:left w:val="single" w:sz="6" w:space="0" w:color="auto"/>
              <w:bottom w:val="single" w:sz="6" w:space="0" w:color="auto"/>
              <w:right w:val="nil"/>
            </w:tcBorders>
            <w:tcMar>
              <w:top w:w="0" w:type="dxa"/>
              <w:left w:w="62" w:type="dxa"/>
              <w:bottom w:w="0" w:type="dxa"/>
              <w:right w:w="62" w:type="dxa"/>
            </w:tcMar>
          </w:tcPr>
          <w:p w:rsidR="00000000" w:rsidP="006164F5">
            <w:pPr>
              <w:pStyle w:val="BodyText"/>
              <w:rPr>
                <w:lang w:val="en-NZ"/>
              </w:rPr>
            </w:pPr>
          </w:p>
        </w:tc>
      </w:tr>
      <w:tr w:rsidTr="005F0746">
        <w:tblPrEx>
          <w:tblW w:w="0" w:type="auto"/>
          <w:tblLayout w:type="fixed"/>
          <w:tblCellMar>
            <w:left w:w="62" w:type="dxa"/>
            <w:right w:w="62" w:type="dxa"/>
          </w:tblCellMar>
          <w:tblLook w:val="0000"/>
        </w:tblPrEx>
        <w:trPr>
          <w:gridAfter w:val="1"/>
          <w:wAfter w:w="35" w:type="dxa"/>
        </w:trPr>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4" w:type="dxa"/>
            <w:gridSpan w:val="2"/>
            <w:tcBorders>
              <w:top w:val="single" w:sz="6" w:space="0" w:color="auto"/>
              <w:left w:val="nil"/>
              <w:bottom w:val="nil"/>
              <w:right w:val="nil"/>
            </w:tcBorders>
            <w:tcMar>
              <w:top w:w="0" w:type="dxa"/>
              <w:left w:w="62" w:type="dxa"/>
              <w:bottom w:w="0" w:type="dxa"/>
              <w:right w:w="62" w:type="dxa"/>
            </w:tcMar>
          </w:tcPr>
          <w:p w:rsidR="00000000" w:rsidP="006164F5">
            <w:pPr>
              <w:pStyle w:val="BodyText"/>
              <w:rPr>
                <w:lang w:val="en-NZ"/>
              </w:rPr>
            </w:pPr>
          </w:p>
        </w:tc>
      </w:tr>
      <w:tr w:rsidTr="005F0746">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6164F5" w:rsidP="006164F5">
            <w:pPr>
              <w:pStyle w:val="List"/>
            </w:pPr>
            <w:r w:rsidRPr="006164F5">
              <w:rPr>
                <w:rStyle w:val="SpecialBold"/>
              </w:rPr>
              <w:t>3</w:t>
            </w:r>
          </w:p>
        </w:tc>
        <w:tc>
          <w:tcPr>
            <w:tcW w:w="1606"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6164F5">
            <w:pPr>
              <w:pStyle w:val="List"/>
              <w:rPr>
                <w:lang w:val="en-NZ"/>
              </w:rPr>
            </w:pPr>
            <w:r w:rsidRPr="006164F5">
              <w:rPr>
                <w:rStyle w:val="SpecialBold"/>
              </w:rPr>
              <w:t>Follow safety and hazard control procedures</w:t>
            </w: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6164F5">
            <w:pPr>
              <w:pStyle w:val="List"/>
              <w:rPr>
                <w:lang w:val="en-NZ"/>
              </w:rPr>
            </w:pPr>
            <w:r w:rsidRPr="006164F5">
              <w:t>a</w:t>
            </w:r>
          </w:p>
        </w:tc>
        <w:tc>
          <w:tcPr>
            <w:tcW w:w="6039" w:type="dxa"/>
            <w:gridSpan w:val="2"/>
            <w:tcBorders>
              <w:top w:val="nil"/>
              <w:left w:val="nil"/>
              <w:bottom w:val="nil"/>
              <w:right w:val="nil"/>
            </w:tcBorders>
            <w:tcMar>
              <w:top w:w="0" w:type="dxa"/>
              <w:left w:w="62" w:type="dxa"/>
              <w:bottom w:w="0" w:type="dxa"/>
              <w:right w:w="62" w:type="dxa"/>
            </w:tcMar>
          </w:tcPr>
          <w:p w:rsidR="00000000" w:rsidP="006164F5">
            <w:pPr>
              <w:pStyle w:val="List"/>
              <w:rPr>
                <w:lang w:val="en-NZ"/>
              </w:rPr>
            </w:pPr>
            <w:r w:rsidRPr="006164F5">
              <w:t>Tests and inspections on dangerous cargo handling equipment are conducted in accordance with regulations and company procedures</w:t>
            </w:r>
          </w:p>
        </w:tc>
      </w:tr>
      <w:tr w:rsidTr="005F0746">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6164F5">
            <w:pPr>
              <w:pStyle w:val="List"/>
              <w:rPr>
                <w:lang w:val="en-NZ"/>
              </w:rPr>
            </w:pPr>
            <w:r w:rsidRPr="006164F5">
              <w:t>b</w:t>
            </w:r>
          </w:p>
        </w:tc>
        <w:tc>
          <w:tcPr>
            <w:tcW w:w="6039" w:type="dxa"/>
            <w:gridSpan w:val="2"/>
            <w:tcBorders>
              <w:top w:val="nil"/>
              <w:left w:val="nil"/>
              <w:bottom w:val="nil"/>
              <w:right w:val="nil"/>
            </w:tcBorders>
            <w:tcMar>
              <w:top w:w="0" w:type="dxa"/>
              <w:left w:w="62" w:type="dxa"/>
              <w:bottom w:w="0" w:type="dxa"/>
              <w:right w:w="62" w:type="dxa"/>
            </w:tcMar>
          </w:tcPr>
          <w:p w:rsidR="00000000" w:rsidP="006164F5">
            <w:pPr>
              <w:pStyle w:val="List"/>
              <w:rPr>
                <w:lang w:val="en-NZ"/>
              </w:rPr>
            </w:pPr>
            <w:r w:rsidRPr="006164F5">
              <w:t>Dangerous cargo handling hazards are identified and action is taken to minimise or eliminate risk to personnel</w:t>
            </w:r>
            <w:r w:rsidRPr="006164F5">
              <w:t>, dangerous cargo, vessel and the environment</w:t>
            </w:r>
          </w:p>
        </w:tc>
      </w:tr>
      <w:tr w:rsidTr="005F0746">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6164F5">
            <w:pPr>
              <w:pStyle w:val="List"/>
              <w:rPr>
                <w:lang w:val="en-NZ"/>
              </w:rPr>
            </w:pPr>
            <w:r w:rsidRPr="006164F5">
              <w:t>c</w:t>
            </w:r>
          </w:p>
        </w:tc>
        <w:tc>
          <w:tcPr>
            <w:tcW w:w="6039" w:type="dxa"/>
            <w:gridSpan w:val="2"/>
            <w:tcBorders>
              <w:top w:val="nil"/>
              <w:left w:val="nil"/>
              <w:bottom w:val="nil"/>
              <w:right w:val="nil"/>
            </w:tcBorders>
            <w:tcMar>
              <w:top w:w="0" w:type="dxa"/>
              <w:left w:w="62" w:type="dxa"/>
              <w:bottom w:w="0" w:type="dxa"/>
              <w:right w:w="62" w:type="dxa"/>
            </w:tcMar>
          </w:tcPr>
          <w:p w:rsidR="00000000" w:rsidP="006164F5">
            <w:pPr>
              <w:pStyle w:val="List"/>
              <w:rPr>
                <w:lang w:val="en-NZ"/>
              </w:rPr>
            </w:pPr>
            <w:r w:rsidRPr="006164F5">
              <w:t>Safety, security and hazard minimisation procedures and regulations are followed at all times during dangerous cargo handling operations</w:t>
            </w:r>
          </w:p>
        </w:tc>
      </w:tr>
      <w:tr w:rsidTr="005F0746">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6164F5">
            <w:pPr>
              <w:pStyle w:val="List"/>
              <w:rPr>
                <w:lang w:val="en-NZ"/>
              </w:rPr>
            </w:pPr>
            <w:r w:rsidRPr="006164F5">
              <w:t>d</w:t>
            </w:r>
          </w:p>
        </w:tc>
        <w:tc>
          <w:tcPr>
            <w:tcW w:w="6039" w:type="dxa"/>
            <w:gridSpan w:val="2"/>
            <w:tcBorders>
              <w:top w:val="nil"/>
              <w:left w:val="nil"/>
              <w:bottom w:val="nil"/>
              <w:right w:val="nil"/>
            </w:tcBorders>
            <w:tcMar>
              <w:top w:w="0" w:type="dxa"/>
              <w:left w:w="62" w:type="dxa"/>
              <w:bottom w:w="0" w:type="dxa"/>
              <w:right w:w="62" w:type="dxa"/>
            </w:tcMar>
          </w:tcPr>
          <w:p w:rsidR="00000000" w:rsidP="006164F5">
            <w:pPr>
              <w:pStyle w:val="List"/>
              <w:rPr>
                <w:lang w:val="en-NZ"/>
              </w:rPr>
            </w:pPr>
            <w:r w:rsidRPr="006164F5">
              <w:t>Where relevant, precautions and procedures necessary for gas freeing a tank and for the entry of personnel into a tank are correctly followed</w:t>
            </w:r>
          </w:p>
        </w:tc>
      </w:tr>
      <w:tr w:rsidTr="005F0746">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6164F5">
            <w:pPr>
              <w:pStyle w:val="List"/>
              <w:rPr>
                <w:lang w:val="en-NZ"/>
              </w:rPr>
            </w:pPr>
            <w:r w:rsidRPr="006164F5">
              <w:t>e</w:t>
            </w:r>
          </w:p>
        </w:tc>
        <w:tc>
          <w:tcPr>
            <w:tcW w:w="6039" w:type="dxa"/>
            <w:gridSpan w:val="2"/>
            <w:tcBorders>
              <w:top w:val="nil"/>
              <w:left w:val="nil"/>
              <w:bottom w:val="nil"/>
              <w:right w:val="nil"/>
            </w:tcBorders>
            <w:tcMar>
              <w:top w:w="0" w:type="dxa"/>
              <w:left w:w="62" w:type="dxa"/>
              <w:bottom w:w="0" w:type="dxa"/>
              <w:right w:w="62" w:type="dxa"/>
            </w:tcMar>
          </w:tcPr>
          <w:p w:rsidR="00000000" w:rsidP="006164F5">
            <w:pPr>
              <w:pStyle w:val="List"/>
              <w:rPr>
                <w:lang w:val="en-NZ"/>
              </w:rPr>
            </w:pPr>
            <w:r w:rsidRPr="006164F5">
              <w:t>Where relevant, procedures and precautions necessary for entry into a pump room or other confined spaces on a</w:t>
            </w:r>
            <w:r w:rsidRPr="006164F5">
              <w:t xml:space="preserve"> vessel are correctly followed</w:t>
            </w:r>
          </w:p>
        </w:tc>
      </w:tr>
      <w:tr w:rsidTr="005F0746">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6164F5">
            <w:pPr>
              <w:pStyle w:val="List"/>
              <w:rPr>
                <w:lang w:val="en-NZ"/>
              </w:rPr>
            </w:pPr>
            <w:r w:rsidRPr="006164F5">
              <w:t>f</w:t>
            </w:r>
          </w:p>
        </w:tc>
        <w:tc>
          <w:tcPr>
            <w:tcW w:w="6039" w:type="dxa"/>
            <w:gridSpan w:val="2"/>
            <w:tcBorders>
              <w:top w:val="nil"/>
              <w:left w:val="nil"/>
              <w:bottom w:val="nil"/>
              <w:right w:val="nil"/>
            </w:tcBorders>
            <w:tcMar>
              <w:top w:w="0" w:type="dxa"/>
              <w:left w:w="62" w:type="dxa"/>
              <w:bottom w:w="0" w:type="dxa"/>
              <w:right w:w="62" w:type="dxa"/>
            </w:tcMar>
          </w:tcPr>
          <w:p w:rsidR="00000000" w:rsidP="006164F5">
            <w:pPr>
              <w:pStyle w:val="List"/>
              <w:rPr>
                <w:lang w:val="en-NZ"/>
              </w:rPr>
            </w:pPr>
            <w:r w:rsidRPr="006164F5">
              <w:t>Action is taken in the event of a dangerous cargo handling incident or emergency to secure the dangerous cargo and the vessel and maintain the safety of the vessel and persons involved</w:t>
            </w:r>
          </w:p>
        </w:tc>
      </w:tr>
      <w:tr w:rsidTr="005F0746">
        <w:tblPrEx>
          <w:tblW w:w="0" w:type="auto"/>
          <w:tblLayout w:type="fixed"/>
          <w:tblCellMar>
            <w:left w:w="62" w:type="dxa"/>
            <w:right w:w="62" w:type="dxa"/>
          </w:tblCellMar>
          <w:tblLook w:val="0000"/>
        </w:tblPrEx>
        <w:trPr>
          <w:gridAfter w:val="1"/>
          <w:wAfter w:w="35" w:type="dxa"/>
        </w:trPr>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4" w:type="dxa"/>
            <w:gridSpan w:val="2"/>
            <w:tcBorders>
              <w:top w:val="single" w:sz="6" w:space="0" w:color="auto"/>
              <w:left w:val="nil"/>
              <w:bottom w:val="nil"/>
              <w:right w:val="nil"/>
            </w:tcBorders>
            <w:tcMar>
              <w:top w:w="0" w:type="dxa"/>
              <w:left w:w="62" w:type="dxa"/>
              <w:bottom w:w="0" w:type="dxa"/>
              <w:right w:w="62" w:type="dxa"/>
            </w:tcMar>
          </w:tcPr>
          <w:p w:rsidR="00000000" w:rsidP="006164F5">
            <w:pPr>
              <w:pStyle w:val="BodyText"/>
              <w:rPr>
                <w:lang w:val="en-NZ"/>
              </w:rPr>
            </w:pPr>
          </w:p>
        </w:tc>
      </w:tr>
      <w:tr w:rsidTr="005F0746">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6164F5" w:rsidP="006164F5">
            <w:pPr>
              <w:pStyle w:val="List"/>
            </w:pPr>
            <w:r w:rsidRPr="006164F5">
              <w:rPr>
                <w:rStyle w:val="SpecialBold"/>
              </w:rPr>
              <w:t>4</w:t>
            </w:r>
          </w:p>
        </w:tc>
        <w:tc>
          <w:tcPr>
            <w:tcW w:w="1606"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6164F5">
            <w:pPr>
              <w:pStyle w:val="List"/>
              <w:rPr>
                <w:lang w:val="en-NZ"/>
              </w:rPr>
            </w:pPr>
            <w:r w:rsidRPr="006164F5">
              <w:rPr>
                <w:rStyle w:val="SpecialBold"/>
              </w:rPr>
              <w:t>Perform ballast management</w:t>
            </w: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6164F5">
            <w:pPr>
              <w:pStyle w:val="List"/>
              <w:rPr>
                <w:lang w:val="en-NZ"/>
              </w:rPr>
            </w:pPr>
            <w:r w:rsidRPr="006164F5">
              <w:t>a</w:t>
            </w:r>
          </w:p>
        </w:tc>
        <w:tc>
          <w:tcPr>
            <w:tcW w:w="6039" w:type="dxa"/>
            <w:gridSpan w:val="2"/>
            <w:tcBorders>
              <w:top w:val="nil"/>
              <w:left w:val="nil"/>
              <w:bottom w:val="nil"/>
              <w:right w:val="nil"/>
            </w:tcBorders>
            <w:tcMar>
              <w:top w:w="0" w:type="dxa"/>
              <w:left w:w="62" w:type="dxa"/>
              <w:bottom w:w="0" w:type="dxa"/>
              <w:right w:w="62" w:type="dxa"/>
            </w:tcMar>
          </w:tcPr>
          <w:p w:rsidR="00000000" w:rsidP="006164F5">
            <w:pPr>
              <w:pStyle w:val="List"/>
              <w:rPr>
                <w:lang w:val="en-NZ"/>
              </w:rPr>
            </w:pPr>
            <w:r w:rsidRPr="006164F5">
              <w:t>Ballast requirements of port authority are identified and interpreted</w:t>
            </w:r>
          </w:p>
        </w:tc>
      </w:tr>
      <w:tr w:rsidTr="005F0746">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6164F5">
            <w:pPr>
              <w:pStyle w:val="List"/>
              <w:rPr>
                <w:lang w:val="en-NZ"/>
              </w:rPr>
            </w:pPr>
            <w:r w:rsidRPr="006164F5">
              <w:t>b</w:t>
            </w:r>
          </w:p>
        </w:tc>
        <w:tc>
          <w:tcPr>
            <w:tcW w:w="6039" w:type="dxa"/>
            <w:gridSpan w:val="2"/>
            <w:tcBorders>
              <w:top w:val="nil"/>
              <w:left w:val="nil"/>
              <w:bottom w:val="nil"/>
              <w:right w:val="nil"/>
            </w:tcBorders>
            <w:tcMar>
              <w:top w:w="0" w:type="dxa"/>
              <w:left w:w="62" w:type="dxa"/>
              <w:bottom w:w="0" w:type="dxa"/>
              <w:right w:w="62" w:type="dxa"/>
            </w:tcMar>
          </w:tcPr>
          <w:p w:rsidR="00000000" w:rsidP="006164F5">
            <w:pPr>
              <w:pStyle w:val="List"/>
              <w:rPr>
                <w:lang w:val="en-NZ"/>
              </w:rPr>
            </w:pPr>
            <w:r w:rsidRPr="006164F5">
              <w:t>Ballast management procedures are carried out in accordance with company procedures and port authority requirements</w:t>
            </w:r>
          </w:p>
        </w:tc>
      </w:tr>
      <w:tr w:rsidTr="005F0746">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6164F5">
            <w:pPr>
              <w:pStyle w:val="List"/>
              <w:rPr>
                <w:lang w:val="en-NZ"/>
              </w:rPr>
            </w:pPr>
            <w:r w:rsidRPr="006164F5">
              <w:t>c</w:t>
            </w:r>
          </w:p>
        </w:tc>
        <w:tc>
          <w:tcPr>
            <w:tcW w:w="6039" w:type="dxa"/>
            <w:gridSpan w:val="2"/>
            <w:tcBorders>
              <w:top w:val="nil"/>
              <w:left w:val="nil"/>
              <w:bottom w:val="nil"/>
              <w:right w:val="nil"/>
            </w:tcBorders>
            <w:tcMar>
              <w:top w:w="0" w:type="dxa"/>
              <w:left w:w="62" w:type="dxa"/>
              <w:bottom w:w="0" w:type="dxa"/>
              <w:right w:w="62" w:type="dxa"/>
            </w:tcMar>
          </w:tcPr>
          <w:p w:rsidR="00000000" w:rsidP="006164F5">
            <w:pPr>
              <w:pStyle w:val="List"/>
              <w:rPr>
                <w:lang w:val="en-NZ"/>
              </w:rPr>
            </w:pPr>
            <w:r w:rsidRPr="006164F5">
              <w:t>Ballast management problems are identified and necessary action taken to minimise risk to the environment</w:t>
            </w:r>
          </w:p>
        </w:tc>
      </w:tr>
      <w:tr w:rsidTr="005F0746">
        <w:tblPrEx>
          <w:tblW w:w="0" w:type="auto"/>
          <w:tblLayout w:type="fixed"/>
          <w:tblCellMar>
            <w:left w:w="62" w:type="dxa"/>
            <w:right w:w="62" w:type="dxa"/>
          </w:tblCellMar>
          <w:tblLook w:val="0000"/>
        </w:tblPrEx>
        <w:trPr>
          <w:gridAfter w:val="1"/>
          <w:wAfter w:w="35" w:type="dxa"/>
        </w:trPr>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4" w:type="dxa"/>
            <w:gridSpan w:val="2"/>
            <w:tcBorders>
              <w:top w:val="single" w:sz="6" w:space="0" w:color="auto"/>
              <w:left w:val="nil"/>
              <w:bottom w:val="nil"/>
              <w:right w:val="nil"/>
            </w:tcBorders>
            <w:tcMar>
              <w:top w:w="0" w:type="dxa"/>
              <w:left w:w="62" w:type="dxa"/>
              <w:bottom w:w="0" w:type="dxa"/>
              <w:right w:w="62" w:type="dxa"/>
            </w:tcMar>
          </w:tcPr>
          <w:p w:rsidR="00000000" w:rsidP="006164F5">
            <w:pPr>
              <w:pStyle w:val="BodyText"/>
              <w:rPr>
                <w:lang w:val="en-NZ"/>
              </w:rPr>
            </w:pPr>
          </w:p>
        </w:tc>
      </w:tr>
      <w:tr w:rsidTr="005F0746">
        <w:tblPrEx>
          <w:tblW w:w="0" w:type="auto"/>
          <w:tblLayout w:type="fixed"/>
          <w:tblCellMar>
            <w:left w:w="62" w:type="dxa"/>
            <w:right w:w="62" w:type="dxa"/>
          </w:tblCellMar>
          <w:tblLook w:val="0000"/>
        </w:tblPrEx>
        <w:tc>
          <w:tcPr>
            <w:tcW w:w="340" w:type="dxa"/>
            <w:tcBorders>
              <w:top w:val="nil"/>
              <w:left w:val="nil"/>
              <w:bottom w:val="nil"/>
              <w:right w:val="nil"/>
            </w:tcBorders>
            <w:tcMar>
              <w:top w:w="0" w:type="dxa"/>
              <w:left w:w="62" w:type="dxa"/>
              <w:bottom w:w="0" w:type="dxa"/>
              <w:right w:w="62" w:type="dxa"/>
            </w:tcMar>
          </w:tcPr>
          <w:p w:rsidR="00000000" w:rsidRPr="006164F5" w:rsidP="006164F5">
            <w:pPr>
              <w:pStyle w:val="List"/>
            </w:pPr>
            <w:r w:rsidRPr="006164F5">
              <w:rPr>
                <w:rStyle w:val="SpecialBold"/>
              </w:rPr>
              <w:t>5</w:t>
            </w:r>
          </w:p>
        </w:tc>
        <w:tc>
          <w:tcPr>
            <w:tcW w:w="1606" w:type="dxa"/>
            <w:tcBorders>
              <w:top w:val="nil"/>
              <w:left w:val="nil"/>
              <w:bottom w:val="nil"/>
              <w:right w:val="single" w:sz="6" w:space="0" w:color="auto"/>
            </w:tcBorders>
            <w:tcMar>
              <w:top w:w="0" w:type="dxa"/>
              <w:left w:w="62" w:type="dxa"/>
              <w:bottom w:w="0" w:type="dxa"/>
              <w:right w:w="62" w:type="dxa"/>
            </w:tcMar>
          </w:tcPr>
          <w:p w:rsidR="00000000" w:rsidP="006164F5">
            <w:pPr>
              <w:pStyle w:val="List"/>
              <w:rPr>
                <w:lang w:val="en-NZ"/>
              </w:rPr>
            </w:pPr>
            <w:r w:rsidRPr="006164F5">
              <w:rPr>
                <w:rStyle w:val="SpecialBold"/>
              </w:rPr>
              <w:t>Complete dangerous cargo handling documentation</w:t>
            </w: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6164F5">
            <w:pPr>
              <w:pStyle w:val="List"/>
              <w:rPr>
                <w:lang w:val="en-NZ"/>
              </w:rPr>
            </w:pPr>
            <w:r w:rsidRPr="006164F5">
              <w:t>a</w:t>
            </w:r>
          </w:p>
        </w:tc>
        <w:tc>
          <w:tcPr>
            <w:tcW w:w="6039" w:type="dxa"/>
            <w:gridSpan w:val="2"/>
            <w:tcBorders>
              <w:top w:val="nil"/>
              <w:left w:val="nil"/>
              <w:bottom w:val="nil"/>
              <w:right w:val="nil"/>
            </w:tcBorders>
            <w:tcMar>
              <w:top w:w="0" w:type="dxa"/>
              <w:left w:w="62" w:type="dxa"/>
              <w:bottom w:w="0" w:type="dxa"/>
              <w:right w:w="62" w:type="dxa"/>
            </w:tcMar>
          </w:tcPr>
          <w:p w:rsidR="00000000" w:rsidRPr="006164F5" w:rsidP="006164F5">
            <w:pPr>
              <w:pStyle w:val="List"/>
            </w:pPr>
            <w:r w:rsidRPr="006164F5">
              <w:t>Independent cargo surveyors are used in the loading stowage and unloading of dangerous cargo in accordance with company procedures</w:t>
            </w:r>
          </w:p>
        </w:tc>
      </w:tr>
    </w:tbl>
    <w:p w:rsidR="00000000" w:rsidRPr="006164F5" w:rsidP="006164F5">
      <w:pPr>
        <w:pStyle w:val="BodyText"/>
      </w:pPr>
    </w:p>
    <w:tbl>
      <w:tblPr>
        <w:tblW w:w="0" w:type="auto"/>
        <w:tblLayout w:type="fixed"/>
        <w:tblCellMar>
          <w:left w:w="62" w:type="dxa"/>
          <w:right w:w="62" w:type="dxa"/>
        </w:tblCellMar>
        <w:tblLook w:val="0000"/>
      </w:tblPr>
      <w:tblGrid>
        <w:gridCol w:w="340"/>
        <w:gridCol w:w="1606"/>
        <w:gridCol w:w="360"/>
        <w:gridCol w:w="6004"/>
        <w:gridCol w:w="35"/>
      </w:tblGrid>
      <w:tr w:rsidTr="005F0746">
        <w:tblPrEx>
          <w:tblW w:w="0" w:type="auto"/>
          <w:tblLayout w:type="fixed"/>
          <w:tblCellMar>
            <w:left w:w="62" w:type="dxa"/>
            <w:right w:w="62" w:type="dxa"/>
          </w:tblCellMar>
          <w:tblLook w:val="0000"/>
        </w:tblPrEx>
        <w:trPr>
          <w:gridAfter w:val="1"/>
          <w:wAfter w:w="35" w:type="dxa"/>
          <w:tblHeader/>
        </w:trPr>
        <w:tc>
          <w:tcPr>
            <w:tcW w:w="1946"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6164F5" w:rsidP="006164F5">
            <w:pPr>
              <w:pStyle w:val="BodyText"/>
            </w:pPr>
          </w:p>
          <w:p w:rsidR="00000000" w:rsidRPr="006164F5" w:rsidP="006164F5">
            <w:pPr>
              <w:pStyle w:val="List"/>
            </w:pPr>
            <w:r w:rsidRPr="006164F5">
              <w:rPr>
                <w:rStyle w:val="SpecialBold"/>
              </w:rPr>
              <w:t>ELEMENT</w:t>
            </w:r>
          </w:p>
        </w:tc>
        <w:tc>
          <w:tcPr>
            <w:tcW w:w="6364"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6164F5">
            <w:pPr>
              <w:pStyle w:val="List"/>
              <w:rPr>
                <w:lang w:val="en-NZ"/>
              </w:rPr>
            </w:pPr>
            <w:r w:rsidRPr="006164F5">
              <w:rPr>
                <w:rStyle w:val="SpecialBold"/>
              </w:rPr>
              <w:t>PERFORMANCE CRITERIA</w:t>
            </w:r>
          </w:p>
        </w:tc>
      </w:tr>
      <w:tr w:rsidTr="005F0746">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6164F5" w:rsidP="006164F5">
            <w:pPr>
              <w:pStyle w:val="BodyText"/>
            </w:pPr>
          </w:p>
          <w:p w:rsidR="00000000" w:rsidP="006164F5">
            <w:pPr>
              <w:pStyle w:val="List"/>
              <w:rPr>
                <w:lang w:val="en-NZ"/>
              </w:rPr>
            </w:pPr>
            <w:r w:rsidRPr="006164F5">
              <w:rPr>
                <w:rStyle w:val="SpecialBold"/>
              </w:rPr>
              <w:t>5</w:t>
            </w:r>
          </w:p>
        </w:tc>
        <w:tc>
          <w:tcPr>
            <w:tcW w:w="1606" w:type="dxa"/>
            <w:vMerge w:val="restart"/>
            <w:tcBorders>
              <w:top w:val="nil"/>
              <w:left w:val="nil"/>
              <w:bottom w:val="nil"/>
              <w:right w:val="single" w:sz="6" w:space="0" w:color="auto"/>
            </w:tcBorders>
            <w:tcMar>
              <w:top w:w="0" w:type="dxa"/>
              <w:left w:w="62" w:type="dxa"/>
              <w:bottom w:w="0" w:type="dxa"/>
              <w:right w:w="62" w:type="dxa"/>
            </w:tcMar>
          </w:tcPr>
          <w:p w:rsidR="00000000" w:rsidRPr="006164F5" w:rsidP="006164F5">
            <w:pPr>
              <w:pStyle w:val="BodyText"/>
            </w:pPr>
          </w:p>
          <w:p w:rsidR="00000000" w:rsidRPr="006164F5" w:rsidP="006164F5">
            <w:pPr>
              <w:pStyle w:val="List"/>
            </w:pPr>
            <w:r w:rsidRPr="006164F5">
              <w:rPr>
                <w:rStyle w:val="SpecialBold"/>
              </w:rPr>
              <w:t>Complete dangerous cargo handling documentation</w:t>
            </w:r>
          </w:p>
          <w:p w:rsidR="00000000" w:rsidP="006164F5">
            <w:pPr>
              <w:pStyle w:val="List"/>
              <w:rPr>
                <w:lang w:val="en-NZ"/>
              </w:rPr>
            </w:pPr>
            <w:r w:rsidRPr="006164F5">
              <w:t>(</w:t>
            </w:r>
            <w:r w:rsidRPr="006164F5">
              <w:rPr>
                <w:rStyle w:val="SpecialBold"/>
              </w:rPr>
              <w:t>continued</w:t>
            </w:r>
            <w:r w:rsidRPr="006164F5">
              <w:t xml:space="preserve">) </w:t>
            </w:r>
          </w:p>
        </w:tc>
        <w:tc>
          <w:tcPr>
            <w:tcW w:w="360" w:type="dxa"/>
            <w:tcBorders>
              <w:top w:val="nil"/>
              <w:left w:val="single" w:sz="6" w:space="0" w:color="auto"/>
              <w:bottom w:val="nil"/>
              <w:right w:val="nil"/>
            </w:tcBorders>
            <w:tcMar>
              <w:top w:w="0" w:type="dxa"/>
              <w:left w:w="62" w:type="dxa"/>
              <w:bottom w:w="0" w:type="dxa"/>
              <w:right w:w="62" w:type="dxa"/>
            </w:tcMar>
          </w:tcPr>
          <w:p w:rsidR="00000000" w:rsidRPr="006164F5" w:rsidP="006164F5">
            <w:pPr>
              <w:pStyle w:val="BodyText"/>
            </w:pPr>
          </w:p>
          <w:p w:rsidR="00000000" w:rsidP="006164F5">
            <w:pPr>
              <w:pStyle w:val="List"/>
              <w:rPr>
                <w:lang w:val="en-NZ"/>
              </w:rPr>
            </w:pPr>
            <w:r w:rsidRPr="006164F5">
              <w:t>b</w:t>
            </w:r>
          </w:p>
        </w:tc>
        <w:tc>
          <w:tcPr>
            <w:tcW w:w="6039" w:type="dxa"/>
            <w:gridSpan w:val="2"/>
            <w:tcBorders>
              <w:top w:val="nil"/>
              <w:left w:val="nil"/>
              <w:bottom w:val="nil"/>
              <w:right w:val="nil"/>
            </w:tcBorders>
            <w:tcMar>
              <w:top w:w="0" w:type="dxa"/>
              <w:left w:w="62" w:type="dxa"/>
              <w:bottom w:w="0" w:type="dxa"/>
              <w:right w:w="62" w:type="dxa"/>
            </w:tcMar>
          </w:tcPr>
          <w:p w:rsidR="00000000" w:rsidRPr="006164F5" w:rsidP="006164F5">
            <w:pPr>
              <w:pStyle w:val="BodyText"/>
            </w:pPr>
          </w:p>
          <w:p w:rsidR="00000000" w:rsidP="006164F5">
            <w:pPr>
              <w:pStyle w:val="List"/>
              <w:rPr>
                <w:lang w:val="en-NZ"/>
              </w:rPr>
            </w:pPr>
            <w:r w:rsidRPr="006164F5">
              <w:t>Correct l</w:t>
            </w:r>
            <w:r w:rsidRPr="006164F5">
              <w:t>og book entries are made relating to dangerous cargo handling operations and incidents</w:t>
            </w:r>
          </w:p>
        </w:tc>
      </w:tr>
      <w:tr w:rsidTr="005F0746">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6164F5">
            <w:pPr>
              <w:pStyle w:val="List"/>
              <w:rPr>
                <w:lang w:val="en-NZ"/>
              </w:rPr>
            </w:pPr>
            <w:r w:rsidRPr="006164F5">
              <w:t>c</w:t>
            </w:r>
          </w:p>
        </w:tc>
        <w:tc>
          <w:tcPr>
            <w:tcW w:w="6039" w:type="dxa"/>
            <w:gridSpan w:val="2"/>
            <w:tcBorders>
              <w:top w:val="nil"/>
              <w:left w:val="nil"/>
              <w:bottom w:val="nil"/>
              <w:right w:val="nil"/>
            </w:tcBorders>
            <w:tcMar>
              <w:top w:w="0" w:type="dxa"/>
              <w:left w:w="62" w:type="dxa"/>
              <w:bottom w:w="0" w:type="dxa"/>
              <w:right w:w="62" w:type="dxa"/>
            </w:tcMar>
          </w:tcPr>
          <w:p w:rsidR="00000000" w:rsidP="006164F5">
            <w:pPr>
              <w:pStyle w:val="List"/>
              <w:rPr>
                <w:lang w:val="en-NZ"/>
              </w:rPr>
            </w:pPr>
            <w:r w:rsidRPr="006164F5">
              <w:t>A letter of protest is used in any untoward incident relating to cargo operations and care</w:t>
            </w:r>
          </w:p>
        </w:tc>
      </w:tr>
      <w:tr w:rsidTr="005F0746">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6164F5">
            <w:pPr>
              <w:pStyle w:val="List"/>
              <w:rPr>
                <w:lang w:val="en-NZ"/>
              </w:rPr>
            </w:pPr>
            <w:r w:rsidRPr="006164F5">
              <w:t>d</w:t>
            </w:r>
          </w:p>
        </w:tc>
        <w:tc>
          <w:tcPr>
            <w:tcW w:w="6039" w:type="dxa"/>
            <w:gridSpan w:val="2"/>
            <w:tcBorders>
              <w:top w:val="nil"/>
              <w:left w:val="nil"/>
              <w:bottom w:val="nil"/>
              <w:right w:val="nil"/>
            </w:tcBorders>
            <w:tcMar>
              <w:top w:w="0" w:type="dxa"/>
              <w:left w:w="62" w:type="dxa"/>
              <w:bottom w:w="0" w:type="dxa"/>
              <w:right w:w="62" w:type="dxa"/>
            </w:tcMar>
          </w:tcPr>
          <w:p w:rsidR="00000000" w:rsidRPr="006164F5" w:rsidP="006164F5">
            <w:pPr>
              <w:pStyle w:val="List"/>
            </w:pPr>
            <w:r w:rsidRPr="006164F5">
              <w:t>All cargo handling documentation is completed in accordance with requirements and regulations</w:t>
            </w:r>
          </w:p>
        </w:tc>
      </w:tr>
    </w:tbl>
    <w:p w:rsidR="00000000" w:rsidRPr="006164F5" w:rsidP="006164F5">
      <w:pPr>
        <w:pStyle w:val="BodyText"/>
      </w:pPr>
    </w:p>
    <w:p w:rsidR="00000000" w:rsidRPr="006164F5" w:rsidP="006164F5">
      <w:pPr>
        <w:pStyle w:val="AllowPageBreak"/>
      </w:pPr>
    </w:p>
    <w:p w:rsidR="00000000" w:rsidRPr="006164F5" w:rsidP="006164F5">
      <w:pPr>
        <w:pStyle w:val="Heading1"/>
      </w:pPr>
      <w:bookmarkStart w:id="9" w:name="O_150383"/>
      <w:bookmarkEnd w:id="9"/>
      <w:r w:rsidRPr="006164F5">
        <w:t>Required Skills and Knowledge</w:t>
      </w:r>
    </w:p>
    <w:tbl>
      <w:tblPr>
        <w:tblW w:w="0" w:type="auto"/>
        <w:tblLayout w:type="fixed"/>
        <w:tblCellMar>
          <w:left w:w="62" w:type="dxa"/>
          <w:right w:w="62" w:type="dxa"/>
        </w:tblCellMar>
        <w:tblLook w:val="0000"/>
      </w:tblPr>
      <w:tblGrid>
        <w:gridCol w:w="423"/>
        <w:gridCol w:w="7906"/>
        <w:gridCol w:w="9"/>
        <w:gridCol w:w="7"/>
      </w:tblGrid>
      <w:tr w:rsidTr="005F0746">
        <w:tblPrEx>
          <w:tblW w:w="0" w:type="auto"/>
          <w:tblLayout w:type="fixed"/>
          <w:tblCellMar>
            <w:left w:w="62" w:type="dxa"/>
            <w:right w:w="62" w:type="dxa"/>
          </w:tblCellMar>
          <w:tblLook w:val="0000"/>
        </w:tblPrEx>
        <w:trPr>
          <w:tblHeader/>
        </w:trPr>
        <w:tc>
          <w:tcPr>
            <w:tcW w:w="8345" w:type="dxa"/>
            <w:gridSpan w:val="4"/>
            <w:tcBorders>
              <w:top w:val="nil"/>
              <w:left w:val="nil"/>
              <w:bottom w:val="nil"/>
              <w:right w:val="nil"/>
            </w:tcBorders>
            <w:tcMar>
              <w:top w:w="0" w:type="dxa"/>
              <w:left w:w="62" w:type="dxa"/>
              <w:bottom w:w="0" w:type="dxa"/>
              <w:right w:w="62" w:type="dxa"/>
            </w:tcMar>
          </w:tcPr>
          <w:p w:rsidR="00000000" w:rsidP="006164F5">
            <w:pPr>
              <w:pStyle w:val="BodyText"/>
              <w:rPr>
                <w:lang w:val="en-NZ"/>
              </w:rPr>
            </w:pPr>
            <w:r w:rsidRPr="006164F5">
              <w:rPr>
                <w:rStyle w:val="SpecialBold"/>
              </w:rPr>
              <w:t>REQUIRED KNOWLEDGE</w:t>
            </w:r>
          </w:p>
        </w:tc>
      </w:tr>
      <w:tr w:rsidTr="005F0746">
        <w:tblPrEx>
          <w:tblW w:w="0" w:type="auto"/>
          <w:tblLayout w:type="fixed"/>
          <w:tblCellMar>
            <w:left w:w="62" w:type="dxa"/>
            <w:right w:w="62" w:type="dxa"/>
          </w:tblCellMar>
          <w:tblLook w:val="0000"/>
        </w:tblPrEx>
        <w:tc>
          <w:tcPr>
            <w:tcW w:w="8345" w:type="dxa"/>
            <w:gridSpan w:val="4"/>
            <w:tcBorders>
              <w:top w:val="nil"/>
              <w:left w:val="nil"/>
              <w:bottom w:val="nil"/>
              <w:right w:val="nil"/>
            </w:tcBorders>
            <w:tcMar>
              <w:top w:w="0" w:type="dxa"/>
              <w:left w:w="62" w:type="dxa"/>
              <w:bottom w:w="0" w:type="dxa"/>
              <w:right w:w="62" w:type="dxa"/>
            </w:tcMar>
          </w:tcPr>
          <w:p w:rsidR="00000000" w:rsidP="006164F5">
            <w:pPr>
              <w:pStyle w:val="BodyText"/>
              <w:rPr>
                <w:lang w:val="en-NZ"/>
              </w:rPr>
            </w:pPr>
            <w:r w:rsidRPr="006164F5">
              <w:rPr>
                <w:rStyle w:val="Emphasis"/>
              </w:rPr>
              <w:t>This describes the knowledge required for this unit</w:t>
            </w:r>
            <w:r w:rsidRPr="006164F5">
              <w:t>.</w:t>
            </w:r>
          </w:p>
        </w:tc>
      </w:tr>
      <w:tr w:rsidTr="005F0746">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6164F5">
            <w:pPr>
              <w:pStyle w:val="BodyText"/>
              <w:rPr>
                <w:lang w:val="en-NZ"/>
              </w:rPr>
            </w:pPr>
            <w:r w:rsidRPr="006164F5">
              <w:t>1</w:t>
            </w:r>
          </w:p>
        </w:tc>
        <w:tc>
          <w:tcPr>
            <w:tcW w:w="7922" w:type="dxa"/>
            <w:gridSpan w:val="3"/>
            <w:tcBorders>
              <w:top w:val="nil"/>
              <w:left w:val="nil"/>
              <w:bottom w:val="nil"/>
              <w:right w:val="nil"/>
            </w:tcBorders>
            <w:tcMar>
              <w:top w:w="0" w:type="dxa"/>
              <w:left w:w="62" w:type="dxa"/>
              <w:bottom w:w="0" w:type="dxa"/>
              <w:right w:w="62" w:type="dxa"/>
            </w:tcMar>
          </w:tcPr>
          <w:p w:rsidR="00000000" w:rsidP="006164F5">
            <w:pPr>
              <w:pStyle w:val="BodyText"/>
              <w:rPr>
                <w:lang w:val="en-NZ"/>
              </w:rPr>
            </w:pPr>
            <w:r w:rsidRPr="006164F5">
              <w:t>IMO STCW 95 Convention and Code, the International Ship and Port Facility Security (ISPS) Code and AMSA Marine Orders applicable to the management of dangerous cargo handling operations</w:t>
            </w:r>
          </w:p>
        </w:tc>
      </w:tr>
      <w:tr w:rsidTr="005F0746">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6164F5">
            <w:pPr>
              <w:pStyle w:val="BodyText"/>
              <w:rPr>
                <w:lang w:val="en-NZ"/>
              </w:rPr>
            </w:pPr>
            <w:r w:rsidRPr="006164F5">
              <w:t>2</w:t>
            </w:r>
          </w:p>
        </w:tc>
        <w:tc>
          <w:tcPr>
            <w:tcW w:w="7922" w:type="dxa"/>
            <w:gridSpan w:val="3"/>
            <w:tcBorders>
              <w:top w:val="nil"/>
              <w:left w:val="nil"/>
              <w:bottom w:val="nil"/>
              <w:right w:val="nil"/>
            </w:tcBorders>
            <w:tcMar>
              <w:top w:w="0" w:type="dxa"/>
              <w:left w:w="62" w:type="dxa"/>
              <w:bottom w:w="0" w:type="dxa"/>
              <w:right w:w="62" w:type="dxa"/>
            </w:tcMar>
          </w:tcPr>
          <w:p w:rsidR="00000000" w:rsidP="006164F5">
            <w:pPr>
              <w:pStyle w:val="BodyText"/>
              <w:rPr>
                <w:lang w:val="en-NZ"/>
              </w:rPr>
            </w:pPr>
            <w:r w:rsidRPr="006164F5">
              <w:t>Relevant OH&amp;S and dangerous cargo handling legislation, codes of pr</w:t>
            </w:r>
            <w:r w:rsidRPr="006164F5">
              <w:t>actice, policies and procedures</w:t>
            </w:r>
          </w:p>
        </w:tc>
      </w:tr>
      <w:tr w:rsidTr="005F0746">
        <w:tblPrEx>
          <w:tblW w:w="0" w:type="auto"/>
          <w:tblLayout w:type="fixed"/>
          <w:tblCellMar>
            <w:left w:w="62" w:type="dxa"/>
            <w:right w:w="62" w:type="dxa"/>
          </w:tblCellMar>
          <w:tblLook w:val="0000"/>
        </w:tblPrEx>
        <w:trPr>
          <w:gridAfter w:val="1"/>
          <w:wAfter w:w="7" w:type="dxa"/>
        </w:trPr>
        <w:tc>
          <w:tcPr>
            <w:tcW w:w="423" w:type="dxa"/>
            <w:tcBorders>
              <w:top w:val="nil"/>
              <w:left w:val="nil"/>
              <w:bottom w:val="nil"/>
              <w:right w:val="nil"/>
            </w:tcBorders>
            <w:tcMar>
              <w:top w:w="0" w:type="dxa"/>
              <w:left w:w="62" w:type="dxa"/>
              <w:bottom w:w="0" w:type="dxa"/>
              <w:right w:w="62" w:type="dxa"/>
            </w:tcMar>
          </w:tcPr>
          <w:p w:rsidR="00000000" w:rsidP="006164F5">
            <w:pPr>
              <w:pStyle w:val="BodyText"/>
              <w:rPr>
                <w:lang w:val="en-NZ"/>
              </w:rPr>
            </w:pPr>
            <w:r w:rsidRPr="006164F5">
              <w:t>3</w:t>
            </w:r>
          </w:p>
        </w:tc>
        <w:tc>
          <w:tcPr>
            <w:tcW w:w="7915" w:type="dxa"/>
            <w:gridSpan w:val="2"/>
            <w:tcBorders>
              <w:top w:val="nil"/>
              <w:left w:val="nil"/>
              <w:bottom w:val="nil"/>
              <w:right w:val="nil"/>
            </w:tcBorders>
            <w:tcMar>
              <w:top w:w="0" w:type="dxa"/>
              <w:left w:w="62" w:type="dxa"/>
              <w:bottom w:w="0" w:type="dxa"/>
              <w:right w:w="62" w:type="dxa"/>
            </w:tcMar>
          </w:tcPr>
          <w:p w:rsidR="00000000" w:rsidP="006164F5">
            <w:pPr>
              <w:pStyle w:val="BodyText"/>
              <w:rPr>
                <w:lang w:val="en-NZ"/>
              </w:rPr>
            </w:pPr>
            <w:r w:rsidRPr="006164F5">
              <w:t>ISM Code safety management system</w:t>
            </w:r>
          </w:p>
        </w:tc>
      </w:tr>
      <w:tr w:rsidTr="005F0746">
        <w:tblPrEx>
          <w:tblW w:w="0" w:type="auto"/>
          <w:tblLayout w:type="fixed"/>
          <w:tblCellMar>
            <w:left w:w="62" w:type="dxa"/>
            <w:right w:w="62" w:type="dxa"/>
          </w:tblCellMar>
          <w:tblLook w:val="0000"/>
        </w:tblPrEx>
        <w:trPr>
          <w:gridAfter w:val="1"/>
          <w:wAfter w:w="7" w:type="dxa"/>
        </w:trPr>
        <w:tc>
          <w:tcPr>
            <w:tcW w:w="423" w:type="dxa"/>
            <w:tcBorders>
              <w:top w:val="nil"/>
              <w:left w:val="nil"/>
              <w:bottom w:val="nil"/>
              <w:right w:val="nil"/>
            </w:tcBorders>
            <w:tcMar>
              <w:top w:w="0" w:type="dxa"/>
              <w:left w:w="62" w:type="dxa"/>
              <w:bottom w:w="0" w:type="dxa"/>
              <w:right w:w="62" w:type="dxa"/>
            </w:tcMar>
          </w:tcPr>
          <w:p w:rsidR="00000000" w:rsidP="006164F5">
            <w:pPr>
              <w:pStyle w:val="BodyText"/>
              <w:rPr>
                <w:lang w:val="en-NZ"/>
              </w:rPr>
            </w:pPr>
            <w:r w:rsidRPr="006164F5">
              <w:t>4</w:t>
            </w:r>
          </w:p>
        </w:tc>
        <w:tc>
          <w:tcPr>
            <w:tcW w:w="7915" w:type="dxa"/>
            <w:gridSpan w:val="2"/>
            <w:tcBorders>
              <w:top w:val="nil"/>
              <w:left w:val="nil"/>
              <w:bottom w:val="nil"/>
              <w:right w:val="nil"/>
            </w:tcBorders>
            <w:tcMar>
              <w:top w:w="0" w:type="dxa"/>
              <w:left w:w="62" w:type="dxa"/>
              <w:bottom w:w="0" w:type="dxa"/>
              <w:right w:w="62" w:type="dxa"/>
            </w:tcMar>
          </w:tcPr>
          <w:p w:rsidR="00000000" w:rsidP="006164F5">
            <w:pPr>
              <w:pStyle w:val="BodyText"/>
              <w:rPr>
                <w:lang w:val="en-NZ"/>
              </w:rPr>
            </w:pPr>
            <w:r w:rsidRPr="006164F5">
              <w:t>IMDG Code</w:t>
            </w:r>
          </w:p>
        </w:tc>
      </w:tr>
      <w:tr w:rsidTr="005F0746">
        <w:tblPrEx>
          <w:tblW w:w="0" w:type="auto"/>
          <w:tblLayout w:type="fixed"/>
          <w:tblCellMar>
            <w:left w:w="62" w:type="dxa"/>
            <w:right w:w="62" w:type="dxa"/>
          </w:tblCellMar>
          <w:tblLook w:val="0000"/>
        </w:tblPrEx>
        <w:trPr>
          <w:gridAfter w:val="1"/>
          <w:wAfter w:w="7" w:type="dxa"/>
        </w:trPr>
        <w:tc>
          <w:tcPr>
            <w:tcW w:w="423" w:type="dxa"/>
            <w:tcBorders>
              <w:top w:val="nil"/>
              <w:left w:val="nil"/>
              <w:bottom w:val="nil"/>
              <w:right w:val="nil"/>
            </w:tcBorders>
            <w:tcMar>
              <w:top w:w="0" w:type="dxa"/>
              <w:left w:w="62" w:type="dxa"/>
              <w:bottom w:w="0" w:type="dxa"/>
              <w:right w:w="62" w:type="dxa"/>
            </w:tcMar>
          </w:tcPr>
          <w:p w:rsidR="00000000" w:rsidP="006164F5">
            <w:pPr>
              <w:pStyle w:val="BodyText"/>
              <w:rPr>
                <w:lang w:val="en-NZ"/>
              </w:rPr>
            </w:pPr>
            <w:r w:rsidRPr="006164F5">
              <w:t>5</w:t>
            </w:r>
          </w:p>
        </w:tc>
        <w:tc>
          <w:tcPr>
            <w:tcW w:w="7915" w:type="dxa"/>
            <w:gridSpan w:val="2"/>
            <w:tcBorders>
              <w:top w:val="nil"/>
              <w:left w:val="nil"/>
              <w:bottom w:val="nil"/>
              <w:right w:val="nil"/>
            </w:tcBorders>
            <w:tcMar>
              <w:top w:w="0" w:type="dxa"/>
              <w:left w:w="62" w:type="dxa"/>
              <w:bottom w:w="0" w:type="dxa"/>
              <w:right w:w="62" w:type="dxa"/>
            </w:tcMar>
          </w:tcPr>
          <w:p w:rsidR="00000000" w:rsidP="006164F5">
            <w:pPr>
              <w:pStyle w:val="BodyText"/>
              <w:rPr>
                <w:lang w:val="en-NZ"/>
              </w:rPr>
            </w:pPr>
            <w:r w:rsidRPr="006164F5">
              <w:t>Dangerous goods identification codes and signage requirements</w:t>
            </w:r>
          </w:p>
        </w:tc>
      </w:tr>
      <w:tr w:rsidTr="005F0746">
        <w:tblPrEx>
          <w:tblW w:w="0" w:type="auto"/>
          <w:tblLayout w:type="fixed"/>
          <w:tblCellMar>
            <w:left w:w="62" w:type="dxa"/>
            <w:right w:w="62" w:type="dxa"/>
          </w:tblCellMar>
          <w:tblLook w:val="0000"/>
        </w:tblPrEx>
        <w:trPr>
          <w:gridAfter w:val="1"/>
          <w:wAfter w:w="7" w:type="dxa"/>
        </w:trPr>
        <w:tc>
          <w:tcPr>
            <w:tcW w:w="423" w:type="dxa"/>
            <w:tcBorders>
              <w:top w:val="nil"/>
              <w:left w:val="nil"/>
              <w:bottom w:val="nil"/>
              <w:right w:val="nil"/>
            </w:tcBorders>
            <w:tcMar>
              <w:top w:w="0" w:type="dxa"/>
              <w:left w:w="62" w:type="dxa"/>
              <w:bottom w:w="0" w:type="dxa"/>
              <w:right w:w="62" w:type="dxa"/>
            </w:tcMar>
          </w:tcPr>
          <w:p w:rsidR="00000000" w:rsidP="006164F5">
            <w:pPr>
              <w:pStyle w:val="BodyText"/>
              <w:rPr>
                <w:lang w:val="en-NZ"/>
              </w:rPr>
            </w:pPr>
            <w:r w:rsidRPr="006164F5">
              <w:t>6</w:t>
            </w:r>
          </w:p>
        </w:tc>
        <w:tc>
          <w:tcPr>
            <w:tcW w:w="7915" w:type="dxa"/>
            <w:gridSpan w:val="2"/>
            <w:tcBorders>
              <w:top w:val="nil"/>
              <w:left w:val="nil"/>
              <w:bottom w:val="nil"/>
              <w:right w:val="nil"/>
            </w:tcBorders>
            <w:tcMar>
              <w:top w:w="0" w:type="dxa"/>
              <w:left w:w="62" w:type="dxa"/>
              <w:bottom w:w="0" w:type="dxa"/>
              <w:right w:w="62" w:type="dxa"/>
            </w:tcMar>
          </w:tcPr>
          <w:p w:rsidR="00000000" w:rsidP="006164F5">
            <w:pPr>
              <w:pStyle w:val="BodyText"/>
              <w:rPr>
                <w:lang w:val="en-NZ"/>
              </w:rPr>
            </w:pPr>
            <w:r w:rsidRPr="006164F5">
              <w:t>Methods for handling various types of dangerous cargo</w:t>
            </w:r>
          </w:p>
        </w:tc>
      </w:tr>
      <w:tr w:rsidTr="005F0746">
        <w:tblPrEx>
          <w:tblW w:w="0" w:type="auto"/>
          <w:tblLayout w:type="fixed"/>
          <w:tblCellMar>
            <w:left w:w="62" w:type="dxa"/>
            <w:right w:w="62" w:type="dxa"/>
          </w:tblCellMar>
          <w:tblLook w:val="0000"/>
        </w:tblPrEx>
        <w:trPr>
          <w:gridAfter w:val="1"/>
          <w:wAfter w:w="7" w:type="dxa"/>
        </w:trPr>
        <w:tc>
          <w:tcPr>
            <w:tcW w:w="423" w:type="dxa"/>
            <w:tcBorders>
              <w:top w:val="nil"/>
              <w:left w:val="nil"/>
              <w:bottom w:val="nil"/>
              <w:right w:val="nil"/>
            </w:tcBorders>
            <w:tcMar>
              <w:top w:w="0" w:type="dxa"/>
              <w:left w:w="62" w:type="dxa"/>
              <w:bottom w:w="0" w:type="dxa"/>
              <w:right w:w="62" w:type="dxa"/>
            </w:tcMar>
          </w:tcPr>
          <w:p w:rsidR="00000000" w:rsidP="006164F5">
            <w:pPr>
              <w:pStyle w:val="BodyText"/>
              <w:rPr>
                <w:lang w:val="en-NZ"/>
              </w:rPr>
            </w:pPr>
            <w:r w:rsidRPr="006164F5">
              <w:t>7</w:t>
            </w:r>
          </w:p>
        </w:tc>
        <w:tc>
          <w:tcPr>
            <w:tcW w:w="7915" w:type="dxa"/>
            <w:gridSpan w:val="2"/>
            <w:tcBorders>
              <w:top w:val="nil"/>
              <w:left w:val="nil"/>
              <w:bottom w:val="nil"/>
              <w:right w:val="nil"/>
            </w:tcBorders>
            <w:tcMar>
              <w:top w:w="0" w:type="dxa"/>
              <w:left w:w="62" w:type="dxa"/>
              <w:bottom w:w="0" w:type="dxa"/>
              <w:right w:w="62" w:type="dxa"/>
            </w:tcMar>
          </w:tcPr>
          <w:p w:rsidR="00000000" w:rsidP="006164F5">
            <w:pPr>
              <w:pStyle w:val="BodyText"/>
              <w:rPr>
                <w:lang w:val="en-NZ"/>
              </w:rPr>
            </w:pPr>
            <w:r w:rsidRPr="006164F5">
              <w:t>Characteristics, hazards and problems of different types of dangerous cargo and associated preventative and remedial action and solutions</w:t>
            </w:r>
          </w:p>
        </w:tc>
      </w:tr>
      <w:tr w:rsidTr="005F0746">
        <w:tblPrEx>
          <w:tblW w:w="0" w:type="auto"/>
          <w:tblLayout w:type="fixed"/>
          <w:tblCellMar>
            <w:left w:w="62" w:type="dxa"/>
            <w:right w:w="62" w:type="dxa"/>
          </w:tblCellMar>
          <w:tblLook w:val="0000"/>
        </w:tblPrEx>
        <w:trPr>
          <w:gridAfter w:val="1"/>
          <w:wAfter w:w="7" w:type="dxa"/>
        </w:trPr>
        <w:tc>
          <w:tcPr>
            <w:tcW w:w="423" w:type="dxa"/>
            <w:tcBorders>
              <w:top w:val="nil"/>
              <w:left w:val="nil"/>
              <w:bottom w:val="nil"/>
              <w:right w:val="nil"/>
            </w:tcBorders>
            <w:tcMar>
              <w:top w:w="0" w:type="dxa"/>
              <w:left w:w="62" w:type="dxa"/>
              <w:bottom w:w="0" w:type="dxa"/>
              <w:right w:w="62" w:type="dxa"/>
            </w:tcMar>
          </w:tcPr>
          <w:p w:rsidR="00000000" w:rsidP="006164F5">
            <w:pPr>
              <w:pStyle w:val="BodyText"/>
              <w:rPr>
                <w:lang w:val="en-NZ"/>
              </w:rPr>
            </w:pPr>
            <w:r w:rsidRPr="006164F5">
              <w:t>8</w:t>
            </w:r>
          </w:p>
        </w:tc>
        <w:tc>
          <w:tcPr>
            <w:tcW w:w="7915" w:type="dxa"/>
            <w:gridSpan w:val="2"/>
            <w:tcBorders>
              <w:top w:val="nil"/>
              <w:left w:val="nil"/>
              <w:bottom w:val="nil"/>
              <w:right w:val="nil"/>
            </w:tcBorders>
            <w:tcMar>
              <w:top w:w="0" w:type="dxa"/>
              <w:left w:w="62" w:type="dxa"/>
              <w:bottom w:w="0" w:type="dxa"/>
              <w:right w:w="62" w:type="dxa"/>
            </w:tcMar>
          </w:tcPr>
          <w:p w:rsidR="00000000" w:rsidP="006164F5">
            <w:pPr>
              <w:pStyle w:val="BodyText"/>
              <w:rPr>
                <w:lang w:val="en-NZ"/>
              </w:rPr>
            </w:pPr>
            <w:r w:rsidRPr="006164F5">
              <w:t>Typical operational characteristics of different types of shipboard and terminal-based cargo handling equipment and</w:t>
            </w:r>
            <w:r w:rsidRPr="006164F5">
              <w:t xml:space="preserve"> facilities</w:t>
            </w:r>
          </w:p>
        </w:tc>
      </w:tr>
      <w:tr w:rsidTr="005F0746">
        <w:tblPrEx>
          <w:tblW w:w="0" w:type="auto"/>
          <w:tblLayout w:type="fixed"/>
          <w:tblCellMar>
            <w:left w:w="62" w:type="dxa"/>
            <w:right w:w="62" w:type="dxa"/>
          </w:tblCellMar>
          <w:tblLook w:val="0000"/>
        </w:tblPrEx>
        <w:trPr>
          <w:gridAfter w:val="1"/>
          <w:wAfter w:w="7" w:type="dxa"/>
        </w:trPr>
        <w:tc>
          <w:tcPr>
            <w:tcW w:w="423" w:type="dxa"/>
            <w:tcBorders>
              <w:top w:val="nil"/>
              <w:left w:val="nil"/>
              <w:bottom w:val="nil"/>
              <w:right w:val="nil"/>
            </w:tcBorders>
            <w:tcMar>
              <w:top w:w="0" w:type="dxa"/>
              <w:left w:w="62" w:type="dxa"/>
              <w:bottom w:w="0" w:type="dxa"/>
              <w:right w:w="62" w:type="dxa"/>
            </w:tcMar>
          </w:tcPr>
          <w:p w:rsidR="00000000" w:rsidP="006164F5">
            <w:pPr>
              <w:pStyle w:val="BodyText"/>
              <w:rPr>
                <w:lang w:val="en-NZ"/>
              </w:rPr>
            </w:pPr>
            <w:r w:rsidRPr="006164F5">
              <w:t>9</w:t>
            </w:r>
          </w:p>
        </w:tc>
        <w:tc>
          <w:tcPr>
            <w:tcW w:w="7915" w:type="dxa"/>
            <w:gridSpan w:val="2"/>
            <w:tcBorders>
              <w:top w:val="nil"/>
              <w:left w:val="nil"/>
              <w:bottom w:val="nil"/>
              <w:right w:val="nil"/>
            </w:tcBorders>
            <w:tcMar>
              <w:top w:w="0" w:type="dxa"/>
              <w:left w:w="62" w:type="dxa"/>
              <w:bottom w:w="0" w:type="dxa"/>
              <w:right w:w="62" w:type="dxa"/>
            </w:tcMar>
          </w:tcPr>
          <w:p w:rsidR="00000000" w:rsidP="006164F5">
            <w:pPr>
              <w:pStyle w:val="BodyText"/>
              <w:rPr>
                <w:lang w:val="en-NZ"/>
              </w:rPr>
            </w:pPr>
            <w:r w:rsidRPr="006164F5">
              <w:t>Effects on dangerous cargo handling of wind, weather and sea conditions</w:t>
            </w:r>
          </w:p>
        </w:tc>
      </w:tr>
      <w:tr w:rsidTr="005F0746">
        <w:tblPrEx>
          <w:tblW w:w="0" w:type="auto"/>
          <w:tblLayout w:type="fixed"/>
          <w:tblCellMar>
            <w:left w:w="62" w:type="dxa"/>
            <w:right w:w="62" w:type="dxa"/>
          </w:tblCellMar>
          <w:tblLook w:val="0000"/>
        </w:tblPrEx>
        <w:trPr>
          <w:gridAfter w:val="2"/>
          <w:wAfter w:w="16" w:type="dxa"/>
        </w:trPr>
        <w:tc>
          <w:tcPr>
            <w:tcW w:w="423" w:type="dxa"/>
            <w:tcBorders>
              <w:top w:val="nil"/>
              <w:left w:val="nil"/>
              <w:bottom w:val="nil"/>
              <w:right w:val="nil"/>
            </w:tcBorders>
            <w:tcMar>
              <w:top w:w="0" w:type="dxa"/>
              <w:left w:w="62" w:type="dxa"/>
              <w:bottom w:w="0" w:type="dxa"/>
              <w:right w:w="62" w:type="dxa"/>
            </w:tcMar>
          </w:tcPr>
          <w:p w:rsidR="00000000" w:rsidP="006164F5">
            <w:pPr>
              <w:pStyle w:val="BodyText"/>
              <w:rPr>
                <w:lang w:val="en-NZ"/>
              </w:rPr>
            </w:pPr>
            <w:r w:rsidRPr="006164F5">
              <w:t>10</w:t>
            </w:r>
          </w:p>
        </w:tc>
        <w:tc>
          <w:tcPr>
            <w:tcW w:w="7906" w:type="dxa"/>
            <w:tcBorders>
              <w:top w:val="nil"/>
              <w:left w:val="nil"/>
              <w:bottom w:val="nil"/>
              <w:right w:val="nil"/>
            </w:tcBorders>
            <w:tcMar>
              <w:top w:w="0" w:type="dxa"/>
              <w:left w:w="62" w:type="dxa"/>
              <w:bottom w:w="0" w:type="dxa"/>
              <w:right w:w="62" w:type="dxa"/>
            </w:tcMar>
          </w:tcPr>
          <w:p w:rsidR="00000000" w:rsidP="006164F5">
            <w:pPr>
              <w:pStyle w:val="BodyText"/>
              <w:rPr>
                <w:lang w:val="en-NZ"/>
              </w:rPr>
            </w:pPr>
            <w:r w:rsidRPr="006164F5">
              <w:t>Procedures for determining the forces acting on equipment used to lash dangerous cargo</w:t>
            </w:r>
          </w:p>
        </w:tc>
      </w:tr>
      <w:tr w:rsidTr="005F0746">
        <w:tblPrEx>
          <w:tblW w:w="0" w:type="auto"/>
          <w:tblLayout w:type="fixed"/>
          <w:tblCellMar>
            <w:left w:w="62" w:type="dxa"/>
            <w:right w:w="62" w:type="dxa"/>
          </w:tblCellMar>
          <w:tblLook w:val="0000"/>
        </w:tblPrEx>
        <w:trPr>
          <w:gridAfter w:val="2"/>
          <w:wAfter w:w="16" w:type="dxa"/>
        </w:trPr>
        <w:tc>
          <w:tcPr>
            <w:tcW w:w="423" w:type="dxa"/>
            <w:tcBorders>
              <w:top w:val="nil"/>
              <w:left w:val="nil"/>
              <w:bottom w:val="nil"/>
              <w:right w:val="nil"/>
            </w:tcBorders>
            <w:tcMar>
              <w:top w:w="0" w:type="dxa"/>
              <w:left w:w="62" w:type="dxa"/>
              <w:bottom w:w="0" w:type="dxa"/>
              <w:right w:w="62" w:type="dxa"/>
            </w:tcMar>
          </w:tcPr>
          <w:p w:rsidR="00000000" w:rsidP="006164F5">
            <w:pPr>
              <w:pStyle w:val="BodyText"/>
              <w:rPr>
                <w:lang w:val="en-NZ"/>
              </w:rPr>
            </w:pPr>
            <w:r w:rsidRPr="006164F5">
              <w:t>11</w:t>
            </w:r>
          </w:p>
        </w:tc>
        <w:tc>
          <w:tcPr>
            <w:tcW w:w="7906" w:type="dxa"/>
            <w:tcBorders>
              <w:top w:val="nil"/>
              <w:left w:val="nil"/>
              <w:bottom w:val="nil"/>
              <w:right w:val="nil"/>
            </w:tcBorders>
            <w:tcMar>
              <w:top w:w="0" w:type="dxa"/>
              <w:left w:w="62" w:type="dxa"/>
              <w:bottom w:w="0" w:type="dxa"/>
              <w:right w:w="62" w:type="dxa"/>
            </w:tcMar>
          </w:tcPr>
          <w:p w:rsidR="00000000" w:rsidP="006164F5">
            <w:pPr>
              <w:pStyle w:val="BodyText"/>
              <w:rPr>
                <w:lang w:val="en-NZ"/>
              </w:rPr>
            </w:pPr>
            <w:r w:rsidRPr="006164F5">
              <w:t>Dangerous cargo handling communication techniques</w:t>
            </w:r>
          </w:p>
        </w:tc>
      </w:tr>
      <w:tr w:rsidTr="005F0746">
        <w:tblPrEx>
          <w:tblW w:w="0" w:type="auto"/>
          <w:tblLayout w:type="fixed"/>
          <w:tblCellMar>
            <w:left w:w="62" w:type="dxa"/>
            <w:right w:w="62" w:type="dxa"/>
          </w:tblCellMar>
          <w:tblLook w:val="0000"/>
        </w:tblPrEx>
        <w:trPr>
          <w:gridAfter w:val="2"/>
          <w:wAfter w:w="16" w:type="dxa"/>
        </w:trPr>
        <w:tc>
          <w:tcPr>
            <w:tcW w:w="423" w:type="dxa"/>
            <w:tcBorders>
              <w:top w:val="nil"/>
              <w:left w:val="nil"/>
              <w:bottom w:val="nil"/>
              <w:right w:val="nil"/>
            </w:tcBorders>
            <w:tcMar>
              <w:top w:w="0" w:type="dxa"/>
              <w:left w:w="62" w:type="dxa"/>
              <w:bottom w:w="0" w:type="dxa"/>
              <w:right w:w="62" w:type="dxa"/>
            </w:tcMar>
          </w:tcPr>
          <w:p w:rsidR="00000000" w:rsidP="006164F5">
            <w:pPr>
              <w:pStyle w:val="BodyText"/>
              <w:rPr>
                <w:lang w:val="en-NZ"/>
              </w:rPr>
            </w:pPr>
            <w:r w:rsidRPr="006164F5">
              <w:t>12</w:t>
            </w:r>
          </w:p>
        </w:tc>
        <w:tc>
          <w:tcPr>
            <w:tcW w:w="7906" w:type="dxa"/>
            <w:tcBorders>
              <w:top w:val="nil"/>
              <w:left w:val="nil"/>
              <w:bottom w:val="nil"/>
              <w:right w:val="nil"/>
            </w:tcBorders>
            <w:tcMar>
              <w:top w:w="0" w:type="dxa"/>
              <w:left w:w="62" w:type="dxa"/>
              <w:bottom w:w="0" w:type="dxa"/>
              <w:right w:w="62" w:type="dxa"/>
            </w:tcMar>
          </w:tcPr>
          <w:p w:rsidR="00000000" w:rsidP="006164F5">
            <w:pPr>
              <w:pStyle w:val="BodyText"/>
              <w:rPr>
                <w:lang w:val="en-NZ"/>
              </w:rPr>
            </w:pPr>
            <w:r w:rsidRPr="006164F5">
              <w:t>Ballast management issues and procedures</w:t>
            </w:r>
          </w:p>
        </w:tc>
      </w:tr>
      <w:tr w:rsidTr="005F0746">
        <w:tblPrEx>
          <w:tblW w:w="0" w:type="auto"/>
          <w:tblLayout w:type="fixed"/>
          <w:tblCellMar>
            <w:left w:w="62" w:type="dxa"/>
            <w:right w:w="62" w:type="dxa"/>
          </w:tblCellMar>
          <w:tblLook w:val="0000"/>
        </w:tblPrEx>
        <w:trPr>
          <w:gridAfter w:val="2"/>
          <w:wAfter w:w="16" w:type="dxa"/>
        </w:trPr>
        <w:tc>
          <w:tcPr>
            <w:tcW w:w="423" w:type="dxa"/>
            <w:tcBorders>
              <w:top w:val="nil"/>
              <w:left w:val="nil"/>
              <w:bottom w:val="nil"/>
              <w:right w:val="nil"/>
            </w:tcBorders>
            <w:tcMar>
              <w:top w:w="0" w:type="dxa"/>
              <w:left w:w="62" w:type="dxa"/>
              <w:bottom w:w="0" w:type="dxa"/>
              <w:right w:w="62" w:type="dxa"/>
            </w:tcMar>
          </w:tcPr>
          <w:p w:rsidR="00000000" w:rsidP="006164F5">
            <w:pPr>
              <w:pStyle w:val="BodyText"/>
              <w:rPr>
                <w:lang w:val="en-NZ"/>
              </w:rPr>
            </w:pPr>
            <w:r w:rsidRPr="006164F5">
              <w:t>13</w:t>
            </w:r>
          </w:p>
        </w:tc>
        <w:tc>
          <w:tcPr>
            <w:tcW w:w="7906" w:type="dxa"/>
            <w:tcBorders>
              <w:top w:val="nil"/>
              <w:left w:val="nil"/>
              <w:bottom w:val="nil"/>
              <w:right w:val="nil"/>
            </w:tcBorders>
            <w:tcMar>
              <w:top w:w="0" w:type="dxa"/>
              <w:left w:w="62" w:type="dxa"/>
              <w:bottom w:w="0" w:type="dxa"/>
              <w:right w:w="62" w:type="dxa"/>
            </w:tcMar>
          </w:tcPr>
          <w:p w:rsidR="00000000" w:rsidP="006164F5">
            <w:pPr>
              <w:pStyle w:val="BodyText"/>
              <w:rPr>
                <w:lang w:val="en-NZ"/>
              </w:rPr>
            </w:pPr>
            <w:r w:rsidRPr="006164F5">
              <w:t>Procedures for determining a vessel's displacement by draught survey</w:t>
            </w:r>
          </w:p>
        </w:tc>
      </w:tr>
      <w:tr w:rsidTr="005F0746">
        <w:tblPrEx>
          <w:tblW w:w="0" w:type="auto"/>
          <w:tblLayout w:type="fixed"/>
          <w:tblCellMar>
            <w:left w:w="62" w:type="dxa"/>
            <w:right w:w="62" w:type="dxa"/>
          </w:tblCellMar>
          <w:tblLook w:val="0000"/>
        </w:tblPrEx>
        <w:trPr>
          <w:gridAfter w:val="2"/>
          <w:wAfter w:w="16" w:type="dxa"/>
        </w:trPr>
        <w:tc>
          <w:tcPr>
            <w:tcW w:w="423" w:type="dxa"/>
            <w:tcBorders>
              <w:top w:val="nil"/>
              <w:left w:val="nil"/>
              <w:bottom w:val="nil"/>
              <w:right w:val="nil"/>
            </w:tcBorders>
            <w:tcMar>
              <w:top w:w="0" w:type="dxa"/>
              <w:left w:w="62" w:type="dxa"/>
              <w:bottom w:w="0" w:type="dxa"/>
              <w:right w:w="62" w:type="dxa"/>
            </w:tcMar>
          </w:tcPr>
          <w:p w:rsidR="00000000" w:rsidP="006164F5">
            <w:pPr>
              <w:pStyle w:val="BodyText"/>
              <w:rPr>
                <w:lang w:val="en-NZ"/>
              </w:rPr>
            </w:pPr>
            <w:r w:rsidRPr="006164F5">
              <w:t>14</w:t>
            </w:r>
          </w:p>
        </w:tc>
        <w:tc>
          <w:tcPr>
            <w:tcW w:w="7906" w:type="dxa"/>
            <w:tcBorders>
              <w:top w:val="nil"/>
              <w:left w:val="nil"/>
              <w:bottom w:val="nil"/>
              <w:right w:val="nil"/>
            </w:tcBorders>
            <w:tcMar>
              <w:top w:w="0" w:type="dxa"/>
              <w:left w:w="62" w:type="dxa"/>
              <w:bottom w:w="0" w:type="dxa"/>
              <w:right w:w="62" w:type="dxa"/>
            </w:tcMar>
          </w:tcPr>
          <w:p w:rsidR="00000000" w:rsidP="006164F5">
            <w:pPr>
              <w:pStyle w:val="BodyText"/>
              <w:rPr>
                <w:lang w:val="en-NZ"/>
              </w:rPr>
            </w:pPr>
            <w:r w:rsidRPr="006164F5">
              <w:t>Factors that affect the reading of a vessel's draught</w:t>
            </w:r>
          </w:p>
        </w:tc>
      </w:tr>
      <w:tr w:rsidTr="005F0746">
        <w:tblPrEx>
          <w:tblW w:w="0" w:type="auto"/>
          <w:tblLayout w:type="fixed"/>
          <w:tblCellMar>
            <w:left w:w="62" w:type="dxa"/>
            <w:right w:w="62" w:type="dxa"/>
          </w:tblCellMar>
          <w:tblLook w:val="0000"/>
        </w:tblPrEx>
        <w:trPr>
          <w:gridAfter w:val="2"/>
          <w:wAfter w:w="16" w:type="dxa"/>
        </w:trPr>
        <w:tc>
          <w:tcPr>
            <w:tcW w:w="423" w:type="dxa"/>
            <w:tcBorders>
              <w:top w:val="nil"/>
              <w:left w:val="nil"/>
              <w:bottom w:val="nil"/>
              <w:right w:val="nil"/>
            </w:tcBorders>
            <w:tcMar>
              <w:top w:w="0" w:type="dxa"/>
              <w:left w:w="62" w:type="dxa"/>
              <w:bottom w:w="0" w:type="dxa"/>
              <w:right w:w="62" w:type="dxa"/>
            </w:tcMar>
          </w:tcPr>
          <w:p w:rsidR="00000000" w:rsidP="006164F5">
            <w:pPr>
              <w:pStyle w:val="BodyText"/>
              <w:rPr>
                <w:lang w:val="en-NZ"/>
              </w:rPr>
            </w:pPr>
            <w:r w:rsidRPr="006164F5">
              <w:t>15</w:t>
            </w:r>
          </w:p>
        </w:tc>
        <w:tc>
          <w:tcPr>
            <w:tcW w:w="7906" w:type="dxa"/>
            <w:tcBorders>
              <w:top w:val="nil"/>
              <w:left w:val="nil"/>
              <w:bottom w:val="nil"/>
              <w:right w:val="nil"/>
            </w:tcBorders>
            <w:tcMar>
              <w:top w:w="0" w:type="dxa"/>
              <w:left w:w="62" w:type="dxa"/>
              <w:bottom w:w="0" w:type="dxa"/>
              <w:right w:w="62" w:type="dxa"/>
            </w:tcMar>
          </w:tcPr>
          <w:p w:rsidR="00000000" w:rsidP="006164F5">
            <w:pPr>
              <w:pStyle w:val="BodyText"/>
              <w:rPr>
                <w:lang w:val="en-NZ"/>
              </w:rPr>
            </w:pPr>
            <w:r w:rsidRPr="006164F5">
              <w:t>Procedures for calculating the longitudinal stresses acting on a vessel's hull u</w:t>
            </w:r>
            <w:r w:rsidRPr="006164F5">
              <w:t>sing both manual and computer techniques</w:t>
            </w:r>
          </w:p>
        </w:tc>
      </w:tr>
      <w:tr w:rsidTr="005F0746">
        <w:tblPrEx>
          <w:tblW w:w="0" w:type="auto"/>
          <w:tblLayout w:type="fixed"/>
          <w:tblCellMar>
            <w:left w:w="62" w:type="dxa"/>
            <w:right w:w="62" w:type="dxa"/>
          </w:tblCellMar>
          <w:tblLook w:val="0000"/>
        </w:tblPrEx>
        <w:trPr>
          <w:gridAfter w:val="2"/>
          <w:wAfter w:w="16" w:type="dxa"/>
        </w:trPr>
        <w:tc>
          <w:tcPr>
            <w:tcW w:w="423" w:type="dxa"/>
            <w:tcBorders>
              <w:top w:val="nil"/>
              <w:left w:val="nil"/>
              <w:bottom w:val="nil"/>
              <w:right w:val="nil"/>
            </w:tcBorders>
            <w:tcMar>
              <w:top w:w="0" w:type="dxa"/>
              <w:left w:w="62" w:type="dxa"/>
              <w:bottom w:w="0" w:type="dxa"/>
              <w:right w:w="62" w:type="dxa"/>
            </w:tcMar>
          </w:tcPr>
          <w:p w:rsidR="00000000" w:rsidP="006164F5">
            <w:pPr>
              <w:pStyle w:val="BodyText"/>
              <w:rPr>
                <w:lang w:val="en-NZ"/>
              </w:rPr>
            </w:pPr>
            <w:r w:rsidRPr="006164F5">
              <w:t>16</w:t>
            </w:r>
          </w:p>
        </w:tc>
        <w:tc>
          <w:tcPr>
            <w:tcW w:w="7906" w:type="dxa"/>
            <w:tcBorders>
              <w:top w:val="nil"/>
              <w:left w:val="nil"/>
              <w:bottom w:val="nil"/>
              <w:right w:val="nil"/>
            </w:tcBorders>
            <w:tcMar>
              <w:top w:w="0" w:type="dxa"/>
              <w:left w:w="62" w:type="dxa"/>
              <w:bottom w:w="0" w:type="dxa"/>
              <w:right w:w="62" w:type="dxa"/>
            </w:tcMar>
          </w:tcPr>
          <w:p w:rsidR="00000000" w:rsidP="006164F5">
            <w:pPr>
              <w:pStyle w:val="BodyText"/>
              <w:rPr>
                <w:lang w:val="en-NZ"/>
              </w:rPr>
            </w:pPr>
            <w:r w:rsidRPr="006164F5">
              <w:t>Effects of different types of cargo operations on vessel's trim and stability</w:t>
            </w:r>
          </w:p>
        </w:tc>
      </w:tr>
      <w:tr w:rsidTr="005F0746">
        <w:tblPrEx>
          <w:tblW w:w="0" w:type="auto"/>
          <w:tblLayout w:type="fixed"/>
          <w:tblCellMar>
            <w:left w:w="62" w:type="dxa"/>
            <w:right w:w="62" w:type="dxa"/>
          </w:tblCellMar>
          <w:tblLook w:val="0000"/>
        </w:tblPrEx>
        <w:trPr>
          <w:gridAfter w:val="2"/>
          <w:wAfter w:w="16" w:type="dxa"/>
        </w:trPr>
        <w:tc>
          <w:tcPr>
            <w:tcW w:w="423" w:type="dxa"/>
            <w:tcBorders>
              <w:top w:val="nil"/>
              <w:left w:val="nil"/>
              <w:bottom w:val="nil"/>
              <w:right w:val="nil"/>
            </w:tcBorders>
            <w:tcMar>
              <w:top w:w="0" w:type="dxa"/>
              <w:left w:w="62" w:type="dxa"/>
              <w:bottom w:w="0" w:type="dxa"/>
              <w:right w:w="62" w:type="dxa"/>
            </w:tcMar>
          </w:tcPr>
          <w:p w:rsidR="00000000" w:rsidP="006164F5">
            <w:pPr>
              <w:pStyle w:val="BodyText"/>
              <w:rPr>
                <w:lang w:val="en-NZ"/>
              </w:rPr>
            </w:pPr>
            <w:r w:rsidRPr="006164F5">
              <w:t>17</w:t>
            </w:r>
          </w:p>
        </w:tc>
        <w:tc>
          <w:tcPr>
            <w:tcW w:w="7906" w:type="dxa"/>
            <w:tcBorders>
              <w:top w:val="nil"/>
              <w:left w:val="nil"/>
              <w:bottom w:val="nil"/>
              <w:right w:val="nil"/>
            </w:tcBorders>
            <w:tcMar>
              <w:top w:w="0" w:type="dxa"/>
              <w:left w:w="62" w:type="dxa"/>
              <w:bottom w:w="0" w:type="dxa"/>
              <w:right w:w="62" w:type="dxa"/>
            </w:tcMar>
          </w:tcPr>
          <w:p w:rsidR="00000000" w:rsidP="006164F5">
            <w:pPr>
              <w:pStyle w:val="BodyText"/>
              <w:rPr>
                <w:lang w:val="en-NZ"/>
              </w:rPr>
            </w:pPr>
            <w:r w:rsidRPr="006164F5">
              <w:t>Procedures for calculating the maximum deadweight available to a vessel that needs to subsequently enter various seasonal load-li</w:t>
            </w:r>
            <w:r w:rsidRPr="006164F5">
              <w:t>ne zones</w:t>
            </w:r>
          </w:p>
        </w:tc>
      </w:tr>
      <w:tr w:rsidTr="005F0746">
        <w:tblPrEx>
          <w:tblW w:w="0" w:type="auto"/>
          <w:tblLayout w:type="fixed"/>
          <w:tblCellMar>
            <w:left w:w="62" w:type="dxa"/>
            <w:right w:w="62" w:type="dxa"/>
          </w:tblCellMar>
          <w:tblLook w:val="0000"/>
        </w:tblPrEx>
        <w:trPr>
          <w:gridAfter w:val="2"/>
          <w:wAfter w:w="16" w:type="dxa"/>
        </w:trPr>
        <w:tc>
          <w:tcPr>
            <w:tcW w:w="423" w:type="dxa"/>
            <w:tcBorders>
              <w:top w:val="nil"/>
              <w:left w:val="nil"/>
              <w:bottom w:val="nil"/>
              <w:right w:val="nil"/>
            </w:tcBorders>
            <w:tcMar>
              <w:top w:w="0" w:type="dxa"/>
              <w:left w:w="62" w:type="dxa"/>
              <w:bottom w:w="0" w:type="dxa"/>
              <w:right w:w="62" w:type="dxa"/>
            </w:tcMar>
          </w:tcPr>
          <w:p w:rsidR="00000000" w:rsidP="006164F5">
            <w:pPr>
              <w:pStyle w:val="BodyText"/>
              <w:rPr>
                <w:lang w:val="en-NZ"/>
              </w:rPr>
            </w:pPr>
            <w:r w:rsidRPr="006164F5">
              <w:t>18</w:t>
            </w:r>
          </w:p>
        </w:tc>
        <w:tc>
          <w:tcPr>
            <w:tcW w:w="7906" w:type="dxa"/>
            <w:tcBorders>
              <w:top w:val="nil"/>
              <w:left w:val="nil"/>
              <w:bottom w:val="nil"/>
              <w:right w:val="nil"/>
            </w:tcBorders>
            <w:tcMar>
              <w:top w:w="0" w:type="dxa"/>
              <w:left w:w="62" w:type="dxa"/>
              <w:bottom w:w="0" w:type="dxa"/>
              <w:right w:w="62" w:type="dxa"/>
            </w:tcMar>
          </w:tcPr>
          <w:p w:rsidR="00000000" w:rsidP="006164F5">
            <w:pPr>
              <w:pStyle w:val="BodyText"/>
              <w:rPr>
                <w:lang w:val="en-NZ"/>
              </w:rPr>
            </w:pPr>
            <w:r w:rsidRPr="006164F5">
              <w:t>Procedures for calculating the stresses on lifting gear used in cargo handling operations</w:t>
            </w:r>
          </w:p>
        </w:tc>
      </w:tr>
      <w:tr w:rsidTr="005F0746">
        <w:tblPrEx>
          <w:tblW w:w="0" w:type="auto"/>
          <w:tblLayout w:type="fixed"/>
          <w:tblCellMar>
            <w:left w:w="62" w:type="dxa"/>
            <w:right w:w="62" w:type="dxa"/>
          </w:tblCellMar>
          <w:tblLook w:val="0000"/>
        </w:tblPrEx>
        <w:trPr>
          <w:gridAfter w:val="1"/>
          <w:wAfter w:w="7" w:type="dxa"/>
        </w:trPr>
        <w:tc>
          <w:tcPr>
            <w:tcW w:w="423" w:type="dxa"/>
            <w:tcBorders>
              <w:top w:val="nil"/>
              <w:left w:val="nil"/>
              <w:bottom w:val="nil"/>
              <w:right w:val="nil"/>
            </w:tcBorders>
            <w:tcMar>
              <w:top w:w="0" w:type="dxa"/>
              <w:left w:w="62" w:type="dxa"/>
              <w:bottom w:w="0" w:type="dxa"/>
              <w:right w:w="62" w:type="dxa"/>
            </w:tcMar>
          </w:tcPr>
          <w:p w:rsidR="00000000" w:rsidP="006164F5">
            <w:pPr>
              <w:pStyle w:val="BodyText"/>
              <w:rPr>
                <w:lang w:val="en-NZ"/>
              </w:rPr>
            </w:pPr>
            <w:r w:rsidRPr="006164F5">
              <w:t>19</w:t>
            </w:r>
          </w:p>
        </w:tc>
        <w:tc>
          <w:tcPr>
            <w:tcW w:w="7915" w:type="dxa"/>
            <w:gridSpan w:val="2"/>
            <w:tcBorders>
              <w:top w:val="nil"/>
              <w:left w:val="nil"/>
              <w:bottom w:val="nil"/>
              <w:right w:val="nil"/>
            </w:tcBorders>
            <w:tcMar>
              <w:top w:w="0" w:type="dxa"/>
              <w:left w:w="62" w:type="dxa"/>
              <w:bottom w:w="0" w:type="dxa"/>
              <w:right w:w="62" w:type="dxa"/>
            </w:tcMar>
          </w:tcPr>
          <w:p w:rsidR="00000000" w:rsidRPr="006164F5" w:rsidP="006164F5">
            <w:pPr>
              <w:pStyle w:val="BodyText"/>
            </w:pPr>
            <w:r w:rsidRPr="006164F5">
              <w:t xml:space="preserve">Dangerous cargo handling documentation, including documentation to limit claims on cargo carried    </w:t>
            </w:r>
          </w:p>
        </w:tc>
      </w:tr>
    </w:tbl>
    <w:p w:rsidR="00000000" w:rsidRPr="006164F5" w:rsidP="006164F5">
      <w:pPr>
        <w:pStyle w:val="BodyText"/>
      </w:pPr>
    </w:p>
    <w:tbl>
      <w:tblPr>
        <w:tblW w:w="0" w:type="auto"/>
        <w:tblLayout w:type="fixed"/>
        <w:tblCellMar>
          <w:left w:w="62" w:type="dxa"/>
          <w:right w:w="62" w:type="dxa"/>
        </w:tblCellMar>
        <w:tblLook w:val="0000"/>
      </w:tblPr>
      <w:tblGrid>
        <w:gridCol w:w="423"/>
        <w:gridCol w:w="7906"/>
      </w:tblGrid>
      <w:tr w:rsidTr="005F0746">
        <w:tblPrEx>
          <w:tblW w:w="0" w:type="auto"/>
          <w:tblLayout w:type="fixed"/>
          <w:tblCellMar>
            <w:left w:w="62" w:type="dxa"/>
            <w:right w:w="62" w:type="dxa"/>
          </w:tblCellMar>
          <w:tblLook w:val="0000"/>
        </w:tblPrEx>
        <w:trPr>
          <w:tblHeader/>
        </w:trPr>
        <w:tc>
          <w:tcPr>
            <w:tcW w:w="8329" w:type="dxa"/>
            <w:gridSpan w:val="2"/>
            <w:tcBorders>
              <w:top w:val="nil"/>
              <w:left w:val="nil"/>
              <w:bottom w:val="nil"/>
              <w:right w:val="nil"/>
            </w:tcBorders>
            <w:tcMar>
              <w:top w:w="0" w:type="dxa"/>
              <w:left w:w="62" w:type="dxa"/>
              <w:bottom w:w="0" w:type="dxa"/>
              <w:right w:w="62" w:type="dxa"/>
            </w:tcMar>
          </w:tcPr>
          <w:p w:rsidR="00000000" w:rsidRPr="006164F5" w:rsidP="006164F5">
            <w:pPr>
              <w:pStyle w:val="BodyText"/>
            </w:pPr>
          </w:p>
          <w:p w:rsidR="00000000" w:rsidP="006164F5">
            <w:pPr>
              <w:pStyle w:val="BodyText"/>
              <w:rPr>
                <w:lang w:val="en-NZ"/>
              </w:rPr>
            </w:pPr>
            <w:r w:rsidRPr="006164F5">
              <w:rPr>
                <w:rStyle w:val="SpecialBold"/>
              </w:rPr>
              <w:t>REQUIRED SKILLS</w:t>
            </w:r>
          </w:p>
        </w:tc>
      </w:tr>
      <w:tr w:rsidTr="005F0746">
        <w:tblPrEx>
          <w:tblW w:w="0" w:type="auto"/>
          <w:tblLayout w:type="fixed"/>
          <w:tblCellMar>
            <w:left w:w="62" w:type="dxa"/>
            <w:right w:w="62" w:type="dxa"/>
          </w:tblCellMar>
          <w:tblLook w:val="0000"/>
        </w:tblPrEx>
        <w:tc>
          <w:tcPr>
            <w:tcW w:w="8329" w:type="dxa"/>
            <w:gridSpan w:val="2"/>
            <w:tcBorders>
              <w:top w:val="nil"/>
              <w:left w:val="nil"/>
              <w:bottom w:val="nil"/>
              <w:right w:val="nil"/>
            </w:tcBorders>
            <w:tcMar>
              <w:top w:w="0" w:type="dxa"/>
              <w:left w:w="62" w:type="dxa"/>
              <w:bottom w:w="0" w:type="dxa"/>
              <w:right w:w="62" w:type="dxa"/>
            </w:tcMar>
          </w:tcPr>
          <w:p w:rsidR="00000000" w:rsidP="006164F5">
            <w:pPr>
              <w:pStyle w:val="BodyText"/>
              <w:rPr>
                <w:lang w:val="en-NZ"/>
              </w:rPr>
            </w:pPr>
            <w:r w:rsidRPr="006164F5">
              <w:rPr>
                <w:rStyle w:val="Emphasis"/>
              </w:rPr>
              <w:t>This describes the basic skills required for this unit</w:t>
            </w:r>
            <w:r w:rsidRPr="006164F5">
              <w:t>.</w:t>
            </w:r>
          </w:p>
        </w:tc>
      </w:tr>
      <w:tr w:rsidTr="005F0746">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6164F5">
            <w:pPr>
              <w:pStyle w:val="BodyText"/>
              <w:rPr>
                <w:lang w:val="en-NZ"/>
              </w:rPr>
            </w:pPr>
            <w:r w:rsidRPr="006164F5">
              <w:t>1</w:t>
            </w:r>
          </w:p>
        </w:tc>
        <w:tc>
          <w:tcPr>
            <w:tcW w:w="7906" w:type="dxa"/>
            <w:tcBorders>
              <w:top w:val="nil"/>
              <w:left w:val="nil"/>
              <w:bottom w:val="nil"/>
              <w:right w:val="nil"/>
            </w:tcBorders>
            <w:tcMar>
              <w:top w:w="0" w:type="dxa"/>
              <w:left w:w="62" w:type="dxa"/>
              <w:bottom w:w="0" w:type="dxa"/>
              <w:right w:w="62" w:type="dxa"/>
            </w:tcMar>
          </w:tcPr>
          <w:p w:rsidR="00000000" w:rsidP="006164F5">
            <w:pPr>
              <w:pStyle w:val="BodyText"/>
              <w:rPr>
                <w:lang w:val="en-NZ"/>
              </w:rPr>
            </w:pPr>
            <w:r w:rsidRPr="006164F5">
              <w:t>Communicate effectively with other personnel when planning and monitoring the carriage of dangerous cargoes</w:t>
            </w:r>
          </w:p>
        </w:tc>
      </w:tr>
      <w:tr w:rsidTr="005F0746">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6164F5">
            <w:pPr>
              <w:pStyle w:val="BodyText"/>
              <w:rPr>
                <w:lang w:val="en-NZ"/>
              </w:rPr>
            </w:pPr>
            <w:r w:rsidRPr="006164F5">
              <w:t>2</w:t>
            </w:r>
          </w:p>
        </w:tc>
        <w:tc>
          <w:tcPr>
            <w:tcW w:w="7906" w:type="dxa"/>
            <w:tcBorders>
              <w:top w:val="nil"/>
              <w:left w:val="nil"/>
              <w:bottom w:val="nil"/>
              <w:right w:val="nil"/>
            </w:tcBorders>
            <w:tcMar>
              <w:top w:w="0" w:type="dxa"/>
              <w:left w:w="62" w:type="dxa"/>
              <w:bottom w:w="0" w:type="dxa"/>
              <w:right w:w="62" w:type="dxa"/>
            </w:tcMar>
          </w:tcPr>
          <w:p w:rsidR="00000000" w:rsidP="006164F5">
            <w:pPr>
              <w:pStyle w:val="BodyText"/>
              <w:rPr>
                <w:lang w:val="en-NZ"/>
              </w:rPr>
            </w:pPr>
            <w:r w:rsidRPr="006164F5">
              <w:t>Interpret and follow procedures and precautions for planning and monitoring the carri</w:t>
            </w:r>
            <w:r w:rsidRPr="006164F5">
              <w:t>age of dangerous cargoes</w:t>
            </w:r>
          </w:p>
        </w:tc>
      </w:tr>
      <w:tr w:rsidTr="005F0746">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6164F5">
            <w:pPr>
              <w:pStyle w:val="BodyText"/>
              <w:rPr>
                <w:lang w:val="en-NZ"/>
              </w:rPr>
            </w:pPr>
            <w:r w:rsidRPr="006164F5">
              <w:t>3</w:t>
            </w:r>
          </w:p>
        </w:tc>
        <w:tc>
          <w:tcPr>
            <w:tcW w:w="7906" w:type="dxa"/>
            <w:tcBorders>
              <w:top w:val="nil"/>
              <w:left w:val="nil"/>
              <w:bottom w:val="nil"/>
              <w:right w:val="nil"/>
            </w:tcBorders>
            <w:tcMar>
              <w:top w:w="0" w:type="dxa"/>
              <w:left w:w="62" w:type="dxa"/>
              <w:bottom w:w="0" w:type="dxa"/>
              <w:right w:w="62" w:type="dxa"/>
            </w:tcMar>
          </w:tcPr>
          <w:p w:rsidR="00000000" w:rsidP="006164F5">
            <w:pPr>
              <w:pStyle w:val="BodyText"/>
              <w:rPr>
                <w:lang w:val="en-NZ"/>
              </w:rPr>
            </w:pPr>
            <w:r w:rsidRPr="006164F5">
              <w:t>Work collaboratively with others when planning and monitoring the carriage of dangerous cargoes</w:t>
            </w:r>
          </w:p>
        </w:tc>
      </w:tr>
      <w:tr w:rsidTr="005F0746">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6164F5">
            <w:pPr>
              <w:pStyle w:val="BodyText"/>
              <w:rPr>
                <w:lang w:val="en-NZ"/>
              </w:rPr>
            </w:pPr>
            <w:r w:rsidRPr="006164F5">
              <w:t>4</w:t>
            </w:r>
          </w:p>
        </w:tc>
        <w:tc>
          <w:tcPr>
            <w:tcW w:w="7906" w:type="dxa"/>
            <w:tcBorders>
              <w:top w:val="nil"/>
              <w:left w:val="nil"/>
              <w:bottom w:val="nil"/>
              <w:right w:val="nil"/>
            </w:tcBorders>
            <w:tcMar>
              <w:top w:w="0" w:type="dxa"/>
              <w:left w:w="62" w:type="dxa"/>
              <w:bottom w:w="0" w:type="dxa"/>
              <w:right w:w="62" w:type="dxa"/>
            </w:tcMar>
          </w:tcPr>
          <w:p w:rsidR="00000000" w:rsidP="006164F5">
            <w:pPr>
              <w:pStyle w:val="BodyText"/>
              <w:rPr>
                <w:lang w:val="en-NZ"/>
              </w:rPr>
            </w:pPr>
            <w:r w:rsidRPr="006164F5">
              <w:t>Recognise and solve problems that may arise when planning and monitoring the carriage of dangerous cargoes</w:t>
            </w:r>
          </w:p>
        </w:tc>
      </w:tr>
      <w:tr w:rsidTr="005F0746">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6164F5">
            <w:pPr>
              <w:pStyle w:val="BodyText"/>
              <w:rPr>
                <w:lang w:val="en-NZ"/>
              </w:rPr>
            </w:pPr>
            <w:r w:rsidRPr="006164F5">
              <w:t>5</w:t>
            </w:r>
          </w:p>
        </w:tc>
        <w:tc>
          <w:tcPr>
            <w:tcW w:w="7906" w:type="dxa"/>
            <w:tcBorders>
              <w:top w:val="nil"/>
              <w:left w:val="nil"/>
              <w:bottom w:val="nil"/>
              <w:right w:val="nil"/>
            </w:tcBorders>
            <w:tcMar>
              <w:top w:w="0" w:type="dxa"/>
              <w:left w:w="62" w:type="dxa"/>
              <w:bottom w:w="0" w:type="dxa"/>
              <w:right w:w="62" w:type="dxa"/>
            </w:tcMar>
          </w:tcPr>
          <w:p w:rsidR="00000000" w:rsidP="006164F5">
            <w:pPr>
              <w:pStyle w:val="BodyText"/>
              <w:rPr>
                <w:lang w:val="en-NZ"/>
              </w:rPr>
            </w:pPr>
            <w:r w:rsidRPr="006164F5">
              <w:t>Carry out all required calculations and associated mathematical functions involved in planning and monitoring the carriage of dangerous cargoes</w:t>
            </w:r>
          </w:p>
        </w:tc>
      </w:tr>
      <w:tr w:rsidTr="005F0746">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6164F5">
            <w:pPr>
              <w:pStyle w:val="BodyText"/>
              <w:rPr>
                <w:lang w:val="en-NZ"/>
              </w:rPr>
            </w:pPr>
            <w:r w:rsidRPr="006164F5">
              <w:t>6</w:t>
            </w:r>
          </w:p>
        </w:tc>
        <w:tc>
          <w:tcPr>
            <w:tcW w:w="7906" w:type="dxa"/>
            <w:tcBorders>
              <w:top w:val="nil"/>
              <w:left w:val="nil"/>
              <w:bottom w:val="nil"/>
              <w:right w:val="nil"/>
            </w:tcBorders>
            <w:tcMar>
              <w:top w:w="0" w:type="dxa"/>
              <w:left w:w="62" w:type="dxa"/>
              <w:bottom w:w="0" w:type="dxa"/>
              <w:right w:w="62" w:type="dxa"/>
            </w:tcMar>
          </w:tcPr>
          <w:p w:rsidR="00000000" w:rsidP="006164F5">
            <w:pPr>
              <w:pStyle w:val="BodyText"/>
              <w:rPr>
                <w:lang w:val="en-NZ"/>
              </w:rPr>
            </w:pPr>
            <w:r w:rsidRPr="006164F5">
              <w:t>Organise own work activities when planning and monitoring the carriage of dangerous cargoes</w:t>
            </w:r>
          </w:p>
        </w:tc>
      </w:tr>
      <w:tr w:rsidTr="005F0746">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6164F5">
            <w:pPr>
              <w:pStyle w:val="BodyText"/>
              <w:rPr>
                <w:lang w:val="en-NZ"/>
              </w:rPr>
            </w:pPr>
            <w:r w:rsidRPr="006164F5">
              <w:t>7</w:t>
            </w:r>
          </w:p>
        </w:tc>
        <w:tc>
          <w:tcPr>
            <w:tcW w:w="7906" w:type="dxa"/>
            <w:tcBorders>
              <w:top w:val="nil"/>
              <w:left w:val="nil"/>
              <w:bottom w:val="nil"/>
              <w:right w:val="nil"/>
            </w:tcBorders>
            <w:tcMar>
              <w:top w:w="0" w:type="dxa"/>
              <w:left w:w="62" w:type="dxa"/>
              <w:bottom w:w="0" w:type="dxa"/>
              <w:right w:w="62" w:type="dxa"/>
            </w:tcMar>
          </w:tcPr>
          <w:p w:rsidR="00000000" w:rsidP="006164F5">
            <w:pPr>
              <w:pStyle w:val="BodyText"/>
              <w:rPr>
                <w:lang w:val="en-NZ"/>
              </w:rPr>
            </w:pPr>
            <w:r w:rsidRPr="006164F5">
              <w:t>Adapt to conti</w:t>
            </w:r>
            <w:r w:rsidRPr="006164F5">
              <w:t>ngency, security and emergency situations that may arise during the planning and monitoring of carriage of dangerous cargoes</w:t>
            </w:r>
          </w:p>
        </w:tc>
      </w:tr>
      <w:tr w:rsidTr="005F0746">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6164F5">
            <w:pPr>
              <w:pStyle w:val="BodyText"/>
              <w:rPr>
                <w:lang w:val="en-NZ"/>
              </w:rPr>
            </w:pPr>
            <w:r w:rsidRPr="006164F5">
              <w:t>8</w:t>
            </w:r>
          </w:p>
        </w:tc>
        <w:tc>
          <w:tcPr>
            <w:tcW w:w="7906" w:type="dxa"/>
            <w:tcBorders>
              <w:top w:val="nil"/>
              <w:left w:val="nil"/>
              <w:bottom w:val="nil"/>
              <w:right w:val="nil"/>
            </w:tcBorders>
            <w:tcMar>
              <w:top w:w="0" w:type="dxa"/>
              <w:left w:w="62" w:type="dxa"/>
              <w:bottom w:w="0" w:type="dxa"/>
              <w:right w:w="62" w:type="dxa"/>
            </w:tcMar>
          </w:tcPr>
          <w:p w:rsidR="00000000" w:rsidRPr="006164F5" w:rsidP="006164F5">
            <w:pPr>
              <w:pStyle w:val="BodyText"/>
            </w:pPr>
            <w:r w:rsidRPr="006164F5">
              <w:t>Conduct loading and unloading operations safely with appropriate equipment</w:t>
            </w:r>
          </w:p>
        </w:tc>
      </w:tr>
    </w:tbl>
    <w:p w:rsidR="00000000" w:rsidRPr="006164F5" w:rsidP="006164F5">
      <w:pPr>
        <w:pStyle w:val="BodyText"/>
      </w:pPr>
    </w:p>
    <w:p w:rsidR="00000000" w:rsidRPr="006164F5" w:rsidP="006164F5">
      <w:pPr>
        <w:pStyle w:val="AllowPageBreak"/>
      </w:pPr>
    </w:p>
    <w:p w:rsidR="00000000" w:rsidRPr="006164F5" w:rsidP="006164F5">
      <w:pPr>
        <w:pStyle w:val="Heading1"/>
      </w:pPr>
      <w:bookmarkStart w:id="10" w:name="O_150384"/>
      <w:bookmarkEnd w:id="10"/>
      <w:r w:rsidRPr="006164F5">
        <w:t>Evidence Guide</w:t>
      </w:r>
    </w:p>
    <w:tbl>
      <w:tblPr>
        <w:tblW w:w="0" w:type="auto"/>
        <w:tblLayout w:type="fixed"/>
        <w:tblCellMar>
          <w:left w:w="62" w:type="dxa"/>
          <w:right w:w="62" w:type="dxa"/>
        </w:tblCellMar>
        <w:tblLook w:val="0000"/>
      </w:tblPr>
      <w:tblGrid>
        <w:gridCol w:w="311"/>
        <w:gridCol w:w="1775"/>
        <w:gridCol w:w="392"/>
        <w:gridCol w:w="8"/>
        <w:gridCol w:w="378"/>
        <w:gridCol w:w="11"/>
        <w:gridCol w:w="117"/>
        <w:gridCol w:w="5216"/>
        <w:gridCol w:w="279"/>
        <w:gridCol w:w="56"/>
      </w:tblGrid>
      <w:tr w:rsidTr="005F0746">
        <w:tblPrEx>
          <w:tblW w:w="0" w:type="auto"/>
          <w:tblLayout w:type="fixed"/>
          <w:tblCellMar>
            <w:left w:w="62" w:type="dxa"/>
            <w:right w:w="62" w:type="dxa"/>
          </w:tblCellMar>
          <w:tblLook w:val="0000"/>
        </w:tblPrEx>
        <w:trPr>
          <w:gridAfter w:val="2"/>
          <w:wAfter w:w="335" w:type="dxa"/>
          <w:tblHeader/>
        </w:trPr>
        <w:tc>
          <w:tcPr>
            <w:tcW w:w="8208" w:type="dxa"/>
            <w:gridSpan w:val="8"/>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64F5" w:rsidP="006164F5">
            <w:pPr>
              <w:pStyle w:val="BodyText"/>
            </w:pPr>
            <w:r w:rsidRPr="006164F5">
              <w:rPr>
                <w:rStyle w:val="SpecialBold"/>
              </w:rPr>
              <w:t>Evidence Guide</w:t>
            </w:r>
          </w:p>
          <w:p w:rsidR="00000000" w:rsidP="006164F5">
            <w:pPr>
              <w:pStyle w:val="BodyText"/>
              <w:rPr>
                <w:lang w:val="en-NZ"/>
              </w:rPr>
            </w:pPr>
            <w:r w:rsidRPr="006164F5">
              <w:rPr>
                <w:rStyle w:val="SpecialBold"/>
              </w:rPr>
              <w:t>TDMM</w:t>
            </w:r>
            <w:r w:rsidRPr="006164F5">
              <w:rPr>
                <w:rStyle w:val="SpecialBold"/>
              </w:rPr>
              <w:t>A307B PLAN AND MONITOR THE CARRIAGE OF DANGEROUS CARGOES</w:t>
            </w:r>
          </w:p>
        </w:tc>
      </w:tr>
      <w:tr w:rsidTr="005F0746">
        <w:tblPrEx>
          <w:tblW w:w="0" w:type="auto"/>
          <w:tblLayout w:type="fixed"/>
          <w:tblCellMar>
            <w:left w:w="62" w:type="dxa"/>
            <w:right w:w="62" w:type="dxa"/>
          </w:tblCellMar>
          <w:tblLook w:val="0000"/>
        </w:tblPrEx>
        <w:trPr>
          <w:gridAfter w:val="1"/>
          <w:wAfter w:w="56" w:type="dxa"/>
        </w:trPr>
        <w:tc>
          <w:tcPr>
            <w:tcW w:w="8487" w:type="dxa"/>
            <w:gridSpan w:val="9"/>
            <w:tcBorders>
              <w:top w:val="nil"/>
              <w:left w:val="nil"/>
              <w:bottom w:val="nil"/>
              <w:right w:val="nil"/>
            </w:tcBorders>
            <w:tcMar>
              <w:top w:w="0" w:type="dxa"/>
              <w:left w:w="62" w:type="dxa"/>
              <w:bottom w:w="0" w:type="dxa"/>
              <w:right w:w="62" w:type="dxa"/>
            </w:tcMar>
          </w:tcPr>
          <w:p w:rsidR="00000000" w:rsidRPr="006164F5" w:rsidP="006164F5">
            <w:pPr>
              <w:pStyle w:val="BodyText"/>
            </w:pPr>
          </w:p>
          <w:p w:rsidR="00000000" w:rsidP="006164F5">
            <w:pPr>
              <w:pStyle w:val="BodyText"/>
              <w:rPr>
                <w:lang w:val="en-NZ"/>
              </w:rPr>
            </w:pPr>
            <w:r w:rsidRPr="006164F5">
              <w:rPr>
                <w:rStyle w:val="Emphasis"/>
              </w:rPr>
              <w:t>The Evidence Guide provides advice on assessment and must be read in conjunction with the Performance Criteria</w:t>
            </w:r>
            <w:r w:rsidRPr="006164F5">
              <w:t xml:space="preserve">, </w:t>
            </w:r>
            <w:r w:rsidRPr="006164F5">
              <w:rPr>
                <w:rStyle w:val="Emphasis"/>
              </w:rPr>
              <w:t>Required Skills and Knowledge</w:t>
            </w:r>
            <w:r w:rsidRPr="006164F5">
              <w:t xml:space="preserve">, </w:t>
            </w:r>
            <w:r w:rsidRPr="006164F5">
              <w:rPr>
                <w:rStyle w:val="Emphasis"/>
              </w:rPr>
              <w:t>the Range Statement and the Assessment Guidelines for this Training Package</w:t>
            </w:r>
            <w:r w:rsidRPr="006164F5">
              <w:t>.</w:t>
            </w:r>
          </w:p>
        </w:tc>
      </w:tr>
      <w:tr w:rsidTr="005F0746">
        <w:tblPrEx>
          <w:tblW w:w="0" w:type="auto"/>
          <w:tblLayout w:type="fixed"/>
          <w:tblCellMar>
            <w:left w:w="62" w:type="dxa"/>
            <w:right w:w="62" w:type="dxa"/>
          </w:tblCellMar>
          <w:tblLook w:val="0000"/>
        </w:tblPrEx>
        <w:tc>
          <w:tcPr>
            <w:tcW w:w="311" w:type="dxa"/>
            <w:vMerge w:val="restart"/>
            <w:tcBorders>
              <w:top w:val="nil"/>
              <w:left w:val="nil"/>
              <w:bottom w:val="single" w:sz="6" w:space="0" w:color="auto"/>
              <w:right w:val="nil"/>
            </w:tcBorders>
            <w:tcMar>
              <w:top w:w="0" w:type="dxa"/>
              <w:left w:w="62" w:type="dxa"/>
              <w:bottom w:w="0" w:type="dxa"/>
              <w:right w:w="62" w:type="dxa"/>
            </w:tcMar>
          </w:tcPr>
          <w:p w:rsidR="00000000" w:rsidRPr="006164F5" w:rsidP="006164F5">
            <w:pPr>
              <w:pStyle w:val="BodyText"/>
            </w:pPr>
            <w:r w:rsidRPr="006164F5">
              <w:rPr>
                <w:rStyle w:val="SpecialBold"/>
              </w:rPr>
              <w:t>1</w:t>
            </w:r>
          </w:p>
        </w:tc>
        <w:tc>
          <w:tcPr>
            <w:tcW w:w="1775"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6164F5">
            <w:pPr>
              <w:pStyle w:val="BodyText"/>
              <w:rPr>
                <w:lang w:val="en-NZ"/>
              </w:rPr>
            </w:pPr>
            <w:r w:rsidRPr="006164F5">
              <w:rPr>
                <w:rStyle w:val="SpecialBold"/>
              </w:rPr>
              <w:t>Critical aspects of evidence required to demonstrate competency in this unit</w:t>
            </w:r>
          </w:p>
        </w:tc>
        <w:tc>
          <w:tcPr>
            <w:tcW w:w="6457" w:type="dxa"/>
            <w:gridSpan w:val="8"/>
            <w:tcBorders>
              <w:top w:val="nil"/>
              <w:left w:val="single" w:sz="6" w:space="0" w:color="auto"/>
              <w:bottom w:val="nil"/>
              <w:right w:val="nil"/>
            </w:tcBorders>
            <w:tcMar>
              <w:top w:w="0" w:type="dxa"/>
              <w:left w:w="62" w:type="dxa"/>
              <w:bottom w:w="0" w:type="dxa"/>
              <w:right w:w="62" w:type="dxa"/>
            </w:tcMar>
          </w:tcPr>
          <w:p w:rsidR="00000000" w:rsidP="006164F5">
            <w:pPr>
              <w:pStyle w:val="BodyText"/>
              <w:rPr>
                <w:lang w:val="en-NZ"/>
              </w:rPr>
            </w:pPr>
            <w:r w:rsidRPr="006164F5">
              <w:t>Assessment must confirm appropriate knowledge and skills to:</w:t>
            </w:r>
          </w:p>
        </w:tc>
      </w:tr>
      <w:tr w:rsidTr="005F0746">
        <w:tblPrEx>
          <w:tblW w:w="0" w:type="auto"/>
          <w:tblLayout w:type="fixed"/>
          <w:tblCellMar>
            <w:left w:w="62" w:type="dxa"/>
            <w:right w:w="62" w:type="dxa"/>
          </w:tblCellMar>
          <w:tblLook w:val="0000"/>
        </w:tblPrEx>
        <w:tc>
          <w:tcPr>
            <w:tcW w:w="311"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75"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00" w:type="dxa"/>
            <w:gridSpan w:val="2"/>
            <w:tcBorders>
              <w:top w:val="nil"/>
              <w:left w:val="single" w:sz="6" w:space="0" w:color="auto"/>
              <w:bottom w:val="nil"/>
              <w:right w:val="nil"/>
            </w:tcBorders>
            <w:tcMar>
              <w:top w:w="0" w:type="dxa"/>
              <w:left w:w="62" w:type="dxa"/>
              <w:bottom w:w="0" w:type="dxa"/>
              <w:right w:w="62" w:type="dxa"/>
            </w:tcMar>
          </w:tcPr>
          <w:p w:rsidR="00000000" w:rsidP="006164F5">
            <w:pPr>
              <w:pStyle w:val="BodyText"/>
              <w:rPr>
                <w:lang w:val="en-NZ"/>
              </w:rPr>
            </w:pPr>
            <w:r w:rsidRPr="006164F5">
              <w:t>a</w:t>
            </w:r>
          </w:p>
        </w:tc>
        <w:tc>
          <w:tcPr>
            <w:tcW w:w="6057" w:type="dxa"/>
            <w:gridSpan w:val="6"/>
            <w:tcBorders>
              <w:top w:val="nil"/>
              <w:left w:val="nil"/>
              <w:bottom w:val="nil"/>
              <w:right w:val="nil"/>
            </w:tcBorders>
            <w:tcMar>
              <w:top w:w="0" w:type="dxa"/>
              <w:left w:w="62" w:type="dxa"/>
              <w:bottom w:w="0" w:type="dxa"/>
              <w:right w:w="62" w:type="dxa"/>
            </w:tcMar>
          </w:tcPr>
          <w:p w:rsidR="00000000" w:rsidP="006164F5">
            <w:pPr>
              <w:pStyle w:val="BodyText"/>
              <w:rPr>
                <w:lang w:val="en-NZ"/>
              </w:rPr>
            </w:pPr>
            <w:r w:rsidRPr="006164F5">
              <w:t>Plan and oversee dangerous cargo handling operations:</w:t>
            </w:r>
          </w:p>
        </w:tc>
      </w:tr>
      <w:tr w:rsidTr="005F0746">
        <w:tblPrEx>
          <w:tblW w:w="0" w:type="auto"/>
          <w:tblLayout w:type="fixed"/>
          <w:tblCellMar>
            <w:left w:w="62" w:type="dxa"/>
            <w:right w:w="62" w:type="dxa"/>
          </w:tblCellMar>
          <w:tblLook w:val="0000"/>
        </w:tblPrEx>
        <w:tc>
          <w:tcPr>
            <w:tcW w:w="311"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75"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00" w:type="dxa"/>
            <w:gridSpan w:val="2"/>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89" w:type="dxa"/>
            <w:gridSpan w:val="2"/>
            <w:tcBorders>
              <w:top w:val="nil"/>
              <w:left w:val="nil"/>
              <w:bottom w:val="nil"/>
              <w:right w:val="nil"/>
            </w:tcBorders>
            <w:tcMar>
              <w:top w:w="0" w:type="dxa"/>
              <w:left w:w="62" w:type="dxa"/>
              <w:bottom w:w="0" w:type="dxa"/>
              <w:right w:w="62" w:type="dxa"/>
            </w:tcMar>
          </w:tcPr>
          <w:p w:rsidR="00000000" w:rsidP="006164F5">
            <w:pPr>
              <w:pStyle w:val="BodyText"/>
              <w:rPr>
                <w:lang w:val="en-NZ"/>
              </w:rPr>
            </w:pPr>
            <w:r w:rsidRPr="006164F5">
              <w:t>1</w:t>
            </w:r>
          </w:p>
        </w:tc>
        <w:tc>
          <w:tcPr>
            <w:tcW w:w="5668" w:type="dxa"/>
            <w:gridSpan w:val="4"/>
            <w:tcBorders>
              <w:top w:val="nil"/>
              <w:left w:val="nil"/>
              <w:bottom w:val="nil"/>
              <w:right w:val="nil"/>
            </w:tcBorders>
            <w:tcMar>
              <w:top w:w="0" w:type="dxa"/>
              <w:left w:w="62" w:type="dxa"/>
              <w:bottom w:w="0" w:type="dxa"/>
              <w:right w:w="62" w:type="dxa"/>
            </w:tcMar>
          </w:tcPr>
          <w:p w:rsidR="00000000" w:rsidP="006164F5">
            <w:pPr>
              <w:pStyle w:val="BodyText"/>
              <w:rPr>
                <w:lang w:val="en-NZ"/>
              </w:rPr>
            </w:pPr>
            <w:r w:rsidRPr="006164F5">
              <w:t>safely in both normal and emergency situations</w:t>
            </w:r>
          </w:p>
        </w:tc>
      </w:tr>
      <w:tr w:rsidTr="005F0746">
        <w:tblPrEx>
          <w:tblW w:w="0" w:type="auto"/>
          <w:tblLayout w:type="fixed"/>
          <w:tblCellMar>
            <w:left w:w="62" w:type="dxa"/>
            <w:right w:w="62" w:type="dxa"/>
          </w:tblCellMar>
          <w:tblLook w:val="0000"/>
        </w:tblPrEx>
        <w:tc>
          <w:tcPr>
            <w:tcW w:w="311"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75"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00" w:type="dxa"/>
            <w:gridSpan w:val="2"/>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89" w:type="dxa"/>
            <w:gridSpan w:val="2"/>
            <w:tcBorders>
              <w:top w:val="nil"/>
              <w:left w:val="nil"/>
              <w:bottom w:val="nil"/>
              <w:right w:val="nil"/>
            </w:tcBorders>
            <w:tcMar>
              <w:top w:w="0" w:type="dxa"/>
              <w:left w:w="62" w:type="dxa"/>
              <w:bottom w:w="0" w:type="dxa"/>
              <w:right w:w="62" w:type="dxa"/>
            </w:tcMar>
          </w:tcPr>
          <w:p w:rsidR="00000000" w:rsidP="006164F5">
            <w:pPr>
              <w:pStyle w:val="BodyText"/>
              <w:rPr>
                <w:lang w:val="en-NZ"/>
              </w:rPr>
            </w:pPr>
            <w:r w:rsidRPr="006164F5">
              <w:t>2</w:t>
            </w:r>
          </w:p>
        </w:tc>
        <w:tc>
          <w:tcPr>
            <w:tcW w:w="5668" w:type="dxa"/>
            <w:gridSpan w:val="4"/>
            <w:tcBorders>
              <w:top w:val="nil"/>
              <w:left w:val="nil"/>
              <w:bottom w:val="nil"/>
              <w:right w:val="nil"/>
            </w:tcBorders>
            <w:tcMar>
              <w:top w:w="0" w:type="dxa"/>
              <w:left w:w="62" w:type="dxa"/>
              <w:bottom w:w="0" w:type="dxa"/>
              <w:right w:w="62" w:type="dxa"/>
            </w:tcMar>
          </w:tcPr>
          <w:p w:rsidR="00000000" w:rsidP="006164F5">
            <w:pPr>
              <w:pStyle w:val="BodyText"/>
              <w:rPr>
                <w:lang w:val="en-NZ"/>
              </w:rPr>
            </w:pPr>
            <w:r w:rsidRPr="006164F5">
              <w:t>in normal and adverse weather conditions</w:t>
            </w:r>
          </w:p>
        </w:tc>
      </w:tr>
      <w:tr w:rsidTr="005F0746">
        <w:tblPrEx>
          <w:tblW w:w="0" w:type="auto"/>
          <w:tblLayout w:type="fixed"/>
          <w:tblCellMar>
            <w:left w:w="62" w:type="dxa"/>
            <w:right w:w="62" w:type="dxa"/>
          </w:tblCellMar>
          <w:tblLook w:val="0000"/>
        </w:tblPrEx>
        <w:tc>
          <w:tcPr>
            <w:tcW w:w="311"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75"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00" w:type="dxa"/>
            <w:gridSpan w:val="2"/>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89" w:type="dxa"/>
            <w:gridSpan w:val="2"/>
            <w:tcBorders>
              <w:top w:val="nil"/>
              <w:left w:val="nil"/>
              <w:bottom w:val="nil"/>
              <w:right w:val="nil"/>
            </w:tcBorders>
            <w:tcMar>
              <w:top w:w="0" w:type="dxa"/>
              <w:left w:w="62" w:type="dxa"/>
              <w:bottom w:w="0" w:type="dxa"/>
              <w:right w:w="62" w:type="dxa"/>
            </w:tcMar>
          </w:tcPr>
          <w:p w:rsidR="00000000" w:rsidP="006164F5">
            <w:pPr>
              <w:pStyle w:val="BodyText"/>
              <w:rPr>
                <w:lang w:val="en-NZ"/>
              </w:rPr>
            </w:pPr>
            <w:r w:rsidRPr="006164F5">
              <w:t>3</w:t>
            </w:r>
          </w:p>
        </w:tc>
        <w:tc>
          <w:tcPr>
            <w:tcW w:w="5668" w:type="dxa"/>
            <w:gridSpan w:val="4"/>
            <w:tcBorders>
              <w:top w:val="nil"/>
              <w:left w:val="nil"/>
              <w:bottom w:val="nil"/>
              <w:right w:val="nil"/>
            </w:tcBorders>
            <w:tcMar>
              <w:top w:w="0" w:type="dxa"/>
              <w:left w:w="62" w:type="dxa"/>
              <w:bottom w:w="0" w:type="dxa"/>
              <w:right w:w="62" w:type="dxa"/>
            </w:tcMar>
          </w:tcPr>
          <w:p w:rsidR="00000000" w:rsidP="006164F5">
            <w:pPr>
              <w:pStyle w:val="BodyText"/>
              <w:rPr>
                <w:lang w:val="en-NZ"/>
              </w:rPr>
            </w:pPr>
            <w:r w:rsidRPr="006164F5">
              <w:t>across a representative range of typical dangerous cargo handling contexts</w:t>
            </w:r>
          </w:p>
        </w:tc>
      </w:tr>
      <w:tr w:rsidTr="005F0746">
        <w:tblPrEx>
          <w:tblW w:w="0" w:type="auto"/>
          <w:tblLayout w:type="fixed"/>
          <w:tblCellMar>
            <w:left w:w="62" w:type="dxa"/>
            <w:right w:w="62" w:type="dxa"/>
          </w:tblCellMar>
          <w:tblLook w:val="0000"/>
        </w:tblPrEx>
        <w:tc>
          <w:tcPr>
            <w:tcW w:w="311"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75"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00" w:type="dxa"/>
            <w:gridSpan w:val="2"/>
            <w:tcBorders>
              <w:top w:val="nil"/>
              <w:left w:val="single" w:sz="6" w:space="0" w:color="auto"/>
              <w:bottom w:val="nil"/>
              <w:right w:val="nil"/>
            </w:tcBorders>
            <w:tcMar>
              <w:top w:w="0" w:type="dxa"/>
              <w:left w:w="62" w:type="dxa"/>
              <w:bottom w:w="0" w:type="dxa"/>
              <w:right w:w="62" w:type="dxa"/>
            </w:tcMar>
          </w:tcPr>
          <w:p w:rsidR="00000000" w:rsidP="006164F5">
            <w:pPr>
              <w:pStyle w:val="BodyText"/>
              <w:rPr>
                <w:lang w:val="en-NZ"/>
              </w:rPr>
            </w:pPr>
            <w:r w:rsidRPr="006164F5">
              <w:t>b</w:t>
            </w:r>
          </w:p>
        </w:tc>
        <w:tc>
          <w:tcPr>
            <w:tcW w:w="6057" w:type="dxa"/>
            <w:gridSpan w:val="6"/>
            <w:tcBorders>
              <w:top w:val="nil"/>
              <w:left w:val="nil"/>
              <w:bottom w:val="nil"/>
              <w:right w:val="nil"/>
            </w:tcBorders>
            <w:tcMar>
              <w:top w:w="0" w:type="dxa"/>
              <w:left w:w="62" w:type="dxa"/>
              <w:bottom w:w="0" w:type="dxa"/>
              <w:right w:w="62" w:type="dxa"/>
            </w:tcMar>
          </w:tcPr>
          <w:p w:rsidR="00000000" w:rsidP="006164F5">
            <w:pPr>
              <w:pStyle w:val="BodyText"/>
              <w:rPr>
                <w:lang w:val="en-NZ"/>
              </w:rPr>
            </w:pPr>
            <w:r w:rsidRPr="006164F5">
              <w:t>Exercise all required safety, security, environmental and hazard control precautions and procedures when overseeing the handling of dangerous cargo during loading/unloading and stowage operations</w:t>
            </w:r>
          </w:p>
        </w:tc>
      </w:tr>
      <w:tr w:rsidTr="005F0746">
        <w:tblPrEx>
          <w:tblW w:w="0" w:type="auto"/>
          <w:tblLayout w:type="fixed"/>
          <w:tblCellMar>
            <w:left w:w="62" w:type="dxa"/>
            <w:right w:w="62" w:type="dxa"/>
          </w:tblCellMar>
          <w:tblLook w:val="0000"/>
        </w:tblPrEx>
        <w:tc>
          <w:tcPr>
            <w:tcW w:w="311"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75"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00" w:type="dxa"/>
            <w:gridSpan w:val="2"/>
            <w:tcBorders>
              <w:top w:val="nil"/>
              <w:left w:val="single" w:sz="6" w:space="0" w:color="auto"/>
              <w:bottom w:val="nil"/>
              <w:right w:val="nil"/>
            </w:tcBorders>
            <w:tcMar>
              <w:top w:w="0" w:type="dxa"/>
              <w:left w:w="62" w:type="dxa"/>
              <w:bottom w:w="0" w:type="dxa"/>
              <w:right w:w="62" w:type="dxa"/>
            </w:tcMar>
          </w:tcPr>
          <w:p w:rsidR="00000000" w:rsidP="006164F5">
            <w:pPr>
              <w:pStyle w:val="BodyText"/>
              <w:rPr>
                <w:lang w:val="en-NZ"/>
              </w:rPr>
            </w:pPr>
            <w:r w:rsidRPr="006164F5">
              <w:t>c</w:t>
            </w:r>
          </w:p>
        </w:tc>
        <w:tc>
          <w:tcPr>
            <w:tcW w:w="6057" w:type="dxa"/>
            <w:gridSpan w:val="6"/>
            <w:tcBorders>
              <w:top w:val="nil"/>
              <w:left w:val="nil"/>
              <w:bottom w:val="nil"/>
              <w:right w:val="nil"/>
            </w:tcBorders>
            <w:tcMar>
              <w:top w:w="0" w:type="dxa"/>
              <w:left w:w="62" w:type="dxa"/>
              <w:bottom w:w="0" w:type="dxa"/>
              <w:right w:w="62" w:type="dxa"/>
            </w:tcMar>
          </w:tcPr>
          <w:p w:rsidR="00000000" w:rsidP="006164F5">
            <w:pPr>
              <w:pStyle w:val="BodyText"/>
              <w:rPr>
                <w:lang w:val="en-NZ"/>
              </w:rPr>
            </w:pPr>
            <w:r w:rsidRPr="006164F5">
              <w:t>Identify typical dangerous cargo handling problems and hazards and take appropriate action</w:t>
            </w:r>
          </w:p>
        </w:tc>
      </w:tr>
      <w:tr w:rsidTr="005F0746">
        <w:tblPrEx>
          <w:tblW w:w="0" w:type="auto"/>
          <w:tblLayout w:type="fixed"/>
          <w:tblCellMar>
            <w:left w:w="62" w:type="dxa"/>
            <w:right w:w="62" w:type="dxa"/>
          </w:tblCellMar>
          <w:tblLook w:val="0000"/>
        </w:tblPrEx>
        <w:tc>
          <w:tcPr>
            <w:tcW w:w="311"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75"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00" w:type="dxa"/>
            <w:gridSpan w:val="2"/>
            <w:tcBorders>
              <w:top w:val="nil"/>
              <w:left w:val="single" w:sz="6" w:space="0" w:color="auto"/>
              <w:bottom w:val="nil"/>
              <w:right w:val="nil"/>
            </w:tcBorders>
            <w:tcMar>
              <w:top w:w="0" w:type="dxa"/>
              <w:left w:w="62" w:type="dxa"/>
              <w:bottom w:w="0" w:type="dxa"/>
              <w:right w:w="62" w:type="dxa"/>
            </w:tcMar>
          </w:tcPr>
          <w:p w:rsidR="00000000" w:rsidP="006164F5">
            <w:pPr>
              <w:pStyle w:val="BodyText"/>
              <w:rPr>
                <w:lang w:val="en-NZ"/>
              </w:rPr>
            </w:pPr>
            <w:r w:rsidRPr="006164F5">
              <w:t>d</w:t>
            </w:r>
          </w:p>
        </w:tc>
        <w:tc>
          <w:tcPr>
            <w:tcW w:w="6057" w:type="dxa"/>
            <w:gridSpan w:val="6"/>
            <w:tcBorders>
              <w:top w:val="nil"/>
              <w:left w:val="nil"/>
              <w:bottom w:val="nil"/>
              <w:right w:val="nil"/>
            </w:tcBorders>
            <w:tcMar>
              <w:top w:w="0" w:type="dxa"/>
              <w:left w:w="62" w:type="dxa"/>
              <w:bottom w:w="0" w:type="dxa"/>
              <w:right w:w="62" w:type="dxa"/>
            </w:tcMar>
          </w:tcPr>
          <w:p w:rsidR="00000000" w:rsidP="006164F5">
            <w:pPr>
              <w:pStyle w:val="BodyText"/>
              <w:rPr>
                <w:lang w:val="en-NZ"/>
              </w:rPr>
            </w:pPr>
            <w:r w:rsidRPr="006164F5">
              <w:t>Communicate effectively with others during dangerous cargo handling operations</w:t>
            </w:r>
          </w:p>
        </w:tc>
      </w:tr>
      <w:tr w:rsidTr="005F0746">
        <w:tblPrEx>
          <w:tblW w:w="0" w:type="auto"/>
          <w:tblLayout w:type="fixed"/>
          <w:tblCellMar>
            <w:left w:w="62" w:type="dxa"/>
            <w:right w:w="62" w:type="dxa"/>
          </w:tblCellMar>
          <w:tblLook w:val="0000"/>
        </w:tblPrEx>
        <w:tc>
          <w:tcPr>
            <w:tcW w:w="311"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75"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00" w:type="dxa"/>
            <w:gridSpan w:val="2"/>
            <w:tcBorders>
              <w:top w:val="nil"/>
              <w:left w:val="single" w:sz="6" w:space="0" w:color="auto"/>
              <w:bottom w:val="nil"/>
              <w:right w:val="nil"/>
            </w:tcBorders>
            <w:tcMar>
              <w:top w:w="0" w:type="dxa"/>
              <w:left w:w="62" w:type="dxa"/>
              <w:bottom w:w="0" w:type="dxa"/>
              <w:right w:w="62" w:type="dxa"/>
            </w:tcMar>
          </w:tcPr>
          <w:p w:rsidR="00000000" w:rsidP="006164F5">
            <w:pPr>
              <w:pStyle w:val="BodyText"/>
              <w:rPr>
                <w:lang w:val="en-NZ"/>
              </w:rPr>
            </w:pPr>
            <w:r w:rsidRPr="006164F5">
              <w:t>e</w:t>
            </w:r>
          </w:p>
        </w:tc>
        <w:tc>
          <w:tcPr>
            <w:tcW w:w="6057" w:type="dxa"/>
            <w:gridSpan w:val="6"/>
            <w:tcBorders>
              <w:top w:val="nil"/>
              <w:left w:val="nil"/>
              <w:bottom w:val="nil"/>
              <w:right w:val="nil"/>
            </w:tcBorders>
            <w:tcMar>
              <w:top w:w="0" w:type="dxa"/>
              <w:left w:w="62" w:type="dxa"/>
              <w:bottom w:w="0" w:type="dxa"/>
              <w:right w:w="62" w:type="dxa"/>
            </w:tcMar>
          </w:tcPr>
          <w:p w:rsidR="00000000" w:rsidP="006164F5">
            <w:pPr>
              <w:pStyle w:val="BodyText"/>
              <w:rPr>
                <w:lang w:val="en-NZ"/>
              </w:rPr>
            </w:pPr>
            <w:r w:rsidRPr="006164F5">
              <w:t>Complete all required dangerous cargo documentation requirements</w:t>
            </w:r>
          </w:p>
        </w:tc>
      </w:tr>
      <w:tr w:rsidTr="005F0746">
        <w:tblPrEx>
          <w:tblW w:w="0" w:type="auto"/>
          <w:tblLayout w:type="fixed"/>
          <w:tblCellMar>
            <w:left w:w="62" w:type="dxa"/>
            <w:right w:w="62" w:type="dxa"/>
          </w:tblCellMar>
          <w:tblLook w:val="0000"/>
        </w:tblPrEx>
        <w:tc>
          <w:tcPr>
            <w:tcW w:w="2086"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7" w:type="dxa"/>
            <w:gridSpan w:val="8"/>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5F0746">
        <w:tblPrEx>
          <w:tblW w:w="0" w:type="auto"/>
          <w:tblLayout w:type="fixed"/>
          <w:tblCellMar>
            <w:left w:w="62" w:type="dxa"/>
            <w:right w:w="62" w:type="dxa"/>
          </w:tblCellMar>
          <w:tblLook w:val="0000"/>
        </w:tblPrEx>
        <w:tc>
          <w:tcPr>
            <w:tcW w:w="311" w:type="dxa"/>
            <w:vMerge w:val="restart"/>
            <w:tcBorders>
              <w:top w:val="nil"/>
              <w:left w:val="nil"/>
              <w:bottom w:val="nil"/>
              <w:right w:val="nil"/>
            </w:tcBorders>
            <w:tcMar>
              <w:top w:w="0" w:type="dxa"/>
              <w:left w:w="62" w:type="dxa"/>
              <w:bottom w:w="0" w:type="dxa"/>
              <w:right w:w="62" w:type="dxa"/>
            </w:tcMar>
          </w:tcPr>
          <w:p w:rsidR="00000000" w:rsidRPr="006164F5" w:rsidP="006164F5">
            <w:pPr>
              <w:pStyle w:val="BodyText"/>
            </w:pPr>
            <w:r w:rsidRPr="006164F5">
              <w:rPr>
                <w:rStyle w:val="SpecialBold"/>
              </w:rPr>
              <w:t>2</w:t>
            </w:r>
          </w:p>
        </w:tc>
        <w:tc>
          <w:tcPr>
            <w:tcW w:w="1775" w:type="dxa"/>
            <w:vMerge w:val="restart"/>
            <w:tcBorders>
              <w:top w:val="nil"/>
              <w:left w:val="nil"/>
              <w:bottom w:val="nil"/>
              <w:right w:val="single" w:sz="6" w:space="0" w:color="auto"/>
            </w:tcBorders>
            <w:tcMar>
              <w:top w:w="0" w:type="dxa"/>
              <w:left w:w="62" w:type="dxa"/>
              <w:bottom w:w="0" w:type="dxa"/>
              <w:right w:w="62" w:type="dxa"/>
            </w:tcMar>
          </w:tcPr>
          <w:p w:rsidR="00000000" w:rsidP="006164F5">
            <w:pPr>
              <w:pStyle w:val="BodyText"/>
              <w:rPr>
                <w:lang w:val="en-NZ"/>
              </w:rPr>
            </w:pPr>
            <w:r w:rsidRPr="006164F5">
              <w:rPr>
                <w:rStyle w:val="SpecialBold"/>
              </w:rPr>
              <w:t>Evidence required for demonstration of consistent performance</w:t>
            </w:r>
          </w:p>
        </w:tc>
        <w:tc>
          <w:tcPr>
            <w:tcW w:w="400" w:type="dxa"/>
            <w:gridSpan w:val="2"/>
            <w:tcBorders>
              <w:top w:val="nil"/>
              <w:left w:val="single" w:sz="6" w:space="0" w:color="auto"/>
              <w:bottom w:val="nil"/>
              <w:right w:val="nil"/>
            </w:tcBorders>
            <w:tcMar>
              <w:top w:w="0" w:type="dxa"/>
              <w:left w:w="62" w:type="dxa"/>
              <w:bottom w:w="0" w:type="dxa"/>
              <w:right w:w="62" w:type="dxa"/>
            </w:tcMar>
          </w:tcPr>
          <w:p w:rsidR="00000000" w:rsidP="006164F5">
            <w:pPr>
              <w:pStyle w:val="BodyText"/>
              <w:rPr>
                <w:lang w:val="en-NZ"/>
              </w:rPr>
            </w:pPr>
            <w:r w:rsidRPr="006164F5">
              <w:t>a</w:t>
            </w:r>
          </w:p>
        </w:tc>
        <w:tc>
          <w:tcPr>
            <w:tcW w:w="6057" w:type="dxa"/>
            <w:gridSpan w:val="6"/>
            <w:tcBorders>
              <w:top w:val="nil"/>
              <w:left w:val="nil"/>
              <w:bottom w:val="nil"/>
              <w:right w:val="nil"/>
            </w:tcBorders>
            <w:tcMar>
              <w:top w:w="0" w:type="dxa"/>
              <w:left w:w="62" w:type="dxa"/>
              <w:bottom w:w="0" w:type="dxa"/>
              <w:right w:w="62" w:type="dxa"/>
            </w:tcMar>
          </w:tcPr>
          <w:p w:rsidR="00000000" w:rsidP="006164F5">
            <w:pPr>
              <w:pStyle w:val="BodyText"/>
              <w:rPr>
                <w:lang w:val="en-NZ"/>
              </w:rPr>
            </w:pPr>
            <w:r w:rsidRPr="006164F5">
              <w:t>Performance is demonstrated consistently over a period of time and in a suitable range of contexts</w:t>
            </w:r>
          </w:p>
        </w:tc>
      </w:tr>
      <w:tr w:rsidTr="005F0746">
        <w:tblPrEx>
          <w:tblW w:w="0" w:type="auto"/>
          <w:tblLayout w:type="fixed"/>
          <w:tblCellMar>
            <w:left w:w="62" w:type="dxa"/>
            <w:right w:w="62" w:type="dxa"/>
          </w:tblCellMar>
          <w:tblLook w:val="0000"/>
        </w:tblPrEx>
        <w:tc>
          <w:tcPr>
            <w:tcW w:w="31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7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00" w:type="dxa"/>
            <w:gridSpan w:val="2"/>
            <w:tcBorders>
              <w:top w:val="nil"/>
              <w:left w:val="single" w:sz="6" w:space="0" w:color="auto"/>
              <w:bottom w:val="nil"/>
              <w:right w:val="nil"/>
            </w:tcBorders>
            <w:tcMar>
              <w:top w:w="0" w:type="dxa"/>
              <w:left w:w="62" w:type="dxa"/>
              <w:bottom w:w="0" w:type="dxa"/>
              <w:right w:w="62" w:type="dxa"/>
            </w:tcMar>
          </w:tcPr>
          <w:p w:rsidR="00000000" w:rsidP="006164F5">
            <w:pPr>
              <w:pStyle w:val="BodyText"/>
              <w:rPr>
                <w:lang w:val="en-NZ"/>
              </w:rPr>
            </w:pPr>
            <w:r w:rsidRPr="006164F5">
              <w:t>b</w:t>
            </w:r>
          </w:p>
        </w:tc>
        <w:tc>
          <w:tcPr>
            <w:tcW w:w="6057" w:type="dxa"/>
            <w:gridSpan w:val="6"/>
            <w:tcBorders>
              <w:top w:val="nil"/>
              <w:left w:val="nil"/>
              <w:bottom w:val="nil"/>
              <w:right w:val="nil"/>
            </w:tcBorders>
            <w:tcMar>
              <w:top w:w="0" w:type="dxa"/>
              <w:left w:w="62" w:type="dxa"/>
              <w:bottom w:w="0" w:type="dxa"/>
              <w:right w:w="62" w:type="dxa"/>
            </w:tcMar>
          </w:tcPr>
          <w:p w:rsidR="00000000" w:rsidP="006164F5">
            <w:pPr>
              <w:pStyle w:val="BodyText"/>
              <w:rPr>
                <w:lang w:val="en-NZ"/>
              </w:rPr>
            </w:pPr>
            <w:r w:rsidRPr="006164F5">
              <w:t>Consistently applies underpinning knowledge and skills when:</w:t>
            </w:r>
          </w:p>
        </w:tc>
      </w:tr>
      <w:tr w:rsidTr="005F0746">
        <w:tblPrEx>
          <w:tblW w:w="0" w:type="auto"/>
          <w:tblLayout w:type="fixed"/>
          <w:tblCellMar>
            <w:left w:w="62" w:type="dxa"/>
            <w:right w:w="62" w:type="dxa"/>
          </w:tblCellMar>
          <w:tblLook w:val="0000"/>
        </w:tblPrEx>
        <w:tc>
          <w:tcPr>
            <w:tcW w:w="31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7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00" w:type="dxa"/>
            <w:gridSpan w:val="2"/>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78" w:type="dxa"/>
            <w:tcBorders>
              <w:top w:val="nil"/>
              <w:left w:val="nil"/>
              <w:bottom w:val="nil"/>
              <w:right w:val="nil"/>
            </w:tcBorders>
            <w:tcMar>
              <w:top w:w="0" w:type="dxa"/>
              <w:left w:w="62" w:type="dxa"/>
              <w:bottom w:w="0" w:type="dxa"/>
              <w:right w:w="62" w:type="dxa"/>
            </w:tcMar>
          </w:tcPr>
          <w:p w:rsidR="00000000" w:rsidP="006164F5">
            <w:pPr>
              <w:pStyle w:val="BodyText"/>
              <w:rPr>
                <w:lang w:val="en-NZ"/>
              </w:rPr>
            </w:pPr>
            <w:r w:rsidRPr="006164F5">
              <w:t>1</w:t>
            </w:r>
          </w:p>
        </w:tc>
        <w:tc>
          <w:tcPr>
            <w:tcW w:w="5679" w:type="dxa"/>
            <w:gridSpan w:val="5"/>
            <w:tcBorders>
              <w:top w:val="nil"/>
              <w:left w:val="nil"/>
              <w:bottom w:val="nil"/>
              <w:right w:val="nil"/>
            </w:tcBorders>
            <w:tcMar>
              <w:top w:w="0" w:type="dxa"/>
              <w:left w:w="62" w:type="dxa"/>
              <w:bottom w:w="0" w:type="dxa"/>
              <w:right w:w="62" w:type="dxa"/>
            </w:tcMar>
          </w:tcPr>
          <w:p w:rsidR="00000000" w:rsidP="006164F5">
            <w:pPr>
              <w:pStyle w:val="BodyText"/>
              <w:rPr>
                <w:lang w:val="en-NZ"/>
              </w:rPr>
            </w:pPr>
            <w:r w:rsidRPr="006164F5">
              <w:t>planning and overseeing dangerous cargo handling operations</w:t>
            </w:r>
          </w:p>
        </w:tc>
      </w:tr>
      <w:tr w:rsidTr="005F0746">
        <w:tblPrEx>
          <w:tblW w:w="0" w:type="auto"/>
          <w:tblLayout w:type="fixed"/>
          <w:tblCellMar>
            <w:left w:w="62" w:type="dxa"/>
            <w:right w:w="62" w:type="dxa"/>
          </w:tblCellMar>
          <w:tblLook w:val="0000"/>
        </w:tblPrEx>
        <w:tc>
          <w:tcPr>
            <w:tcW w:w="31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7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00" w:type="dxa"/>
            <w:gridSpan w:val="2"/>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78" w:type="dxa"/>
            <w:tcBorders>
              <w:top w:val="nil"/>
              <w:left w:val="nil"/>
              <w:bottom w:val="nil"/>
              <w:right w:val="nil"/>
            </w:tcBorders>
            <w:tcMar>
              <w:top w:w="0" w:type="dxa"/>
              <w:left w:w="62" w:type="dxa"/>
              <w:bottom w:w="0" w:type="dxa"/>
              <w:right w:w="62" w:type="dxa"/>
            </w:tcMar>
          </w:tcPr>
          <w:p w:rsidR="00000000" w:rsidP="006164F5">
            <w:pPr>
              <w:pStyle w:val="BodyText"/>
              <w:rPr>
                <w:lang w:val="en-NZ"/>
              </w:rPr>
            </w:pPr>
            <w:r w:rsidRPr="006164F5">
              <w:t>2</w:t>
            </w:r>
          </w:p>
        </w:tc>
        <w:tc>
          <w:tcPr>
            <w:tcW w:w="5679" w:type="dxa"/>
            <w:gridSpan w:val="5"/>
            <w:tcBorders>
              <w:top w:val="nil"/>
              <w:left w:val="nil"/>
              <w:bottom w:val="nil"/>
              <w:right w:val="nil"/>
            </w:tcBorders>
            <w:tcMar>
              <w:top w:w="0" w:type="dxa"/>
              <w:left w:w="62" w:type="dxa"/>
              <w:bottom w:w="0" w:type="dxa"/>
              <w:right w:w="62" w:type="dxa"/>
            </w:tcMar>
          </w:tcPr>
          <w:p w:rsidR="00000000" w:rsidP="006164F5">
            <w:pPr>
              <w:pStyle w:val="BodyText"/>
              <w:rPr>
                <w:lang w:val="en-NZ"/>
              </w:rPr>
            </w:pPr>
            <w:r w:rsidRPr="006164F5">
              <w:t>identifying and evaluating dangerous cargo handling problems and determining appropriate courses of action</w:t>
            </w:r>
          </w:p>
        </w:tc>
      </w:tr>
      <w:tr w:rsidTr="005F0746">
        <w:tblPrEx>
          <w:tblW w:w="0" w:type="auto"/>
          <w:tblLayout w:type="fixed"/>
          <w:tblCellMar>
            <w:left w:w="62" w:type="dxa"/>
            <w:right w:w="62" w:type="dxa"/>
          </w:tblCellMar>
          <w:tblLook w:val="0000"/>
        </w:tblPrEx>
        <w:tc>
          <w:tcPr>
            <w:tcW w:w="31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7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00" w:type="dxa"/>
            <w:gridSpan w:val="2"/>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78" w:type="dxa"/>
            <w:tcBorders>
              <w:top w:val="nil"/>
              <w:left w:val="nil"/>
              <w:bottom w:val="nil"/>
              <w:right w:val="nil"/>
            </w:tcBorders>
            <w:tcMar>
              <w:top w:w="0" w:type="dxa"/>
              <w:left w:w="62" w:type="dxa"/>
              <w:bottom w:w="0" w:type="dxa"/>
              <w:right w:w="62" w:type="dxa"/>
            </w:tcMar>
          </w:tcPr>
          <w:p w:rsidR="00000000" w:rsidP="006164F5">
            <w:pPr>
              <w:pStyle w:val="BodyText"/>
              <w:rPr>
                <w:lang w:val="en-NZ"/>
              </w:rPr>
            </w:pPr>
            <w:r w:rsidRPr="006164F5">
              <w:t>3</w:t>
            </w:r>
          </w:p>
        </w:tc>
        <w:tc>
          <w:tcPr>
            <w:tcW w:w="5679" w:type="dxa"/>
            <w:gridSpan w:val="5"/>
            <w:tcBorders>
              <w:top w:val="nil"/>
              <w:left w:val="nil"/>
              <w:bottom w:val="nil"/>
              <w:right w:val="nil"/>
            </w:tcBorders>
            <w:tcMar>
              <w:top w:w="0" w:type="dxa"/>
              <w:left w:w="62" w:type="dxa"/>
              <w:bottom w:w="0" w:type="dxa"/>
              <w:right w:w="62" w:type="dxa"/>
            </w:tcMar>
          </w:tcPr>
          <w:p w:rsidR="00000000" w:rsidP="006164F5">
            <w:pPr>
              <w:pStyle w:val="BodyText"/>
              <w:rPr>
                <w:lang w:val="en-NZ"/>
              </w:rPr>
            </w:pPr>
            <w:r w:rsidRPr="006164F5">
              <w:t>identifying and implementing improvements to dangerous cargo handling procedures</w:t>
            </w:r>
          </w:p>
        </w:tc>
      </w:tr>
      <w:tr w:rsidTr="005F0746">
        <w:tblPrEx>
          <w:tblW w:w="0" w:type="auto"/>
          <w:tblLayout w:type="fixed"/>
          <w:tblCellMar>
            <w:left w:w="62" w:type="dxa"/>
            <w:right w:w="62" w:type="dxa"/>
          </w:tblCellMar>
          <w:tblLook w:val="0000"/>
        </w:tblPrEx>
        <w:tc>
          <w:tcPr>
            <w:tcW w:w="31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7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00" w:type="dxa"/>
            <w:gridSpan w:val="2"/>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78" w:type="dxa"/>
            <w:tcBorders>
              <w:top w:val="nil"/>
              <w:left w:val="nil"/>
              <w:bottom w:val="nil"/>
              <w:right w:val="nil"/>
            </w:tcBorders>
            <w:tcMar>
              <w:top w:w="0" w:type="dxa"/>
              <w:left w:w="62" w:type="dxa"/>
              <w:bottom w:w="0" w:type="dxa"/>
              <w:right w:w="62" w:type="dxa"/>
            </w:tcMar>
          </w:tcPr>
          <w:p w:rsidR="00000000" w:rsidP="006164F5">
            <w:pPr>
              <w:pStyle w:val="BodyText"/>
              <w:rPr>
                <w:lang w:val="en-NZ"/>
              </w:rPr>
            </w:pPr>
            <w:r w:rsidRPr="006164F5">
              <w:t>4</w:t>
            </w:r>
          </w:p>
        </w:tc>
        <w:tc>
          <w:tcPr>
            <w:tcW w:w="5679" w:type="dxa"/>
            <w:gridSpan w:val="5"/>
            <w:tcBorders>
              <w:top w:val="nil"/>
              <w:left w:val="nil"/>
              <w:bottom w:val="nil"/>
              <w:right w:val="nil"/>
            </w:tcBorders>
            <w:tcMar>
              <w:top w:w="0" w:type="dxa"/>
              <w:left w:w="62" w:type="dxa"/>
              <w:bottom w:w="0" w:type="dxa"/>
              <w:right w:w="62" w:type="dxa"/>
            </w:tcMar>
          </w:tcPr>
          <w:p w:rsidR="00000000" w:rsidP="006164F5">
            <w:pPr>
              <w:pStyle w:val="BodyText"/>
              <w:rPr>
                <w:lang w:val="en-NZ"/>
              </w:rPr>
            </w:pPr>
            <w:r w:rsidRPr="006164F5">
              <w:t>applying safety precautions relevant to dangerous cargo handling operations</w:t>
            </w:r>
          </w:p>
        </w:tc>
      </w:tr>
      <w:tr w:rsidTr="005F0746">
        <w:tblPrEx>
          <w:tblW w:w="0" w:type="auto"/>
          <w:tblLayout w:type="fixed"/>
          <w:tblCellMar>
            <w:left w:w="62" w:type="dxa"/>
            <w:right w:w="62" w:type="dxa"/>
          </w:tblCellMar>
          <w:tblLook w:val="0000"/>
        </w:tblPrEx>
        <w:tc>
          <w:tcPr>
            <w:tcW w:w="31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7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00" w:type="dxa"/>
            <w:gridSpan w:val="2"/>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78" w:type="dxa"/>
            <w:tcBorders>
              <w:top w:val="nil"/>
              <w:left w:val="nil"/>
              <w:bottom w:val="nil"/>
              <w:right w:val="nil"/>
            </w:tcBorders>
            <w:tcMar>
              <w:top w:w="0" w:type="dxa"/>
              <w:left w:w="62" w:type="dxa"/>
              <w:bottom w:w="0" w:type="dxa"/>
              <w:right w:w="62" w:type="dxa"/>
            </w:tcMar>
          </w:tcPr>
          <w:p w:rsidR="00000000" w:rsidP="006164F5">
            <w:pPr>
              <w:pStyle w:val="BodyText"/>
              <w:rPr>
                <w:lang w:val="en-NZ"/>
              </w:rPr>
            </w:pPr>
            <w:r w:rsidRPr="006164F5">
              <w:t>5</w:t>
            </w:r>
          </w:p>
        </w:tc>
        <w:tc>
          <w:tcPr>
            <w:tcW w:w="5679" w:type="dxa"/>
            <w:gridSpan w:val="5"/>
            <w:tcBorders>
              <w:top w:val="nil"/>
              <w:left w:val="nil"/>
              <w:bottom w:val="nil"/>
              <w:right w:val="nil"/>
            </w:tcBorders>
            <w:tcMar>
              <w:top w:w="0" w:type="dxa"/>
              <w:left w:w="62" w:type="dxa"/>
              <w:bottom w:w="0" w:type="dxa"/>
              <w:right w:w="62" w:type="dxa"/>
            </w:tcMar>
          </w:tcPr>
          <w:p w:rsidR="00000000" w:rsidP="006164F5">
            <w:pPr>
              <w:pStyle w:val="BodyText"/>
              <w:rPr>
                <w:lang w:val="en-NZ"/>
              </w:rPr>
            </w:pPr>
            <w:r w:rsidRPr="006164F5">
              <w:t>assessing operational capability of cargo handling equipment</w:t>
            </w:r>
          </w:p>
        </w:tc>
      </w:tr>
      <w:tr w:rsidTr="005F0746">
        <w:tblPrEx>
          <w:tblW w:w="0" w:type="auto"/>
          <w:tblLayout w:type="fixed"/>
          <w:tblCellMar>
            <w:left w:w="62" w:type="dxa"/>
            <w:right w:w="62" w:type="dxa"/>
          </w:tblCellMar>
          <w:tblLook w:val="0000"/>
        </w:tblPrEx>
        <w:tc>
          <w:tcPr>
            <w:tcW w:w="31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7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92" w:type="dxa"/>
            <w:tcBorders>
              <w:top w:val="nil"/>
              <w:left w:val="single" w:sz="6" w:space="0" w:color="auto"/>
              <w:bottom w:val="nil"/>
              <w:right w:val="nil"/>
            </w:tcBorders>
            <w:tcMar>
              <w:top w:w="0" w:type="dxa"/>
              <w:left w:w="62" w:type="dxa"/>
              <w:bottom w:w="0" w:type="dxa"/>
              <w:right w:w="62" w:type="dxa"/>
            </w:tcMar>
          </w:tcPr>
          <w:p w:rsidR="00000000" w:rsidP="006164F5">
            <w:pPr>
              <w:pStyle w:val="BodyText"/>
              <w:rPr>
                <w:lang w:val="en-NZ"/>
              </w:rPr>
            </w:pPr>
            <w:r w:rsidRPr="006164F5">
              <w:t>c</w:t>
            </w:r>
          </w:p>
        </w:tc>
        <w:tc>
          <w:tcPr>
            <w:tcW w:w="6065" w:type="dxa"/>
            <w:gridSpan w:val="7"/>
            <w:tcBorders>
              <w:top w:val="nil"/>
              <w:left w:val="nil"/>
              <w:bottom w:val="nil"/>
              <w:right w:val="nil"/>
            </w:tcBorders>
            <w:tcMar>
              <w:top w:w="0" w:type="dxa"/>
              <w:left w:w="62" w:type="dxa"/>
              <w:bottom w:w="0" w:type="dxa"/>
              <w:right w:w="62" w:type="dxa"/>
            </w:tcMar>
          </w:tcPr>
          <w:p w:rsidR="00000000" w:rsidP="006164F5">
            <w:pPr>
              <w:pStyle w:val="BodyText"/>
              <w:rPr>
                <w:lang w:val="en-NZ"/>
              </w:rPr>
            </w:pPr>
            <w:r w:rsidRPr="006164F5">
              <w:t>Shows evidence of application of relevant workplace procedures, including:</w:t>
            </w:r>
          </w:p>
        </w:tc>
      </w:tr>
      <w:tr w:rsidTr="005F0746">
        <w:tblPrEx>
          <w:tblW w:w="0" w:type="auto"/>
          <w:tblLayout w:type="fixed"/>
          <w:tblCellMar>
            <w:left w:w="62" w:type="dxa"/>
            <w:right w:w="62" w:type="dxa"/>
          </w:tblCellMar>
          <w:tblLook w:val="0000"/>
        </w:tblPrEx>
        <w:tc>
          <w:tcPr>
            <w:tcW w:w="31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7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92"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4" w:type="dxa"/>
            <w:gridSpan w:val="4"/>
            <w:tcBorders>
              <w:top w:val="nil"/>
              <w:left w:val="nil"/>
              <w:bottom w:val="nil"/>
              <w:right w:val="nil"/>
            </w:tcBorders>
            <w:tcMar>
              <w:top w:w="0" w:type="dxa"/>
              <w:left w:w="62" w:type="dxa"/>
              <w:bottom w:w="0" w:type="dxa"/>
              <w:right w:w="62" w:type="dxa"/>
            </w:tcMar>
          </w:tcPr>
          <w:p w:rsidR="00000000" w:rsidP="006164F5">
            <w:pPr>
              <w:pStyle w:val="BodyText"/>
              <w:rPr>
                <w:lang w:val="en-NZ"/>
              </w:rPr>
            </w:pPr>
            <w:r w:rsidRPr="006164F5">
              <w:t>1</w:t>
            </w:r>
          </w:p>
        </w:tc>
        <w:tc>
          <w:tcPr>
            <w:tcW w:w="5551" w:type="dxa"/>
            <w:gridSpan w:val="3"/>
            <w:tcBorders>
              <w:top w:val="nil"/>
              <w:left w:val="nil"/>
              <w:bottom w:val="nil"/>
              <w:right w:val="nil"/>
            </w:tcBorders>
            <w:tcMar>
              <w:top w:w="0" w:type="dxa"/>
              <w:left w:w="62" w:type="dxa"/>
              <w:bottom w:w="0" w:type="dxa"/>
              <w:right w:w="62" w:type="dxa"/>
            </w:tcMar>
          </w:tcPr>
          <w:p w:rsidR="00000000" w:rsidP="006164F5">
            <w:pPr>
              <w:pStyle w:val="BodyText"/>
              <w:rPr>
                <w:lang w:val="en-NZ"/>
              </w:rPr>
            </w:pPr>
            <w:r w:rsidRPr="006164F5">
              <w:t>relevant sections of IMO STCW Convention and Code, the International Ship and Port Facility Security (ISPS) Code and AMSA Marine Orders</w:t>
            </w:r>
          </w:p>
        </w:tc>
      </w:tr>
      <w:tr w:rsidTr="005F0746">
        <w:tblPrEx>
          <w:tblW w:w="0" w:type="auto"/>
          <w:tblLayout w:type="fixed"/>
          <w:tblCellMar>
            <w:left w:w="62" w:type="dxa"/>
            <w:right w:w="62" w:type="dxa"/>
          </w:tblCellMar>
          <w:tblLook w:val="0000"/>
        </w:tblPrEx>
        <w:tc>
          <w:tcPr>
            <w:tcW w:w="31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7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92"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4" w:type="dxa"/>
            <w:gridSpan w:val="4"/>
            <w:tcBorders>
              <w:top w:val="nil"/>
              <w:left w:val="nil"/>
              <w:bottom w:val="nil"/>
              <w:right w:val="nil"/>
            </w:tcBorders>
            <w:tcMar>
              <w:top w:w="0" w:type="dxa"/>
              <w:left w:w="62" w:type="dxa"/>
              <w:bottom w:w="0" w:type="dxa"/>
              <w:right w:w="62" w:type="dxa"/>
            </w:tcMar>
          </w:tcPr>
          <w:p w:rsidR="00000000" w:rsidP="006164F5">
            <w:pPr>
              <w:pStyle w:val="BodyText"/>
              <w:rPr>
                <w:lang w:val="en-NZ"/>
              </w:rPr>
            </w:pPr>
            <w:r w:rsidRPr="006164F5">
              <w:t>2</w:t>
            </w:r>
          </w:p>
        </w:tc>
        <w:tc>
          <w:tcPr>
            <w:tcW w:w="5551" w:type="dxa"/>
            <w:gridSpan w:val="3"/>
            <w:tcBorders>
              <w:top w:val="nil"/>
              <w:left w:val="nil"/>
              <w:bottom w:val="nil"/>
              <w:right w:val="nil"/>
            </w:tcBorders>
            <w:tcMar>
              <w:top w:w="0" w:type="dxa"/>
              <w:left w:w="62" w:type="dxa"/>
              <w:bottom w:w="0" w:type="dxa"/>
              <w:right w:w="62" w:type="dxa"/>
            </w:tcMar>
          </w:tcPr>
          <w:p w:rsidR="00000000" w:rsidRPr="006164F5" w:rsidP="006164F5">
            <w:pPr>
              <w:pStyle w:val="BodyText"/>
            </w:pPr>
            <w:r w:rsidRPr="006164F5">
              <w:t>ISM Code and associated vessel's safety management system and procedures</w:t>
            </w:r>
          </w:p>
        </w:tc>
      </w:tr>
    </w:tbl>
    <w:p w:rsidR="00000000" w:rsidRPr="006164F5" w:rsidP="006164F5">
      <w:pPr>
        <w:pStyle w:val="BodyText"/>
      </w:pPr>
    </w:p>
    <w:tbl>
      <w:tblPr>
        <w:tblW w:w="0" w:type="auto"/>
        <w:tblLayout w:type="fixed"/>
        <w:tblCellMar>
          <w:left w:w="62" w:type="dxa"/>
          <w:right w:w="62" w:type="dxa"/>
        </w:tblCellMar>
        <w:tblLook w:val="0000"/>
      </w:tblPr>
      <w:tblGrid>
        <w:gridCol w:w="303"/>
        <w:gridCol w:w="8"/>
        <w:gridCol w:w="1775"/>
        <w:gridCol w:w="392"/>
        <w:gridCol w:w="334"/>
        <w:gridCol w:w="180"/>
        <w:gridCol w:w="180"/>
        <w:gridCol w:w="5036"/>
        <w:gridCol w:w="313"/>
        <w:gridCol w:w="328"/>
      </w:tblGrid>
      <w:tr w:rsidTr="005F0746">
        <w:tblPrEx>
          <w:tblW w:w="0" w:type="auto"/>
          <w:tblLayout w:type="fixed"/>
          <w:tblCellMar>
            <w:left w:w="62" w:type="dxa"/>
            <w:right w:w="62" w:type="dxa"/>
          </w:tblCellMar>
          <w:tblLook w:val="0000"/>
        </w:tblPrEx>
        <w:trPr>
          <w:gridAfter w:val="2"/>
          <w:wAfter w:w="641" w:type="dxa"/>
          <w:tblHeader/>
        </w:trPr>
        <w:tc>
          <w:tcPr>
            <w:tcW w:w="8208" w:type="dxa"/>
            <w:gridSpan w:val="8"/>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64F5" w:rsidP="006164F5">
            <w:pPr>
              <w:pStyle w:val="BodyText"/>
            </w:pPr>
            <w:r w:rsidRPr="006164F5">
              <w:rPr>
                <w:rStyle w:val="SpecialBold"/>
              </w:rPr>
              <w:t>Evidence Guide</w:t>
            </w:r>
            <w:r w:rsidRPr="006164F5">
              <w:t xml:space="preserve"> (</w:t>
            </w:r>
            <w:r w:rsidRPr="006164F5">
              <w:rPr>
                <w:rStyle w:val="SpecialBold"/>
              </w:rPr>
              <w:t>continued</w:t>
            </w:r>
            <w:r w:rsidRPr="006164F5">
              <w:t xml:space="preserve">) </w:t>
            </w:r>
          </w:p>
          <w:p w:rsidR="00000000" w:rsidP="006164F5">
            <w:pPr>
              <w:pStyle w:val="BodyText"/>
              <w:rPr>
                <w:lang w:val="en-NZ"/>
              </w:rPr>
            </w:pPr>
            <w:r w:rsidRPr="006164F5">
              <w:rPr>
                <w:rStyle w:val="SpecialBold"/>
              </w:rPr>
              <w:t>TDMMA307B PLAN AND MONITOR THE CARRIAGE OF DANGEROUS CARGOES</w:t>
            </w:r>
          </w:p>
        </w:tc>
      </w:tr>
      <w:tr w:rsidTr="005F0746">
        <w:tblPrEx>
          <w:tblW w:w="0" w:type="auto"/>
          <w:tblLayout w:type="fixed"/>
          <w:tblCellMar>
            <w:left w:w="62" w:type="dxa"/>
            <w:right w:w="62" w:type="dxa"/>
          </w:tblCellMar>
          <w:tblLook w:val="0000"/>
        </w:tblPrEx>
        <w:trPr>
          <w:gridAfter w:val="1"/>
          <w:wAfter w:w="328" w:type="dxa"/>
        </w:trPr>
        <w:tc>
          <w:tcPr>
            <w:tcW w:w="311" w:type="dxa"/>
            <w:gridSpan w:val="2"/>
            <w:vMerge w:val="restart"/>
            <w:tcBorders>
              <w:top w:val="nil"/>
              <w:left w:val="nil"/>
              <w:bottom w:val="nil"/>
              <w:right w:val="nil"/>
            </w:tcBorders>
            <w:tcMar>
              <w:top w:w="0" w:type="dxa"/>
              <w:left w:w="62" w:type="dxa"/>
              <w:bottom w:w="0" w:type="dxa"/>
              <w:right w:w="62" w:type="dxa"/>
            </w:tcMar>
          </w:tcPr>
          <w:p w:rsidR="00000000" w:rsidRPr="006164F5" w:rsidP="006164F5">
            <w:pPr>
              <w:pStyle w:val="BodyText"/>
            </w:pPr>
          </w:p>
          <w:p w:rsidR="00000000" w:rsidRPr="006164F5" w:rsidP="006164F5">
            <w:pPr>
              <w:pStyle w:val="BodyText"/>
            </w:pPr>
            <w:r w:rsidRPr="006164F5">
              <w:rPr>
                <w:rStyle w:val="SpecialBold"/>
              </w:rPr>
              <w:t>2</w:t>
            </w:r>
          </w:p>
        </w:tc>
        <w:tc>
          <w:tcPr>
            <w:tcW w:w="1775" w:type="dxa"/>
            <w:vMerge w:val="restart"/>
            <w:tcBorders>
              <w:top w:val="nil"/>
              <w:left w:val="nil"/>
              <w:bottom w:val="nil"/>
              <w:right w:val="single" w:sz="6" w:space="0" w:color="auto"/>
            </w:tcBorders>
            <w:tcMar>
              <w:top w:w="0" w:type="dxa"/>
              <w:left w:w="62" w:type="dxa"/>
              <w:bottom w:w="0" w:type="dxa"/>
              <w:right w:w="62" w:type="dxa"/>
            </w:tcMar>
          </w:tcPr>
          <w:p w:rsidR="00000000" w:rsidRPr="006164F5" w:rsidP="006164F5">
            <w:pPr>
              <w:pStyle w:val="BodyText"/>
            </w:pPr>
            <w:r w:rsidRPr="006164F5">
              <w:rPr>
                <w:rStyle w:val="SpecialBold"/>
              </w:rPr>
              <w:t>Evidence required for demonstration of consistent performance</w:t>
            </w:r>
          </w:p>
          <w:p w:rsidR="00000000" w:rsidP="006164F5">
            <w:pPr>
              <w:pStyle w:val="BodyText"/>
              <w:rPr>
                <w:lang w:val="en-NZ"/>
              </w:rPr>
            </w:pPr>
            <w:r w:rsidRPr="006164F5">
              <w:t>(</w:t>
            </w:r>
            <w:r w:rsidRPr="006164F5">
              <w:rPr>
                <w:rStyle w:val="SpecialBold"/>
              </w:rPr>
              <w:t>continued</w:t>
            </w:r>
            <w:r w:rsidRPr="006164F5">
              <w:t xml:space="preserve">) </w:t>
            </w:r>
          </w:p>
        </w:tc>
        <w:tc>
          <w:tcPr>
            <w:tcW w:w="392"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4" w:type="dxa"/>
            <w:gridSpan w:val="2"/>
            <w:tcBorders>
              <w:top w:val="nil"/>
              <w:left w:val="nil"/>
              <w:bottom w:val="nil"/>
              <w:right w:val="nil"/>
            </w:tcBorders>
            <w:tcMar>
              <w:top w:w="0" w:type="dxa"/>
              <w:left w:w="62" w:type="dxa"/>
              <w:bottom w:w="0" w:type="dxa"/>
              <w:right w:w="62" w:type="dxa"/>
            </w:tcMar>
          </w:tcPr>
          <w:p w:rsidR="00000000" w:rsidP="006164F5">
            <w:pPr>
              <w:pStyle w:val="BodyText"/>
              <w:rPr>
                <w:lang w:val="en-NZ"/>
              </w:rPr>
            </w:pPr>
            <w:r w:rsidRPr="006164F5">
              <w:t>3</w:t>
            </w:r>
          </w:p>
        </w:tc>
        <w:tc>
          <w:tcPr>
            <w:tcW w:w="5529" w:type="dxa"/>
            <w:gridSpan w:val="3"/>
            <w:tcBorders>
              <w:top w:val="nil"/>
              <w:left w:val="nil"/>
              <w:bottom w:val="nil"/>
              <w:right w:val="nil"/>
            </w:tcBorders>
            <w:tcMar>
              <w:top w:w="0" w:type="dxa"/>
              <w:left w:w="62" w:type="dxa"/>
              <w:bottom w:w="0" w:type="dxa"/>
              <w:right w:w="62" w:type="dxa"/>
            </w:tcMar>
          </w:tcPr>
          <w:p w:rsidR="00000000" w:rsidP="006164F5">
            <w:pPr>
              <w:pStyle w:val="BodyText"/>
              <w:rPr>
                <w:lang w:val="en-NZ"/>
              </w:rPr>
            </w:pPr>
            <w:r w:rsidRPr="006164F5">
              <w:t xml:space="preserve">OH&amp;S regulations and hazard prevention policies and procedures  </w:t>
            </w:r>
          </w:p>
        </w:tc>
      </w:tr>
      <w:tr w:rsidTr="005F0746">
        <w:tblPrEx>
          <w:tblW w:w="0" w:type="auto"/>
          <w:tblLayout w:type="fixed"/>
          <w:tblCellMar>
            <w:left w:w="62" w:type="dxa"/>
            <w:right w:w="62" w:type="dxa"/>
          </w:tblCellMar>
          <w:tblLook w:val="0000"/>
        </w:tblPrEx>
        <w:trPr>
          <w:gridAfter w:val="1"/>
          <w:wAfter w:w="328" w:type="dxa"/>
        </w:trPr>
        <w:tc>
          <w:tcPr>
            <w:tcW w:w="311"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7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92"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4" w:type="dxa"/>
            <w:gridSpan w:val="2"/>
            <w:tcBorders>
              <w:top w:val="nil"/>
              <w:left w:val="nil"/>
              <w:bottom w:val="nil"/>
              <w:right w:val="nil"/>
            </w:tcBorders>
            <w:tcMar>
              <w:top w:w="0" w:type="dxa"/>
              <w:left w:w="62" w:type="dxa"/>
              <w:bottom w:w="0" w:type="dxa"/>
              <w:right w:w="62" w:type="dxa"/>
            </w:tcMar>
          </w:tcPr>
          <w:p w:rsidR="00000000" w:rsidP="006164F5">
            <w:pPr>
              <w:pStyle w:val="BodyText"/>
              <w:rPr>
                <w:lang w:val="en-NZ"/>
              </w:rPr>
            </w:pPr>
            <w:r w:rsidRPr="006164F5">
              <w:t>4</w:t>
            </w:r>
          </w:p>
        </w:tc>
        <w:tc>
          <w:tcPr>
            <w:tcW w:w="5529" w:type="dxa"/>
            <w:gridSpan w:val="3"/>
            <w:tcBorders>
              <w:top w:val="nil"/>
              <w:left w:val="nil"/>
              <w:bottom w:val="nil"/>
              <w:right w:val="nil"/>
            </w:tcBorders>
            <w:tcMar>
              <w:top w:w="0" w:type="dxa"/>
              <w:left w:w="62" w:type="dxa"/>
              <w:bottom w:w="0" w:type="dxa"/>
              <w:right w:w="62" w:type="dxa"/>
            </w:tcMar>
          </w:tcPr>
          <w:p w:rsidR="00000000" w:rsidP="006164F5">
            <w:pPr>
              <w:pStyle w:val="BodyText"/>
              <w:rPr>
                <w:lang w:val="en-NZ"/>
              </w:rPr>
            </w:pPr>
            <w:r w:rsidRPr="006164F5">
              <w:t>issue resolution procedures</w:t>
            </w:r>
          </w:p>
        </w:tc>
      </w:tr>
      <w:tr w:rsidTr="005F0746">
        <w:tblPrEx>
          <w:tblW w:w="0" w:type="auto"/>
          <w:tblLayout w:type="fixed"/>
          <w:tblCellMar>
            <w:left w:w="62" w:type="dxa"/>
            <w:right w:w="62" w:type="dxa"/>
          </w:tblCellMar>
          <w:tblLook w:val="0000"/>
        </w:tblPrEx>
        <w:trPr>
          <w:gridAfter w:val="1"/>
          <w:wAfter w:w="328" w:type="dxa"/>
        </w:trPr>
        <w:tc>
          <w:tcPr>
            <w:tcW w:w="311"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7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92"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4" w:type="dxa"/>
            <w:gridSpan w:val="2"/>
            <w:tcBorders>
              <w:top w:val="nil"/>
              <w:left w:val="nil"/>
              <w:bottom w:val="nil"/>
              <w:right w:val="nil"/>
            </w:tcBorders>
            <w:tcMar>
              <w:top w:w="0" w:type="dxa"/>
              <w:left w:w="62" w:type="dxa"/>
              <w:bottom w:w="0" w:type="dxa"/>
              <w:right w:w="62" w:type="dxa"/>
            </w:tcMar>
          </w:tcPr>
          <w:p w:rsidR="00000000" w:rsidP="006164F5">
            <w:pPr>
              <w:pStyle w:val="BodyText"/>
              <w:rPr>
                <w:lang w:val="en-NZ"/>
              </w:rPr>
            </w:pPr>
            <w:r w:rsidRPr="006164F5">
              <w:t>5</w:t>
            </w:r>
          </w:p>
        </w:tc>
        <w:tc>
          <w:tcPr>
            <w:tcW w:w="5529" w:type="dxa"/>
            <w:gridSpan w:val="3"/>
            <w:tcBorders>
              <w:top w:val="nil"/>
              <w:left w:val="nil"/>
              <w:bottom w:val="nil"/>
              <w:right w:val="nil"/>
            </w:tcBorders>
            <w:tcMar>
              <w:top w:w="0" w:type="dxa"/>
              <w:left w:w="62" w:type="dxa"/>
              <w:bottom w:w="0" w:type="dxa"/>
              <w:right w:w="62" w:type="dxa"/>
            </w:tcMar>
          </w:tcPr>
          <w:p w:rsidR="00000000" w:rsidP="006164F5">
            <w:pPr>
              <w:pStyle w:val="BodyText"/>
              <w:rPr>
                <w:lang w:val="en-NZ"/>
              </w:rPr>
            </w:pPr>
            <w:r w:rsidRPr="006164F5">
              <w:t>job procedures and work instructions</w:t>
            </w:r>
          </w:p>
        </w:tc>
      </w:tr>
      <w:tr w:rsidTr="005F0746">
        <w:tblPrEx>
          <w:tblW w:w="0" w:type="auto"/>
          <w:tblLayout w:type="fixed"/>
          <w:tblCellMar>
            <w:left w:w="62" w:type="dxa"/>
            <w:right w:w="62" w:type="dxa"/>
          </w:tblCellMar>
          <w:tblLook w:val="0000"/>
        </w:tblPrEx>
        <w:trPr>
          <w:gridAfter w:val="1"/>
          <w:wAfter w:w="328" w:type="dxa"/>
        </w:trPr>
        <w:tc>
          <w:tcPr>
            <w:tcW w:w="311"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7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92"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4" w:type="dxa"/>
            <w:gridSpan w:val="2"/>
            <w:tcBorders>
              <w:top w:val="nil"/>
              <w:left w:val="nil"/>
              <w:bottom w:val="nil"/>
              <w:right w:val="nil"/>
            </w:tcBorders>
            <w:tcMar>
              <w:top w:w="0" w:type="dxa"/>
              <w:left w:w="62" w:type="dxa"/>
              <w:bottom w:w="0" w:type="dxa"/>
              <w:right w:w="62" w:type="dxa"/>
            </w:tcMar>
          </w:tcPr>
          <w:p w:rsidR="00000000" w:rsidP="006164F5">
            <w:pPr>
              <w:pStyle w:val="BodyText"/>
              <w:rPr>
                <w:lang w:val="en-NZ"/>
              </w:rPr>
            </w:pPr>
            <w:r w:rsidRPr="006164F5">
              <w:t>6</w:t>
            </w:r>
          </w:p>
        </w:tc>
        <w:tc>
          <w:tcPr>
            <w:tcW w:w="5529" w:type="dxa"/>
            <w:gridSpan w:val="3"/>
            <w:tcBorders>
              <w:top w:val="nil"/>
              <w:left w:val="nil"/>
              <w:bottom w:val="nil"/>
              <w:right w:val="nil"/>
            </w:tcBorders>
            <w:tcMar>
              <w:top w:w="0" w:type="dxa"/>
              <w:left w:w="62" w:type="dxa"/>
              <w:bottom w:w="0" w:type="dxa"/>
              <w:right w:w="62" w:type="dxa"/>
            </w:tcMar>
          </w:tcPr>
          <w:p w:rsidR="00000000" w:rsidP="006164F5">
            <w:pPr>
              <w:pStyle w:val="BodyText"/>
              <w:rPr>
                <w:lang w:val="en-NZ"/>
              </w:rPr>
            </w:pPr>
            <w:r w:rsidRPr="006164F5">
              <w:t>relevant manufacturer's guidelines relating to the use of machinery, including instructions on equipment capability and limitations</w:t>
            </w:r>
          </w:p>
        </w:tc>
      </w:tr>
      <w:tr w:rsidTr="005F0746">
        <w:tblPrEx>
          <w:tblW w:w="0" w:type="auto"/>
          <w:tblLayout w:type="fixed"/>
          <w:tblCellMar>
            <w:left w:w="62" w:type="dxa"/>
            <w:right w:w="62" w:type="dxa"/>
          </w:tblCellMar>
          <w:tblLook w:val="0000"/>
        </w:tblPrEx>
        <w:trPr>
          <w:gridAfter w:val="1"/>
          <w:wAfter w:w="328" w:type="dxa"/>
        </w:trPr>
        <w:tc>
          <w:tcPr>
            <w:tcW w:w="311"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7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92"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4" w:type="dxa"/>
            <w:gridSpan w:val="2"/>
            <w:tcBorders>
              <w:top w:val="nil"/>
              <w:left w:val="nil"/>
              <w:bottom w:val="nil"/>
              <w:right w:val="nil"/>
            </w:tcBorders>
            <w:tcMar>
              <w:top w:w="0" w:type="dxa"/>
              <w:left w:w="62" w:type="dxa"/>
              <w:bottom w:w="0" w:type="dxa"/>
              <w:right w:w="62" w:type="dxa"/>
            </w:tcMar>
          </w:tcPr>
          <w:p w:rsidR="00000000" w:rsidP="006164F5">
            <w:pPr>
              <w:pStyle w:val="BodyText"/>
              <w:rPr>
                <w:lang w:val="en-NZ"/>
              </w:rPr>
            </w:pPr>
            <w:r w:rsidRPr="006164F5">
              <w:t>7</w:t>
            </w:r>
          </w:p>
        </w:tc>
        <w:tc>
          <w:tcPr>
            <w:tcW w:w="5529" w:type="dxa"/>
            <w:gridSpan w:val="3"/>
            <w:tcBorders>
              <w:top w:val="nil"/>
              <w:left w:val="nil"/>
              <w:bottom w:val="nil"/>
              <w:right w:val="nil"/>
            </w:tcBorders>
            <w:tcMar>
              <w:top w:w="0" w:type="dxa"/>
              <w:left w:w="62" w:type="dxa"/>
              <w:bottom w:w="0" w:type="dxa"/>
              <w:right w:w="62" w:type="dxa"/>
            </w:tcMar>
          </w:tcPr>
          <w:p w:rsidR="00000000" w:rsidP="006164F5">
            <w:pPr>
              <w:pStyle w:val="BodyText"/>
              <w:rPr>
                <w:lang w:val="en-NZ"/>
              </w:rPr>
            </w:pPr>
            <w:r w:rsidRPr="006164F5">
              <w:t>quality procedures (where existing)</w:t>
            </w:r>
          </w:p>
        </w:tc>
      </w:tr>
      <w:tr w:rsidTr="005F0746">
        <w:tblPrEx>
          <w:tblW w:w="0" w:type="auto"/>
          <w:tblLayout w:type="fixed"/>
          <w:tblCellMar>
            <w:left w:w="62" w:type="dxa"/>
            <w:right w:w="62" w:type="dxa"/>
          </w:tblCellMar>
          <w:tblLook w:val="0000"/>
        </w:tblPrEx>
        <w:trPr>
          <w:gridAfter w:val="1"/>
          <w:wAfter w:w="328" w:type="dxa"/>
        </w:trPr>
        <w:tc>
          <w:tcPr>
            <w:tcW w:w="311"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7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92"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4" w:type="dxa"/>
            <w:gridSpan w:val="2"/>
            <w:tcBorders>
              <w:top w:val="nil"/>
              <w:left w:val="nil"/>
              <w:bottom w:val="nil"/>
              <w:right w:val="nil"/>
            </w:tcBorders>
            <w:tcMar>
              <w:top w:w="0" w:type="dxa"/>
              <w:left w:w="62" w:type="dxa"/>
              <w:bottom w:w="0" w:type="dxa"/>
              <w:right w:w="62" w:type="dxa"/>
            </w:tcMar>
          </w:tcPr>
          <w:p w:rsidR="00000000" w:rsidP="006164F5">
            <w:pPr>
              <w:pStyle w:val="BodyText"/>
              <w:rPr>
                <w:lang w:val="en-NZ"/>
              </w:rPr>
            </w:pPr>
            <w:r w:rsidRPr="006164F5">
              <w:t>8</w:t>
            </w:r>
          </w:p>
        </w:tc>
        <w:tc>
          <w:tcPr>
            <w:tcW w:w="5529" w:type="dxa"/>
            <w:gridSpan w:val="3"/>
            <w:tcBorders>
              <w:top w:val="nil"/>
              <w:left w:val="nil"/>
              <w:bottom w:val="nil"/>
              <w:right w:val="nil"/>
            </w:tcBorders>
            <w:tcMar>
              <w:top w:w="0" w:type="dxa"/>
              <w:left w:w="62" w:type="dxa"/>
              <w:bottom w:w="0" w:type="dxa"/>
              <w:right w:w="62" w:type="dxa"/>
            </w:tcMar>
          </w:tcPr>
          <w:p w:rsidR="00000000" w:rsidP="006164F5">
            <w:pPr>
              <w:pStyle w:val="BodyText"/>
              <w:rPr>
                <w:lang w:val="en-NZ"/>
              </w:rPr>
            </w:pPr>
            <w:r w:rsidRPr="006164F5">
              <w:t>security procedures</w:t>
            </w:r>
          </w:p>
        </w:tc>
      </w:tr>
      <w:tr w:rsidTr="005F0746">
        <w:tblPrEx>
          <w:tblW w:w="0" w:type="auto"/>
          <w:tblLayout w:type="fixed"/>
          <w:tblCellMar>
            <w:left w:w="62" w:type="dxa"/>
            <w:right w:w="62" w:type="dxa"/>
          </w:tblCellMar>
          <w:tblLook w:val="0000"/>
        </w:tblPrEx>
        <w:trPr>
          <w:gridAfter w:val="1"/>
          <w:wAfter w:w="328" w:type="dxa"/>
        </w:trPr>
        <w:tc>
          <w:tcPr>
            <w:tcW w:w="311"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7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92"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4" w:type="dxa"/>
            <w:gridSpan w:val="2"/>
            <w:tcBorders>
              <w:top w:val="nil"/>
              <w:left w:val="nil"/>
              <w:bottom w:val="nil"/>
              <w:right w:val="nil"/>
            </w:tcBorders>
            <w:tcMar>
              <w:top w:w="0" w:type="dxa"/>
              <w:left w:w="62" w:type="dxa"/>
              <w:bottom w:w="0" w:type="dxa"/>
              <w:right w:w="62" w:type="dxa"/>
            </w:tcMar>
          </w:tcPr>
          <w:p w:rsidR="00000000" w:rsidP="006164F5">
            <w:pPr>
              <w:pStyle w:val="BodyText"/>
              <w:rPr>
                <w:lang w:val="en-NZ"/>
              </w:rPr>
            </w:pPr>
            <w:r w:rsidRPr="006164F5">
              <w:t>9</w:t>
            </w:r>
          </w:p>
        </w:tc>
        <w:tc>
          <w:tcPr>
            <w:tcW w:w="5529" w:type="dxa"/>
            <w:gridSpan w:val="3"/>
            <w:tcBorders>
              <w:top w:val="nil"/>
              <w:left w:val="nil"/>
              <w:bottom w:val="nil"/>
              <w:right w:val="nil"/>
            </w:tcBorders>
            <w:tcMar>
              <w:top w:w="0" w:type="dxa"/>
              <w:left w:w="62" w:type="dxa"/>
              <w:bottom w:w="0" w:type="dxa"/>
              <w:right w:w="62" w:type="dxa"/>
            </w:tcMar>
          </w:tcPr>
          <w:p w:rsidR="00000000" w:rsidP="006164F5">
            <w:pPr>
              <w:pStyle w:val="BodyText"/>
              <w:rPr>
                <w:lang w:val="en-NZ"/>
              </w:rPr>
            </w:pPr>
            <w:r w:rsidRPr="006164F5">
              <w:t>following on-board housekeeping processes</w:t>
            </w:r>
          </w:p>
        </w:tc>
      </w:tr>
      <w:tr w:rsidTr="005F0746">
        <w:tblPrEx>
          <w:tblW w:w="0" w:type="auto"/>
          <w:tblLayout w:type="fixed"/>
          <w:tblCellMar>
            <w:left w:w="62" w:type="dxa"/>
            <w:right w:w="62" w:type="dxa"/>
          </w:tblCellMar>
          <w:tblLook w:val="0000"/>
        </w:tblPrEx>
        <w:trPr>
          <w:gridAfter w:val="1"/>
          <w:wAfter w:w="328" w:type="dxa"/>
        </w:trPr>
        <w:tc>
          <w:tcPr>
            <w:tcW w:w="311"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7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92"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4" w:type="dxa"/>
            <w:gridSpan w:val="2"/>
            <w:tcBorders>
              <w:top w:val="nil"/>
              <w:left w:val="nil"/>
              <w:bottom w:val="nil"/>
              <w:right w:val="nil"/>
            </w:tcBorders>
            <w:tcMar>
              <w:top w:w="0" w:type="dxa"/>
              <w:left w:w="62" w:type="dxa"/>
              <w:bottom w:w="0" w:type="dxa"/>
              <w:right w:w="62" w:type="dxa"/>
            </w:tcMar>
          </w:tcPr>
          <w:p w:rsidR="00000000" w:rsidP="006164F5">
            <w:pPr>
              <w:pStyle w:val="BodyText"/>
              <w:rPr>
                <w:lang w:val="en-NZ"/>
              </w:rPr>
            </w:pPr>
            <w:r w:rsidRPr="006164F5">
              <w:t>10</w:t>
            </w:r>
          </w:p>
        </w:tc>
        <w:tc>
          <w:tcPr>
            <w:tcW w:w="5529" w:type="dxa"/>
            <w:gridSpan w:val="3"/>
            <w:tcBorders>
              <w:top w:val="nil"/>
              <w:left w:val="nil"/>
              <w:bottom w:val="nil"/>
              <w:right w:val="nil"/>
            </w:tcBorders>
            <w:tcMar>
              <w:top w:w="0" w:type="dxa"/>
              <w:left w:w="62" w:type="dxa"/>
              <w:bottom w:w="0" w:type="dxa"/>
              <w:right w:w="62" w:type="dxa"/>
            </w:tcMar>
          </w:tcPr>
          <w:p w:rsidR="00000000" w:rsidP="006164F5">
            <w:pPr>
              <w:pStyle w:val="BodyText"/>
              <w:rPr>
                <w:lang w:val="en-NZ"/>
              </w:rPr>
            </w:pPr>
            <w:r w:rsidRPr="006164F5">
              <w:t>waste, pollution and recycling management processes</w:t>
            </w:r>
          </w:p>
        </w:tc>
      </w:tr>
      <w:tr w:rsidTr="005F0746">
        <w:tblPrEx>
          <w:tblW w:w="0" w:type="auto"/>
          <w:tblLayout w:type="fixed"/>
          <w:tblCellMar>
            <w:left w:w="62" w:type="dxa"/>
            <w:right w:w="62" w:type="dxa"/>
          </w:tblCellMar>
          <w:tblLook w:val="0000"/>
        </w:tblPrEx>
        <w:trPr>
          <w:gridAfter w:val="1"/>
          <w:wAfter w:w="328" w:type="dxa"/>
        </w:trPr>
        <w:tc>
          <w:tcPr>
            <w:tcW w:w="311"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7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92" w:type="dxa"/>
            <w:tcBorders>
              <w:top w:val="nil"/>
              <w:left w:val="single" w:sz="6" w:space="0" w:color="auto"/>
              <w:bottom w:val="nil"/>
              <w:right w:val="nil"/>
            </w:tcBorders>
            <w:tcMar>
              <w:top w:w="0" w:type="dxa"/>
              <w:left w:w="62" w:type="dxa"/>
              <w:bottom w:w="0" w:type="dxa"/>
              <w:right w:w="62" w:type="dxa"/>
            </w:tcMar>
          </w:tcPr>
          <w:p w:rsidR="00000000" w:rsidP="006164F5">
            <w:pPr>
              <w:pStyle w:val="BodyText"/>
              <w:rPr>
                <w:lang w:val="en-NZ"/>
              </w:rPr>
            </w:pPr>
            <w:r w:rsidRPr="006164F5">
              <w:t>d</w:t>
            </w:r>
          </w:p>
        </w:tc>
        <w:tc>
          <w:tcPr>
            <w:tcW w:w="6043" w:type="dxa"/>
            <w:gridSpan w:val="5"/>
            <w:tcBorders>
              <w:top w:val="nil"/>
              <w:left w:val="nil"/>
              <w:bottom w:val="nil"/>
              <w:right w:val="nil"/>
            </w:tcBorders>
            <w:tcMar>
              <w:top w:w="0" w:type="dxa"/>
              <w:left w:w="62" w:type="dxa"/>
              <w:bottom w:w="0" w:type="dxa"/>
              <w:right w:w="62" w:type="dxa"/>
            </w:tcMar>
          </w:tcPr>
          <w:p w:rsidR="00000000" w:rsidP="006164F5">
            <w:pPr>
              <w:pStyle w:val="BodyText"/>
              <w:rPr>
                <w:lang w:val="en-NZ"/>
              </w:rPr>
            </w:pPr>
            <w:r w:rsidRPr="006164F5">
              <w:t>Action is taken promptly to report and/or rectify accidents and incidents in accordance with statutory requirements and company procedures</w:t>
            </w:r>
          </w:p>
        </w:tc>
      </w:tr>
      <w:tr w:rsidTr="005F0746">
        <w:tblPrEx>
          <w:tblW w:w="0" w:type="auto"/>
          <w:tblLayout w:type="fixed"/>
          <w:tblCellMar>
            <w:left w:w="62" w:type="dxa"/>
            <w:right w:w="62" w:type="dxa"/>
          </w:tblCellMar>
          <w:tblLook w:val="0000"/>
        </w:tblPrEx>
        <w:trPr>
          <w:gridAfter w:val="1"/>
          <w:wAfter w:w="328" w:type="dxa"/>
        </w:trPr>
        <w:tc>
          <w:tcPr>
            <w:tcW w:w="311"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7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92" w:type="dxa"/>
            <w:tcBorders>
              <w:top w:val="nil"/>
              <w:left w:val="single" w:sz="6" w:space="0" w:color="auto"/>
              <w:bottom w:val="nil"/>
              <w:right w:val="nil"/>
            </w:tcBorders>
            <w:tcMar>
              <w:top w:w="0" w:type="dxa"/>
              <w:left w:w="62" w:type="dxa"/>
              <w:bottom w:w="0" w:type="dxa"/>
              <w:right w:w="62" w:type="dxa"/>
            </w:tcMar>
          </w:tcPr>
          <w:p w:rsidR="00000000" w:rsidP="006164F5">
            <w:pPr>
              <w:pStyle w:val="BodyText"/>
              <w:rPr>
                <w:lang w:val="en-NZ"/>
              </w:rPr>
            </w:pPr>
            <w:r w:rsidRPr="006164F5">
              <w:t>e</w:t>
            </w:r>
          </w:p>
        </w:tc>
        <w:tc>
          <w:tcPr>
            <w:tcW w:w="6043" w:type="dxa"/>
            <w:gridSpan w:val="5"/>
            <w:tcBorders>
              <w:top w:val="nil"/>
              <w:left w:val="nil"/>
              <w:bottom w:val="nil"/>
              <w:right w:val="nil"/>
            </w:tcBorders>
            <w:tcMar>
              <w:top w:w="0" w:type="dxa"/>
              <w:left w:w="62" w:type="dxa"/>
              <w:bottom w:w="0" w:type="dxa"/>
              <w:right w:w="62" w:type="dxa"/>
            </w:tcMar>
          </w:tcPr>
          <w:p w:rsidR="00000000" w:rsidP="006164F5">
            <w:pPr>
              <w:pStyle w:val="BodyText"/>
              <w:rPr>
                <w:lang w:val="en-NZ"/>
              </w:rPr>
            </w:pPr>
            <w:r w:rsidRPr="006164F5">
              <w:t>Work is completed systematically with required attention to detail</w:t>
            </w:r>
          </w:p>
        </w:tc>
      </w:tr>
      <w:tr w:rsidTr="005F0746">
        <w:tblPrEx>
          <w:tblW w:w="0" w:type="auto"/>
          <w:tblLayout w:type="fixed"/>
          <w:tblCellMar>
            <w:left w:w="62" w:type="dxa"/>
            <w:right w:w="62" w:type="dxa"/>
          </w:tblCellMar>
          <w:tblLook w:val="0000"/>
        </w:tblPrEx>
        <w:trPr>
          <w:gridAfter w:val="1"/>
          <w:wAfter w:w="328" w:type="dxa"/>
        </w:trPr>
        <w:tc>
          <w:tcPr>
            <w:tcW w:w="311"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7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92" w:type="dxa"/>
            <w:tcBorders>
              <w:top w:val="nil"/>
              <w:left w:val="single" w:sz="6" w:space="0" w:color="auto"/>
              <w:bottom w:val="single" w:sz="6" w:space="0" w:color="auto"/>
              <w:right w:val="nil"/>
            </w:tcBorders>
            <w:tcMar>
              <w:top w:w="0" w:type="dxa"/>
              <w:left w:w="62" w:type="dxa"/>
              <w:bottom w:w="0" w:type="dxa"/>
              <w:right w:w="62" w:type="dxa"/>
            </w:tcMar>
          </w:tcPr>
          <w:p w:rsidR="00000000" w:rsidP="006164F5">
            <w:pPr>
              <w:pStyle w:val="BodyText"/>
              <w:rPr>
                <w:lang w:val="en-NZ"/>
              </w:rPr>
            </w:pPr>
            <w:r w:rsidRPr="006164F5">
              <w:t>f</w:t>
            </w:r>
          </w:p>
        </w:tc>
        <w:tc>
          <w:tcPr>
            <w:tcW w:w="6043" w:type="dxa"/>
            <w:gridSpan w:val="5"/>
            <w:tcBorders>
              <w:top w:val="nil"/>
              <w:left w:val="nil"/>
              <w:bottom w:val="single" w:sz="6" w:space="0" w:color="auto"/>
              <w:right w:val="nil"/>
            </w:tcBorders>
            <w:tcMar>
              <w:top w:w="0" w:type="dxa"/>
              <w:left w:w="62" w:type="dxa"/>
              <w:bottom w:w="0" w:type="dxa"/>
              <w:right w:w="62" w:type="dxa"/>
            </w:tcMar>
          </w:tcPr>
          <w:p w:rsidR="00000000" w:rsidP="006164F5">
            <w:pPr>
              <w:pStyle w:val="BodyText"/>
              <w:rPr>
                <w:lang w:val="en-NZ"/>
              </w:rPr>
            </w:pPr>
            <w:r w:rsidRPr="006164F5">
              <w:t>Recognises and adapts appropriately to cultural differences in the workplace, including modes of behaviour and interactions among crew and others</w:t>
            </w:r>
          </w:p>
        </w:tc>
      </w:tr>
      <w:tr w:rsidTr="005F0746">
        <w:tblPrEx>
          <w:tblW w:w="0" w:type="auto"/>
          <w:tblLayout w:type="fixed"/>
          <w:tblCellMar>
            <w:left w:w="62" w:type="dxa"/>
            <w:right w:w="62" w:type="dxa"/>
          </w:tblCellMar>
          <w:tblLook w:val="0000"/>
        </w:tblPrEx>
        <w:trPr>
          <w:gridAfter w:val="1"/>
          <w:wAfter w:w="328" w:type="dxa"/>
        </w:trPr>
        <w:tc>
          <w:tcPr>
            <w:tcW w:w="2086"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5" w:type="dxa"/>
            <w:gridSpan w:val="6"/>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5F0746">
        <w:tblPrEx>
          <w:tblW w:w="0" w:type="auto"/>
          <w:tblLayout w:type="fixed"/>
          <w:tblCellMar>
            <w:left w:w="62" w:type="dxa"/>
            <w:right w:w="62" w:type="dxa"/>
          </w:tblCellMar>
          <w:tblLook w:val="0000"/>
        </w:tblPrEx>
        <w:trPr>
          <w:gridAfter w:val="1"/>
          <w:wAfter w:w="328" w:type="dxa"/>
        </w:trPr>
        <w:tc>
          <w:tcPr>
            <w:tcW w:w="303" w:type="dxa"/>
            <w:vMerge w:val="restart"/>
            <w:tcBorders>
              <w:top w:val="nil"/>
              <w:left w:val="nil"/>
              <w:bottom w:val="nil"/>
              <w:right w:val="nil"/>
            </w:tcBorders>
            <w:tcMar>
              <w:top w:w="0" w:type="dxa"/>
              <w:left w:w="62" w:type="dxa"/>
              <w:bottom w:w="0" w:type="dxa"/>
              <w:right w:w="62" w:type="dxa"/>
            </w:tcMar>
          </w:tcPr>
          <w:p w:rsidR="00000000" w:rsidRPr="006164F5" w:rsidP="006164F5">
            <w:pPr>
              <w:pStyle w:val="BodyText"/>
            </w:pPr>
            <w:r w:rsidRPr="006164F5">
              <w:rPr>
                <w:rStyle w:val="SpecialBold"/>
              </w:rPr>
              <w:t>3</w:t>
            </w:r>
          </w:p>
        </w:tc>
        <w:tc>
          <w:tcPr>
            <w:tcW w:w="1783" w:type="dxa"/>
            <w:gridSpan w:val="2"/>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6164F5">
            <w:pPr>
              <w:pStyle w:val="BodyText"/>
              <w:rPr>
                <w:lang w:val="en-NZ"/>
              </w:rPr>
            </w:pPr>
            <w:r w:rsidRPr="006164F5">
              <w:rPr>
                <w:rStyle w:val="SpecialBold"/>
              </w:rPr>
              <w:t>Context of assessment</w:t>
            </w:r>
          </w:p>
        </w:tc>
        <w:tc>
          <w:tcPr>
            <w:tcW w:w="392" w:type="dxa"/>
            <w:tcBorders>
              <w:top w:val="nil"/>
              <w:left w:val="single" w:sz="6" w:space="0" w:color="auto"/>
              <w:bottom w:val="nil"/>
              <w:right w:val="nil"/>
            </w:tcBorders>
            <w:tcMar>
              <w:top w:w="0" w:type="dxa"/>
              <w:left w:w="62" w:type="dxa"/>
              <w:bottom w:w="0" w:type="dxa"/>
              <w:right w:w="62" w:type="dxa"/>
            </w:tcMar>
          </w:tcPr>
          <w:p w:rsidR="00000000" w:rsidP="006164F5">
            <w:pPr>
              <w:pStyle w:val="BodyText"/>
              <w:rPr>
                <w:lang w:val="en-NZ"/>
              </w:rPr>
            </w:pPr>
            <w:r w:rsidRPr="006164F5">
              <w:t>a</w:t>
            </w:r>
          </w:p>
        </w:tc>
        <w:tc>
          <w:tcPr>
            <w:tcW w:w="6043" w:type="dxa"/>
            <w:gridSpan w:val="5"/>
            <w:tcBorders>
              <w:top w:val="nil"/>
              <w:left w:val="nil"/>
              <w:bottom w:val="nil"/>
              <w:right w:val="nil"/>
            </w:tcBorders>
            <w:tcMar>
              <w:top w:w="0" w:type="dxa"/>
              <w:left w:w="62" w:type="dxa"/>
              <w:bottom w:w="0" w:type="dxa"/>
              <w:right w:w="62" w:type="dxa"/>
            </w:tcMar>
          </w:tcPr>
          <w:p w:rsidR="00000000" w:rsidP="006164F5">
            <w:pPr>
              <w:pStyle w:val="BodyText"/>
              <w:rPr>
                <w:lang w:val="en-NZ"/>
              </w:rPr>
            </w:pPr>
            <w:r w:rsidRPr="006164F5">
              <w:t>Assessment of competency must comply with the assessment requirements of the relevant maritime regulations</w:t>
            </w:r>
          </w:p>
        </w:tc>
      </w:tr>
      <w:tr w:rsidTr="005F0746">
        <w:tblPrEx>
          <w:tblW w:w="0" w:type="auto"/>
          <w:tblLayout w:type="fixed"/>
          <w:tblCellMar>
            <w:left w:w="62" w:type="dxa"/>
            <w:right w:w="62" w:type="dxa"/>
          </w:tblCellMar>
          <w:tblLook w:val="0000"/>
        </w:tblPrEx>
        <w:trPr>
          <w:gridAfter w:val="1"/>
          <w:wAfter w:w="328"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3" w:type="dxa"/>
            <w:gridSpan w:val="2"/>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92" w:type="dxa"/>
            <w:tcBorders>
              <w:top w:val="nil"/>
              <w:left w:val="single" w:sz="6" w:space="0" w:color="auto"/>
              <w:bottom w:val="nil"/>
              <w:right w:val="nil"/>
            </w:tcBorders>
            <w:tcMar>
              <w:top w:w="0" w:type="dxa"/>
              <w:left w:w="62" w:type="dxa"/>
              <w:bottom w:w="0" w:type="dxa"/>
              <w:right w:w="62" w:type="dxa"/>
            </w:tcMar>
          </w:tcPr>
          <w:p w:rsidR="00000000" w:rsidP="006164F5">
            <w:pPr>
              <w:pStyle w:val="BodyText"/>
              <w:rPr>
                <w:lang w:val="en-NZ"/>
              </w:rPr>
            </w:pPr>
            <w:r w:rsidRPr="006164F5">
              <w:t>b</w:t>
            </w:r>
          </w:p>
        </w:tc>
        <w:tc>
          <w:tcPr>
            <w:tcW w:w="6043" w:type="dxa"/>
            <w:gridSpan w:val="5"/>
            <w:tcBorders>
              <w:top w:val="nil"/>
              <w:left w:val="nil"/>
              <w:bottom w:val="nil"/>
              <w:right w:val="nil"/>
            </w:tcBorders>
            <w:tcMar>
              <w:top w:w="0" w:type="dxa"/>
              <w:left w:w="62" w:type="dxa"/>
              <w:bottom w:w="0" w:type="dxa"/>
              <w:right w:w="62" w:type="dxa"/>
            </w:tcMar>
          </w:tcPr>
          <w:p w:rsidR="00000000" w:rsidP="006164F5">
            <w:pPr>
              <w:pStyle w:val="BodyText"/>
              <w:rPr>
                <w:lang w:val="en-NZ"/>
              </w:rPr>
            </w:pPr>
            <w:r w:rsidRPr="006164F5">
              <w:t>Assessment of this unit must be undertaken within relevant marine authority approved and audited arrangements by a registered training organisation:</w:t>
            </w:r>
          </w:p>
        </w:tc>
      </w:tr>
      <w:tr w:rsidTr="005F0746">
        <w:tblPrEx>
          <w:tblW w:w="0" w:type="auto"/>
          <w:tblLayout w:type="fixed"/>
          <w:tblCellMar>
            <w:left w:w="62" w:type="dxa"/>
            <w:right w:w="62" w:type="dxa"/>
          </w:tblCellMar>
          <w:tblLook w:val="0000"/>
        </w:tblPrEx>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3" w:type="dxa"/>
            <w:gridSpan w:val="2"/>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92"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34" w:type="dxa"/>
            <w:tcBorders>
              <w:top w:val="nil"/>
              <w:left w:val="nil"/>
              <w:bottom w:val="nil"/>
              <w:right w:val="nil"/>
            </w:tcBorders>
            <w:tcMar>
              <w:top w:w="0" w:type="dxa"/>
              <w:left w:w="62" w:type="dxa"/>
              <w:bottom w:w="0" w:type="dxa"/>
              <w:right w:w="62" w:type="dxa"/>
            </w:tcMar>
          </w:tcPr>
          <w:p w:rsidR="00000000" w:rsidP="006164F5">
            <w:pPr>
              <w:pStyle w:val="BodyText"/>
              <w:rPr>
                <w:lang w:val="en-NZ"/>
              </w:rPr>
            </w:pPr>
            <w:r w:rsidRPr="006164F5">
              <w:t>1</w:t>
            </w:r>
          </w:p>
        </w:tc>
        <w:tc>
          <w:tcPr>
            <w:tcW w:w="6037" w:type="dxa"/>
            <w:gridSpan w:val="5"/>
            <w:tcBorders>
              <w:top w:val="nil"/>
              <w:left w:val="nil"/>
              <w:bottom w:val="nil"/>
              <w:right w:val="nil"/>
            </w:tcBorders>
            <w:tcMar>
              <w:top w:w="0" w:type="dxa"/>
              <w:left w:w="62" w:type="dxa"/>
              <w:bottom w:w="0" w:type="dxa"/>
              <w:right w:w="62" w:type="dxa"/>
            </w:tcMar>
          </w:tcPr>
          <w:p w:rsidR="00000000" w:rsidP="006164F5">
            <w:pPr>
              <w:pStyle w:val="BodyText"/>
              <w:rPr>
                <w:lang w:val="en-NZ"/>
              </w:rPr>
            </w:pPr>
            <w:r w:rsidRPr="006164F5">
              <w:t>As a minimum, assessment of knowledge must be conducted through appropriate written/oral examinations, and</w:t>
            </w:r>
          </w:p>
        </w:tc>
      </w:tr>
      <w:tr w:rsidTr="005F0746">
        <w:tblPrEx>
          <w:tblW w:w="0" w:type="auto"/>
          <w:tblLayout w:type="fixed"/>
          <w:tblCellMar>
            <w:left w:w="62" w:type="dxa"/>
            <w:right w:w="62" w:type="dxa"/>
          </w:tblCellMar>
          <w:tblLook w:val="0000"/>
        </w:tblPrEx>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3" w:type="dxa"/>
            <w:gridSpan w:val="2"/>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92"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34" w:type="dxa"/>
            <w:tcBorders>
              <w:top w:val="nil"/>
              <w:left w:val="nil"/>
              <w:bottom w:val="nil"/>
              <w:right w:val="nil"/>
            </w:tcBorders>
            <w:tcMar>
              <w:top w:w="0" w:type="dxa"/>
              <w:left w:w="62" w:type="dxa"/>
              <w:bottom w:w="0" w:type="dxa"/>
              <w:right w:w="62" w:type="dxa"/>
            </w:tcMar>
          </w:tcPr>
          <w:p w:rsidR="00000000" w:rsidP="006164F5">
            <w:pPr>
              <w:pStyle w:val="BodyText"/>
              <w:rPr>
                <w:lang w:val="en-NZ"/>
              </w:rPr>
            </w:pPr>
            <w:r w:rsidRPr="006164F5">
              <w:t>2</w:t>
            </w:r>
          </w:p>
        </w:tc>
        <w:tc>
          <w:tcPr>
            <w:tcW w:w="6037" w:type="dxa"/>
            <w:gridSpan w:val="5"/>
            <w:tcBorders>
              <w:top w:val="nil"/>
              <w:left w:val="nil"/>
              <w:bottom w:val="nil"/>
              <w:right w:val="nil"/>
            </w:tcBorders>
            <w:tcMar>
              <w:top w:w="0" w:type="dxa"/>
              <w:left w:w="62" w:type="dxa"/>
              <w:bottom w:w="0" w:type="dxa"/>
              <w:right w:w="62" w:type="dxa"/>
            </w:tcMar>
          </w:tcPr>
          <w:p w:rsidR="00000000" w:rsidP="006164F5">
            <w:pPr>
              <w:pStyle w:val="BodyText"/>
              <w:rPr>
                <w:lang w:val="en-NZ"/>
              </w:rPr>
            </w:pPr>
            <w:r w:rsidRPr="006164F5">
              <w:t>Appropriate practical assessment must occur:</w:t>
            </w:r>
          </w:p>
        </w:tc>
      </w:tr>
      <w:tr w:rsidTr="005F0746">
        <w:tblPrEx>
          <w:tblW w:w="0" w:type="auto"/>
          <w:tblLayout w:type="fixed"/>
          <w:tblCellMar>
            <w:left w:w="62" w:type="dxa"/>
            <w:right w:w="62" w:type="dxa"/>
          </w:tblCellMar>
          <w:tblLook w:val="0000"/>
        </w:tblPrEx>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3" w:type="dxa"/>
            <w:gridSpan w:val="2"/>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92"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3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6164F5">
            <w:pPr>
              <w:pStyle w:val="BodyText"/>
              <w:rPr>
                <w:lang w:val="en-NZ"/>
              </w:rPr>
            </w:pPr>
            <w:r w:rsidRPr="006164F5">
              <w:t>i</w:t>
            </w:r>
          </w:p>
        </w:tc>
        <w:tc>
          <w:tcPr>
            <w:tcW w:w="5677" w:type="dxa"/>
            <w:gridSpan w:val="3"/>
            <w:tcBorders>
              <w:top w:val="nil"/>
              <w:left w:val="nil"/>
              <w:bottom w:val="nil"/>
              <w:right w:val="nil"/>
            </w:tcBorders>
            <w:tcMar>
              <w:top w:w="0" w:type="dxa"/>
              <w:left w:w="62" w:type="dxa"/>
              <w:bottom w:w="0" w:type="dxa"/>
              <w:right w:w="62" w:type="dxa"/>
            </w:tcMar>
          </w:tcPr>
          <w:p w:rsidR="00000000" w:rsidP="006164F5">
            <w:pPr>
              <w:pStyle w:val="BodyText"/>
              <w:rPr>
                <w:lang w:val="en-NZ"/>
              </w:rPr>
            </w:pPr>
            <w:r w:rsidRPr="006164F5">
              <w:t xml:space="preserve">at the registered training organisation; and/or </w:t>
            </w:r>
          </w:p>
        </w:tc>
      </w:tr>
      <w:tr w:rsidTr="005F0746">
        <w:tblPrEx>
          <w:tblW w:w="0" w:type="auto"/>
          <w:tblLayout w:type="fixed"/>
          <w:tblCellMar>
            <w:left w:w="62" w:type="dxa"/>
            <w:right w:w="62" w:type="dxa"/>
          </w:tblCellMar>
          <w:tblLook w:val="0000"/>
        </w:tblPrEx>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3" w:type="dxa"/>
            <w:gridSpan w:val="2"/>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92"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34" w:type="dxa"/>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single" w:sz="6" w:space="0" w:color="auto"/>
              <w:right w:val="nil"/>
            </w:tcBorders>
            <w:tcMar>
              <w:top w:w="0" w:type="dxa"/>
              <w:left w:w="62" w:type="dxa"/>
              <w:bottom w:w="0" w:type="dxa"/>
              <w:right w:w="62" w:type="dxa"/>
            </w:tcMar>
          </w:tcPr>
          <w:p w:rsidR="00000000" w:rsidP="006164F5">
            <w:pPr>
              <w:pStyle w:val="BodyText"/>
              <w:rPr>
                <w:lang w:val="en-NZ"/>
              </w:rPr>
            </w:pPr>
            <w:r w:rsidRPr="006164F5">
              <w:t>ii</w:t>
            </w:r>
          </w:p>
        </w:tc>
        <w:tc>
          <w:tcPr>
            <w:tcW w:w="5677" w:type="dxa"/>
            <w:gridSpan w:val="3"/>
            <w:tcBorders>
              <w:top w:val="nil"/>
              <w:left w:val="nil"/>
              <w:bottom w:val="single" w:sz="6" w:space="0" w:color="auto"/>
              <w:right w:val="nil"/>
            </w:tcBorders>
            <w:tcMar>
              <w:top w:w="0" w:type="dxa"/>
              <w:left w:w="62" w:type="dxa"/>
              <w:bottom w:w="0" w:type="dxa"/>
              <w:right w:w="62" w:type="dxa"/>
            </w:tcMar>
          </w:tcPr>
          <w:p w:rsidR="00000000" w:rsidP="006164F5">
            <w:pPr>
              <w:pStyle w:val="BodyText"/>
              <w:rPr>
                <w:lang w:val="en-NZ"/>
              </w:rPr>
            </w:pPr>
            <w:r w:rsidRPr="006164F5">
              <w:t>on an appropriate working or training vessel</w:t>
            </w:r>
          </w:p>
        </w:tc>
      </w:tr>
      <w:tr w:rsidTr="005F0746">
        <w:tblPrEx>
          <w:tblW w:w="0" w:type="auto"/>
          <w:tblLayout w:type="fixed"/>
          <w:tblCellMar>
            <w:left w:w="62" w:type="dxa"/>
            <w:right w:w="62" w:type="dxa"/>
          </w:tblCellMar>
          <w:tblLook w:val="0000"/>
        </w:tblPrEx>
        <w:tc>
          <w:tcPr>
            <w:tcW w:w="303"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3"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63" w:type="dxa"/>
            <w:gridSpan w:val="7"/>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5F0746">
        <w:tblPrEx>
          <w:tblW w:w="0" w:type="auto"/>
          <w:tblLayout w:type="fixed"/>
          <w:tblCellMar>
            <w:left w:w="62" w:type="dxa"/>
            <w:right w:w="62" w:type="dxa"/>
          </w:tblCellMar>
          <w:tblLook w:val="0000"/>
        </w:tblPrEx>
        <w:tc>
          <w:tcPr>
            <w:tcW w:w="303" w:type="dxa"/>
            <w:vMerge w:val="restart"/>
            <w:tcBorders>
              <w:top w:val="nil"/>
              <w:left w:val="nil"/>
              <w:bottom w:val="nil"/>
              <w:right w:val="nil"/>
            </w:tcBorders>
            <w:tcMar>
              <w:top w:w="0" w:type="dxa"/>
              <w:left w:w="62" w:type="dxa"/>
              <w:bottom w:w="0" w:type="dxa"/>
              <w:right w:w="62" w:type="dxa"/>
            </w:tcMar>
          </w:tcPr>
          <w:p w:rsidR="00000000" w:rsidRPr="006164F5" w:rsidP="006164F5">
            <w:pPr>
              <w:pStyle w:val="BodyText"/>
            </w:pPr>
            <w:r w:rsidRPr="006164F5">
              <w:rPr>
                <w:rStyle w:val="SpecialBold"/>
              </w:rPr>
              <w:t>4</w:t>
            </w:r>
            <w:r w:rsidRPr="006164F5">
              <w:tab/>
            </w:r>
          </w:p>
        </w:tc>
        <w:tc>
          <w:tcPr>
            <w:tcW w:w="1783" w:type="dxa"/>
            <w:gridSpan w:val="2"/>
            <w:vMerge w:val="restart"/>
            <w:tcBorders>
              <w:top w:val="nil"/>
              <w:left w:val="nil"/>
              <w:bottom w:val="nil"/>
              <w:right w:val="single" w:sz="6" w:space="0" w:color="auto"/>
            </w:tcBorders>
            <w:tcMar>
              <w:top w:w="0" w:type="dxa"/>
              <w:left w:w="62" w:type="dxa"/>
              <w:bottom w:w="0" w:type="dxa"/>
              <w:right w:w="62" w:type="dxa"/>
            </w:tcMar>
          </w:tcPr>
          <w:p w:rsidR="00000000" w:rsidP="006164F5">
            <w:pPr>
              <w:pStyle w:val="BodyText"/>
              <w:rPr>
                <w:lang w:val="en-NZ"/>
              </w:rPr>
            </w:pPr>
            <w:r w:rsidRPr="006164F5">
              <w:rPr>
                <w:rStyle w:val="SpecialBold"/>
              </w:rPr>
              <w:t>Specific resources required for assessment</w:t>
            </w:r>
          </w:p>
        </w:tc>
        <w:tc>
          <w:tcPr>
            <w:tcW w:w="6763" w:type="dxa"/>
            <w:gridSpan w:val="7"/>
            <w:tcBorders>
              <w:top w:val="nil"/>
              <w:left w:val="single" w:sz="6" w:space="0" w:color="auto"/>
              <w:bottom w:val="nil"/>
              <w:right w:val="nil"/>
            </w:tcBorders>
            <w:tcMar>
              <w:top w:w="0" w:type="dxa"/>
              <w:left w:w="62" w:type="dxa"/>
              <w:bottom w:w="0" w:type="dxa"/>
              <w:right w:w="62" w:type="dxa"/>
            </w:tcMar>
          </w:tcPr>
          <w:p w:rsidR="00000000" w:rsidP="006164F5">
            <w:pPr>
              <w:pStyle w:val="BodyText"/>
              <w:rPr>
                <w:lang w:val="en-NZ"/>
              </w:rPr>
            </w:pPr>
            <w:r w:rsidRPr="006164F5">
              <w:t>Access is required to opportunities to:</w:t>
            </w:r>
          </w:p>
        </w:tc>
      </w:tr>
      <w:tr w:rsidTr="005F0746">
        <w:tblPrEx>
          <w:tblW w:w="0" w:type="auto"/>
          <w:tblLayout w:type="fixed"/>
          <w:tblCellMar>
            <w:left w:w="62" w:type="dxa"/>
            <w:right w:w="62" w:type="dxa"/>
          </w:tblCellMar>
          <w:tblLook w:val="0000"/>
        </w:tblPrEx>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3" w:type="dxa"/>
            <w:gridSpan w:val="2"/>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92" w:type="dxa"/>
            <w:tcBorders>
              <w:top w:val="nil"/>
              <w:left w:val="single" w:sz="6" w:space="0" w:color="auto"/>
              <w:bottom w:val="nil"/>
              <w:right w:val="nil"/>
            </w:tcBorders>
            <w:tcMar>
              <w:top w:w="0" w:type="dxa"/>
              <w:left w:w="62" w:type="dxa"/>
              <w:bottom w:w="0" w:type="dxa"/>
              <w:right w:w="62" w:type="dxa"/>
            </w:tcMar>
          </w:tcPr>
          <w:p w:rsidR="00000000" w:rsidP="006164F5">
            <w:pPr>
              <w:pStyle w:val="BodyText"/>
              <w:rPr>
                <w:lang w:val="en-NZ"/>
              </w:rPr>
            </w:pPr>
            <w:r w:rsidRPr="006164F5">
              <w:t>a</w:t>
            </w:r>
          </w:p>
        </w:tc>
        <w:tc>
          <w:tcPr>
            <w:tcW w:w="6371" w:type="dxa"/>
            <w:gridSpan w:val="6"/>
            <w:tcBorders>
              <w:top w:val="nil"/>
              <w:left w:val="nil"/>
              <w:bottom w:val="nil"/>
              <w:right w:val="nil"/>
            </w:tcBorders>
            <w:tcMar>
              <w:top w:w="0" w:type="dxa"/>
              <w:left w:w="62" w:type="dxa"/>
              <w:bottom w:w="0" w:type="dxa"/>
              <w:right w:w="62" w:type="dxa"/>
            </w:tcMar>
          </w:tcPr>
          <w:p w:rsidR="00000000" w:rsidP="006164F5">
            <w:pPr>
              <w:pStyle w:val="BodyText"/>
              <w:rPr>
                <w:lang w:val="en-NZ"/>
              </w:rPr>
            </w:pPr>
            <w:r w:rsidRPr="006164F5">
              <w:t>plan and manage the actual dangerous cargo loading/unloading operations of a vessel; and/or</w:t>
            </w:r>
          </w:p>
        </w:tc>
      </w:tr>
      <w:tr w:rsidTr="005F0746">
        <w:tblPrEx>
          <w:tblW w:w="0" w:type="auto"/>
          <w:tblLayout w:type="fixed"/>
          <w:tblCellMar>
            <w:left w:w="62" w:type="dxa"/>
            <w:right w:w="62" w:type="dxa"/>
          </w:tblCellMar>
          <w:tblLook w:val="0000"/>
        </w:tblPrEx>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3" w:type="dxa"/>
            <w:gridSpan w:val="2"/>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92" w:type="dxa"/>
            <w:tcBorders>
              <w:top w:val="nil"/>
              <w:left w:val="single" w:sz="6" w:space="0" w:color="auto"/>
              <w:bottom w:val="nil"/>
              <w:right w:val="nil"/>
            </w:tcBorders>
            <w:tcMar>
              <w:top w:w="0" w:type="dxa"/>
              <w:left w:w="62" w:type="dxa"/>
              <w:bottom w:w="0" w:type="dxa"/>
              <w:right w:w="62" w:type="dxa"/>
            </w:tcMar>
          </w:tcPr>
          <w:p w:rsidR="00000000" w:rsidP="006164F5">
            <w:pPr>
              <w:pStyle w:val="BodyText"/>
              <w:rPr>
                <w:lang w:val="en-NZ"/>
              </w:rPr>
            </w:pPr>
            <w:r w:rsidRPr="006164F5">
              <w:t>b</w:t>
            </w:r>
          </w:p>
        </w:tc>
        <w:tc>
          <w:tcPr>
            <w:tcW w:w="6371" w:type="dxa"/>
            <w:gridSpan w:val="6"/>
            <w:tcBorders>
              <w:top w:val="nil"/>
              <w:left w:val="nil"/>
              <w:bottom w:val="nil"/>
              <w:right w:val="nil"/>
            </w:tcBorders>
            <w:tcMar>
              <w:top w:w="0" w:type="dxa"/>
              <w:left w:w="62" w:type="dxa"/>
              <w:bottom w:w="0" w:type="dxa"/>
              <w:right w:w="62" w:type="dxa"/>
            </w:tcMar>
          </w:tcPr>
          <w:p w:rsidR="00000000" w:rsidRPr="006164F5" w:rsidP="006164F5">
            <w:pPr>
              <w:pStyle w:val="BodyText"/>
            </w:pPr>
            <w:r w:rsidRPr="006164F5">
              <w:t>plan and manage suitably simulated dangerous cargo loading/unloading operations over an appropriate range of dangerous cargo handling situations, weather and operational conditions</w:t>
            </w:r>
          </w:p>
        </w:tc>
      </w:tr>
    </w:tbl>
    <w:p w:rsidR="00000000" w:rsidRPr="006164F5" w:rsidP="006164F5">
      <w:pPr>
        <w:pStyle w:val="BodyText"/>
      </w:pPr>
    </w:p>
    <w:p w:rsidR="00000000" w:rsidRPr="006164F5" w:rsidP="006164F5">
      <w:pPr>
        <w:pStyle w:val="AllowPageBreak"/>
      </w:pPr>
    </w:p>
    <w:p w:rsidR="00000000" w:rsidRPr="006164F5" w:rsidP="006164F5">
      <w:pPr>
        <w:pStyle w:val="Heading1"/>
      </w:pPr>
      <w:bookmarkStart w:id="11" w:name="O_150385"/>
      <w:bookmarkEnd w:id="11"/>
      <w:r w:rsidRPr="006164F5">
        <w:t>Range Statement</w:t>
      </w:r>
    </w:p>
    <w:tbl>
      <w:tblPr>
        <w:tblW w:w="0" w:type="auto"/>
        <w:tblLayout w:type="fixed"/>
        <w:tblCellMar>
          <w:left w:w="62" w:type="dxa"/>
          <w:right w:w="62" w:type="dxa"/>
        </w:tblCellMar>
        <w:tblLook w:val="0000"/>
      </w:tblPr>
      <w:tblGrid>
        <w:gridCol w:w="340"/>
        <w:gridCol w:w="6"/>
        <w:gridCol w:w="1744"/>
        <w:gridCol w:w="368"/>
        <w:gridCol w:w="44"/>
        <w:gridCol w:w="14"/>
        <w:gridCol w:w="5692"/>
        <w:gridCol w:w="266"/>
        <w:gridCol w:w="19"/>
        <w:gridCol w:w="28"/>
        <w:gridCol w:w="29"/>
      </w:tblGrid>
      <w:tr w:rsidTr="005F0746">
        <w:tblPrEx>
          <w:tblW w:w="0" w:type="auto"/>
          <w:tblLayout w:type="fixed"/>
          <w:tblCellMar>
            <w:left w:w="62" w:type="dxa"/>
            <w:right w:w="62" w:type="dxa"/>
          </w:tblCellMar>
          <w:tblLook w:val="0000"/>
        </w:tblPrEx>
        <w:trPr>
          <w:gridAfter w:val="4"/>
          <w:wAfter w:w="342" w:type="dxa"/>
          <w:tblHeader/>
        </w:trPr>
        <w:tc>
          <w:tcPr>
            <w:tcW w:w="8208" w:type="dxa"/>
            <w:gridSpan w:val="7"/>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64F5" w:rsidP="006164F5">
            <w:pPr>
              <w:pStyle w:val="BodyText"/>
            </w:pPr>
            <w:r w:rsidRPr="006164F5">
              <w:rPr>
                <w:rStyle w:val="SpecialBold"/>
              </w:rPr>
              <w:t>Range Statement</w:t>
            </w:r>
          </w:p>
          <w:p w:rsidR="00000000" w:rsidP="006164F5">
            <w:pPr>
              <w:pStyle w:val="BodyText"/>
              <w:rPr>
                <w:lang w:val="en-NZ"/>
              </w:rPr>
            </w:pPr>
            <w:r w:rsidRPr="006164F5">
              <w:rPr>
                <w:rStyle w:val="SpecialBold"/>
              </w:rPr>
              <w:t>TDMMA307B PLAN AND MO</w:t>
            </w:r>
            <w:r w:rsidRPr="006164F5">
              <w:rPr>
                <w:rStyle w:val="SpecialBold"/>
              </w:rPr>
              <w:t>NITOR THE CARRIAGE OF DANGEROUS CARGOES</w:t>
            </w:r>
          </w:p>
        </w:tc>
      </w:tr>
      <w:tr w:rsidTr="005F0746">
        <w:tblPrEx>
          <w:tblW w:w="0" w:type="auto"/>
          <w:tblLayout w:type="fixed"/>
          <w:tblCellMar>
            <w:left w:w="62" w:type="dxa"/>
            <w:right w:w="62" w:type="dxa"/>
          </w:tblCellMar>
          <w:tblLook w:val="0000"/>
        </w:tblPrEx>
        <w:trPr>
          <w:gridAfter w:val="1"/>
          <w:wAfter w:w="29" w:type="dxa"/>
        </w:trPr>
        <w:tc>
          <w:tcPr>
            <w:tcW w:w="8521" w:type="dxa"/>
            <w:gridSpan w:val="10"/>
            <w:tcBorders>
              <w:top w:val="nil"/>
              <w:left w:val="nil"/>
              <w:bottom w:val="nil"/>
              <w:right w:val="nil"/>
            </w:tcBorders>
            <w:tcMar>
              <w:top w:w="0" w:type="dxa"/>
              <w:left w:w="62" w:type="dxa"/>
              <w:bottom w:w="0" w:type="dxa"/>
              <w:right w:w="62" w:type="dxa"/>
            </w:tcMar>
          </w:tcPr>
          <w:p w:rsidR="00000000" w:rsidRPr="006164F5" w:rsidP="006164F5">
            <w:pPr>
              <w:pStyle w:val="BodyText"/>
            </w:pPr>
          </w:p>
          <w:p w:rsidR="00000000" w:rsidP="006164F5">
            <w:pPr>
              <w:pStyle w:val="BodyText"/>
              <w:rPr>
                <w:lang w:val="en-NZ"/>
              </w:rPr>
            </w:pPr>
            <w:r w:rsidRPr="006164F5">
              <w:rPr>
                <w:rStyle w:val="Emphasis"/>
              </w:rPr>
              <w:t>The Range Statement relates to the unit of competency as a whole</w:t>
            </w:r>
            <w:r w:rsidRPr="006164F5">
              <w:t xml:space="preserve">. </w:t>
            </w:r>
            <w:r w:rsidRPr="006164F5">
              <w:rPr>
                <w:rStyle w:val="Emphasis"/>
              </w:rPr>
              <w:t>It allows for different work environments and situations that may affect performance</w:t>
            </w:r>
            <w:r w:rsidRPr="006164F5">
              <w:t>.</w:t>
            </w:r>
          </w:p>
        </w:tc>
      </w:tr>
      <w:tr w:rsidTr="005F0746">
        <w:tblPrEx>
          <w:tblW w:w="0" w:type="auto"/>
          <w:tblLayout w:type="fixed"/>
          <w:tblCellMar>
            <w:left w:w="62" w:type="dxa"/>
            <w:right w:w="62" w:type="dxa"/>
          </w:tblCellMar>
          <w:tblLook w:val="0000"/>
        </w:tblPrEx>
        <w:trPr>
          <w:gridAfter w:val="1"/>
          <w:wAfter w:w="29" w:type="dxa"/>
        </w:trPr>
        <w:tc>
          <w:tcPr>
            <w:tcW w:w="2090" w:type="dxa"/>
            <w:gridSpan w:val="3"/>
            <w:tcBorders>
              <w:top w:val="nil"/>
              <w:left w:val="nil"/>
              <w:bottom w:val="nil"/>
              <w:right w:val="single" w:sz="6" w:space="0" w:color="auto"/>
            </w:tcBorders>
            <w:tcMar>
              <w:top w:w="0" w:type="dxa"/>
              <w:left w:w="62" w:type="dxa"/>
              <w:bottom w:w="0" w:type="dxa"/>
              <w:right w:w="62" w:type="dxa"/>
            </w:tcMar>
          </w:tcPr>
          <w:p w:rsidR="00000000" w:rsidRPr="006164F5" w:rsidP="006164F5">
            <w:pPr>
              <w:pStyle w:val="BodyText"/>
            </w:pPr>
            <w:r w:rsidRPr="006164F5">
              <w:rPr>
                <w:rStyle w:val="SpecialBold"/>
              </w:rPr>
              <w:t>VARIABLE</w:t>
            </w:r>
          </w:p>
        </w:tc>
        <w:tc>
          <w:tcPr>
            <w:tcW w:w="6431" w:type="dxa"/>
            <w:gridSpan w:val="7"/>
            <w:tcBorders>
              <w:top w:val="nil"/>
              <w:left w:val="single" w:sz="6" w:space="0" w:color="auto"/>
              <w:bottom w:val="nil"/>
              <w:right w:val="nil"/>
            </w:tcBorders>
            <w:tcMar>
              <w:top w:w="0" w:type="dxa"/>
              <w:left w:w="62" w:type="dxa"/>
              <w:bottom w:w="0" w:type="dxa"/>
              <w:right w:w="62" w:type="dxa"/>
            </w:tcMar>
          </w:tcPr>
          <w:p w:rsidR="00000000" w:rsidP="006164F5">
            <w:pPr>
              <w:pStyle w:val="BodyText"/>
              <w:rPr>
                <w:lang w:val="en-NZ"/>
              </w:rPr>
            </w:pPr>
            <w:r w:rsidRPr="006164F5">
              <w:rPr>
                <w:rStyle w:val="SpecialBold"/>
              </w:rPr>
              <w:t>SCOPE</w:t>
            </w:r>
          </w:p>
        </w:tc>
      </w:tr>
      <w:tr w:rsidTr="005F0746">
        <w:tblPrEx>
          <w:tblW w:w="0" w:type="auto"/>
          <w:tblLayout w:type="fixed"/>
          <w:tblCellMar>
            <w:left w:w="62" w:type="dxa"/>
            <w:right w:w="62" w:type="dxa"/>
          </w:tblCellMar>
          <w:tblLook w:val="0000"/>
        </w:tblPrEx>
        <w:trPr>
          <w:gridAfter w:val="1"/>
          <w:wAfter w:w="29" w:type="dxa"/>
        </w:trPr>
        <w:tc>
          <w:tcPr>
            <w:tcW w:w="8521" w:type="dxa"/>
            <w:gridSpan w:val="10"/>
            <w:tcBorders>
              <w:top w:val="nil"/>
              <w:left w:val="nil"/>
              <w:bottom w:val="single" w:sz="6" w:space="0" w:color="auto"/>
              <w:right w:val="nil"/>
            </w:tcBorders>
            <w:tcMar>
              <w:top w:w="0" w:type="dxa"/>
              <w:left w:w="62" w:type="dxa"/>
              <w:bottom w:w="0" w:type="dxa"/>
              <w:right w:w="62" w:type="dxa"/>
            </w:tcMar>
          </w:tcPr>
          <w:p w:rsidR="00000000" w:rsidP="006164F5">
            <w:pPr>
              <w:pStyle w:val="BodyText"/>
              <w:rPr>
                <w:lang w:val="en-NZ"/>
              </w:rPr>
            </w:pPr>
            <w:r w:rsidRPr="006164F5">
              <w:rPr>
                <w:rStyle w:val="SpecialBold"/>
              </w:rPr>
              <w:t>1</w:t>
            </w:r>
            <w:r w:rsidRPr="006164F5">
              <w:t>.</w:t>
            </w:r>
            <w:r w:rsidRPr="006164F5">
              <w:tab/>
            </w:r>
            <w:r w:rsidRPr="006164F5">
              <w:rPr>
                <w:rStyle w:val="SpecialBold"/>
              </w:rPr>
              <w:t>GENERAL CONTEXT</w:t>
            </w:r>
          </w:p>
        </w:tc>
      </w:tr>
      <w:tr w:rsidTr="005F0746">
        <w:tblPrEx>
          <w:tblW w:w="0" w:type="auto"/>
          <w:tblLayout w:type="fixed"/>
          <w:tblCellMar>
            <w:left w:w="62" w:type="dxa"/>
            <w:right w:w="62" w:type="dxa"/>
          </w:tblCellMar>
          <w:tblLook w:val="0000"/>
        </w:tblPrEx>
        <w:trPr>
          <w:gridAfter w:val="3"/>
          <w:wAfter w:w="76"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4" w:type="dxa"/>
            <w:gridSpan w:val="5"/>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5F0746">
        <w:tblPrEx>
          <w:tblW w:w="0" w:type="auto"/>
          <w:tblLayout w:type="fixed"/>
          <w:tblCellMar>
            <w:left w:w="62" w:type="dxa"/>
            <w:right w:w="62" w:type="dxa"/>
          </w:tblCellMar>
          <w:tblLook w:val="0000"/>
        </w:tblPrEx>
        <w:trPr>
          <w:gridAfter w:val="3"/>
          <w:wAfter w:w="76" w:type="dxa"/>
        </w:trPr>
        <w:tc>
          <w:tcPr>
            <w:tcW w:w="340" w:type="dxa"/>
            <w:tcBorders>
              <w:top w:val="nil"/>
              <w:left w:val="nil"/>
              <w:bottom w:val="single" w:sz="6" w:space="0" w:color="auto"/>
              <w:right w:val="nil"/>
            </w:tcBorders>
            <w:tcMar>
              <w:top w:w="0" w:type="dxa"/>
              <w:left w:w="62" w:type="dxa"/>
              <w:bottom w:w="0" w:type="dxa"/>
              <w:right w:w="62" w:type="dxa"/>
            </w:tcMar>
          </w:tcPr>
          <w:p w:rsidR="00000000" w:rsidRPr="006164F5" w:rsidP="006164F5">
            <w:pPr>
              <w:pStyle w:val="BodyText"/>
            </w:pPr>
            <w:r w:rsidRPr="006164F5">
              <w:rPr>
                <w:rStyle w:val="SpecialBold"/>
              </w:rPr>
              <w:t>a</w:t>
            </w:r>
            <w:r w:rsidRPr="006164F5">
              <w:t>.</w:t>
            </w:r>
          </w:p>
        </w:tc>
        <w:tc>
          <w:tcPr>
            <w:tcW w:w="175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6164F5">
            <w:pPr>
              <w:pStyle w:val="BodyText"/>
              <w:rPr>
                <w:lang w:val="en-NZ"/>
              </w:rPr>
            </w:pPr>
            <w:r w:rsidRPr="006164F5">
              <w:rPr>
                <w:rStyle w:val="SpecialBold"/>
              </w:rPr>
              <w:t>Work must be carried out</w:t>
            </w:r>
            <w:r w:rsidRPr="006164F5">
              <w:t>:</w:t>
            </w:r>
          </w:p>
        </w:tc>
        <w:tc>
          <w:tcPr>
            <w:tcW w:w="368" w:type="dxa"/>
            <w:tcBorders>
              <w:top w:val="nil"/>
              <w:left w:val="single" w:sz="6" w:space="0" w:color="auto"/>
              <w:bottom w:val="single" w:sz="6" w:space="0" w:color="auto"/>
              <w:right w:val="nil"/>
            </w:tcBorders>
            <w:tcMar>
              <w:top w:w="0" w:type="dxa"/>
              <w:left w:w="62" w:type="dxa"/>
              <w:bottom w:w="0" w:type="dxa"/>
              <w:right w:w="62" w:type="dxa"/>
            </w:tcMar>
          </w:tcPr>
          <w:p w:rsidR="00000000" w:rsidP="006164F5">
            <w:pPr>
              <w:pStyle w:val="BodyText"/>
              <w:rPr>
                <w:lang w:val="en-NZ"/>
              </w:rPr>
            </w:pPr>
            <w:r w:rsidRPr="006164F5">
              <w:t>1</w:t>
            </w:r>
          </w:p>
        </w:tc>
        <w:tc>
          <w:tcPr>
            <w:tcW w:w="6016" w:type="dxa"/>
            <w:gridSpan w:val="4"/>
            <w:tcBorders>
              <w:top w:val="nil"/>
              <w:left w:val="nil"/>
              <w:bottom w:val="single" w:sz="6" w:space="0" w:color="auto"/>
              <w:right w:val="nil"/>
            </w:tcBorders>
            <w:tcMar>
              <w:top w:w="0" w:type="dxa"/>
              <w:left w:w="62" w:type="dxa"/>
              <w:bottom w:w="0" w:type="dxa"/>
              <w:right w:w="62" w:type="dxa"/>
            </w:tcMar>
          </w:tcPr>
          <w:p w:rsidR="00000000" w:rsidP="006164F5">
            <w:pPr>
              <w:pStyle w:val="BodyText"/>
              <w:rPr>
                <w:lang w:val="en-NZ"/>
              </w:rPr>
            </w:pPr>
            <w:r w:rsidRPr="006164F5">
              <w:t xml:space="preserve"> in compliance with mandatory rules and regulations and IMO Conventions and Codes, including the relevant sections of the AMSA Marine Orders and ensuring that applicable codes, guidelines and standards recommended by IMO, the cl</w:t>
            </w:r>
            <w:r w:rsidRPr="006164F5">
              <w:t>assification societies and maritime industry organisations are taken into account</w:t>
            </w:r>
          </w:p>
        </w:tc>
      </w:tr>
      <w:tr w:rsidTr="005F0746">
        <w:tblPrEx>
          <w:tblW w:w="0" w:type="auto"/>
          <w:tblLayout w:type="fixed"/>
          <w:tblCellMar>
            <w:left w:w="62" w:type="dxa"/>
            <w:right w:w="62" w:type="dxa"/>
          </w:tblCellMar>
          <w:tblLook w:val="0000"/>
        </w:tblPrEx>
        <w:trPr>
          <w:gridAfter w:val="3"/>
          <w:wAfter w:w="76" w:type="dxa"/>
        </w:trPr>
        <w:tc>
          <w:tcPr>
            <w:tcW w:w="340" w:type="dxa"/>
            <w:tcBorders>
              <w:top w:val="single" w:sz="6" w:space="0" w:color="auto"/>
              <w:left w:val="nil"/>
              <w:bottom w:val="single" w:sz="6" w:space="0" w:color="auto"/>
              <w:right w:val="nil"/>
            </w:tcBorders>
            <w:tcMar>
              <w:top w:w="0" w:type="dxa"/>
              <w:left w:w="62" w:type="dxa"/>
              <w:bottom w:w="0" w:type="dxa"/>
              <w:right w:w="62" w:type="dxa"/>
            </w:tcMar>
          </w:tcPr>
          <w:p w:rsidR="00000000" w:rsidRPr="006164F5" w:rsidP="006164F5">
            <w:pPr>
              <w:pStyle w:val="BodyText"/>
            </w:pPr>
          </w:p>
          <w:p w:rsidR="00000000" w:rsidP="006164F5">
            <w:pPr>
              <w:pStyle w:val="BodyText"/>
              <w:rPr>
                <w:lang w:val="en-NZ"/>
              </w:rPr>
            </w:pPr>
            <w:r w:rsidRPr="006164F5">
              <w:rPr>
                <w:rStyle w:val="SpecialBold"/>
              </w:rPr>
              <w:t>b</w:t>
            </w:r>
            <w:r w:rsidRPr="006164F5">
              <w:t>.</w:t>
            </w:r>
          </w:p>
        </w:tc>
        <w:tc>
          <w:tcPr>
            <w:tcW w:w="1750" w:type="dxa"/>
            <w:gridSpan w:val="2"/>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RPr="006164F5" w:rsidP="006164F5">
            <w:pPr>
              <w:pStyle w:val="BodyText"/>
            </w:pPr>
          </w:p>
          <w:p w:rsidR="00000000" w:rsidP="006164F5">
            <w:pPr>
              <w:pStyle w:val="BodyText"/>
              <w:rPr>
                <w:lang w:val="en-NZ"/>
              </w:rPr>
            </w:pPr>
            <w:r w:rsidRPr="006164F5">
              <w:rPr>
                <w:rStyle w:val="SpecialBold"/>
              </w:rPr>
              <w:t>Work is performed</w:t>
            </w:r>
            <w:r w:rsidRPr="006164F5">
              <w:t xml:space="preserve">: </w:t>
            </w:r>
          </w:p>
        </w:tc>
        <w:tc>
          <w:tcPr>
            <w:tcW w:w="368"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RPr="006164F5" w:rsidP="006164F5">
            <w:pPr>
              <w:pStyle w:val="BodyText"/>
            </w:pPr>
          </w:p>
          <w:p w:rsidR="00000000" w:rsidP="006164F5">
            <w:pPr>
              <w:pStyle w:val="BodyText"/>
              <w:rPr>
                <w:lang w:val="en-NZ"/>
              </w:rPr>
            </w:pPr>
            <w:r w:rsidRPr="006164F5">
              <w:t>1</w:t>
            </w:r>
          </w:p>
        </w:tc>
        <w:tc>
          <w:tcPr>
            <w:tcW w:w="601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RPr="006164F5" w:rsidP="006164F5">
            <w:pPr>
              <w:pStyle w:val="BodyText"/>
            </w:pPr>
          </w:p>
          <w:p w:rsidR="00000000" w:rsidP="006164F5">
            <w:pPr>
              <w:pStyle w:val="BodyText"/>
              <w:rPr>
                <w:lang w:val="en-NZ"/>
              </w:rPr>
            </w:pPr>
            <w:r w:rsidRPr="006164F5">
              <w:t>relatively independently under broad operational requirements, with ac</w:t>
            </w:r>
            <w:r w:rsidRPr="006164F5">
              <w:t>countability and responsibility for self and others in achieving the prescribed outcomes</w:t>
            </w:r>
          </w:p>
        </w:tc>
      </w:tr>
      <w:tr w:rsidTr="005F0746">
        <w:tblPrEx>
          <w:tblW w:w="0" w:type="auto"/>
          <w:tblLayout w:type="fixed"/>
          <w:tblCellMar>
            <w:left w:w="62" w:type="dxa"/>
            <w:right w:w="62" w:type="dxa"/>
          </w:tblCellMar>
          <w:tblLook w:val="0000"/>
        </w:tblPrEx>
        <w:trPr>
          <w:gridAfter w:val="3"/>
          <w:wAfter w:w="76"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4" w:type="dxa"/>
            <w:gridSpan w:val="5"/>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5F0746">
        <w:tblPrEx>
          <w:tblW w:w="0" w:type="auto"/>
          <w:tblLayout w:type="fixed"/>
          <w:tblCellMar>
            <w:left w:w="62" w:type="dxa"/>
            <w:right w:w="62" w:type="dxa"/>
          </w:tblCellMar>
          <w:tblLook w:val="0000"/>
        </w:tblPrEx>
        <w:trPr>
          <w:gridAfter w:val="3"/>
          <w:wAfter w:w="76" w:type="dxa"/>
        </w:trPr>
        <w:tc>
          <w:tcPr>
            <w:tcW w:w="340" w:type="dxa"/>
            <w:tcBorders>
              <w:top w:val="nil"/>
              <w:left w:val="nil"/>
              <w:bottom w:val="single" w:sz="6" w:space="0" w:color="auto"/>
              <w:right w:val="nil"/>
            </w:tcBorders>
            <w:tcMar>
              <w:top w:w="0" w:type="dxa"/>
              <w:left w:w="62" w:type="dxa"/>
              <w:bottom w:w="0" w:type="dxa"/>
              <w:right w:w="62" w:type="dxa"/>
            </w:tcMar>
          </w:tcPr>
          <w:p w:rsidR="00000000" w:rsidRPr="006164F5" w:rsidP="006164F5">
            <w:pPr>
              <w:pStyle w:val="BodyText"/>
            </w:pPr>
            <w:r w:rsidRPr="006164F5">
              <w:rPr>
                <w:rStyle w:val="SpecialBold"/>
              </w:rPr>
              <w:t>c</w:t>
            </w:r>
            <w:r w:rsidRPr="006164F5">
              <w:t>.</w:t>
            </w:r>
          </w:p>
        </w:tc>
        <w:tc>
          <w:tcPr>
            <w:tcW w:w="175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6164F5">
            <w:pPr>
              <w:pStyle w:val="BodyText"/>
              <w:rPr>
                <w:lang w:val="en-NZ"/>
              </w:rPr>
            </w:pPr>
            <w:r w:rsidRPr="006164F5">
              <w:rPr>
                <w:rStyle w:val="SpecialBold"/>
              </w:rPr>
              <w:t>Work involves</w:t>
            </w:r>
            <w:r w:rsidRPr="006164F5">
              <w:t>:</w:t>
            </w:r>
          </w:p>
        </w:tc>
        <w:tc>
          <w:tcPr>
            <w:tcW w:w="368" w:type="dxa"/>
            <w:tcBorders>
              <w:top w:val="nil"/>
              <w:left w:val="single" w:sz="6" w:space="0" w:color="auto"/>
              <w:bottom w:val="single" w:sz="6" w:space="0" w:color="auto"/>
              <w:right w:val="nil"/>
            </w:tcBorders>
            <w:tcMar>
              <w:top w:w="0" w:type="dxa"/>
              <w:left w:w="62" w:type="dxa"/>
              <w:bottom w:w="0" w:type="dxa"/>
              <w:right w:w="62" w:type="dxa"/>
            </w:tcMar>
          </w:tcPr>
          <w:p w:rsidR="00000000" w:rsidP="006164F5">
            <w:pPr>
              <w:pStyle w:val="BodyText"/>
              <w:rPr>
                <w:lang w:val="en-NZ"/>
              </w:rPr>
            </w:pPr>
            <w:r w:rsidRPr="006164F5">
              <w:t>1</w:t>
            </w:r>
          </w:p>
        </w:tc>
        <w:tc>
          <w:tcPr>
            <w:tcW w:w="6016" w:type="dxa"/>
            <w:gridSpan w:val="4"/>
            <w:tcBorders>
              <w:top w:val="nil"/>
              <w:left w:val="nil"/>
              <w:bottom w:val="single" w:sz="6" w:space="0" w:color="auto"/>
              <w:right w:val="nil"/>
            </w:tcBorders>
            <w:tcMar>
              <w:top w:w="0" w:type="dxa"/>
              <w:left w:w="62" w:type="dxa"/>
              <w:bottom w:w="0" w:type="dxa"/>
              <w:right w:w="62" w:type="dxa"/>
            </w:tcMar>
          </w:tcPr>
          <w:p w:rsidR="00000000" w:rsidP="006164F5">
            <w:pPr>
              <w:pStyle w:val="BodyText"/>
              <w:rPr>
                <w:lang w:val="en-NZ"/>
              </w:rPr>
            </w:pPr>
            <w:r w:rsidRPr="006164F5">
              <w:t>the planning and execution of a significant range of dangerous cargo handling techniques across a wide and often unpredictable variety of dangerous cargo types and operational contexts. Contribution to the development of a broad plan or strategy for danger</w:t>
            </w:r>
            <w:r w:rsidRPr="006164F5">
              <w:t>ous cargo handling operations and stowage is required and accountability and responsibility for self and others in achieving the outcomes is involved</w:t>
            </w:r>
          </w:p>
        </w:tc>
      </w:tr>
      <w:tr w:rsidTr="005F0746">
        <w:tblPrEx>
          <w:tblW w:w="0" w:type="auto"/>
          <w:tblLayout w:type="fixed"/>
          <w:tblCellMar>
            <w:left w:w="62" w:type="dxa"/>
            <w:right w:w="62" w:type="dxa"/>
          </w:tblCellMar>
          <w:tblLook w:val="0000"/>
        </w:tblPrEx>
        <w:trPr>
          <w:gridAfter w:val="2"/>
          <w:wAfter w:w="57"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6"/>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5F0746">
        <w:tblPrEx>
          <w:tblW w:w="0" w:type="auto"/>
          <w:tblLayout w:type="fixed"/>
          <w:tblCellMar>
            <w:left w:w="62" w:type="dxa"/>
            <w:right w:w="62" w:type="dxa"/>
          </w:tblCellMar>
          <w:tblLook w:val="0000"/>
        </w:tblPrEx>
        <w:trPr>
          <w:gridAfter w:val="3"/>
          <w:wAfter w:w="76" w:type="dxa"/>
        </w:trPr>
        <w:tc>
          <w:tcPr>
            <w:tcW w:w="340" w:type="dxa"/>
            <w:tcBorders>
              <w:top w:val="nil"/>
              <w:left w:val="nil"/>
              <w:bottom w:val="nil"/>
              <w:right w:val="nil"/>
            </w:tcBorders>
            <w:tcMar>
              <w:top w:w="0" w:type="dxa"/>
              <w:left w:w="62" w:type="dxa"/>
              <w:bottom w:w="0" w:type="dxa"/>
              <w:right w:w="62" w:type="dxa"/>
            </w:tcMar>
          </w:tcPr>
          <w:p w:rsidR="00000000" w:rsidRPr="006164F5" w:rsidP="006164F5">
            <w:pPr>
              <w:pStyle w:val="BodyText"/>
            </w:pPr>
            <w:r w:rsidRPr="006164F5">
              <w:rPr>
                <w:rStyle w:val="SpecialBold"/>
              </w:rPr>
              <w:t>d</w:t>
            </w:r>
            <w:r w:rsidRPr="006164F5">
              <w:t>.</w:t>
            </w:r>
          </w:p>
        </w:tc>
        <w:tc>
          <w:tcPr>
            <w:tcW w:w="1750" w:type="dxa"/>
            <w:gridSpan w:val="2"/>
            <w:tcBorders>
              <w:top w:val="nil"/>
              <w:left w:val="nil"/>
              <w:bottom w:val="nil"/>
              <w:right w:val="single" w:sz="6" w:space="0" w:color="auto"/>
            </w:tcBorders>
            <w:tcMar>
              <w:top w:w="0" w:type="dxa"/>
              <w:left w:w="62" w:type="dxa"/>
              <w:bottom w:w="0" w:type="dxa"/>
              <w:right w:w="62" w:type="dxa"/>
            </w:tcMar>
          </w:tcPr>
          <w:p w:rsidR="00000000" w:rsidP="006164F5">
            <w:pPr>
              <w:pStyle w:val="BodyText"/>
              <w:rPr>
                <w:lang w:val="en-NZ"/>
              </w:rPr>
            </w:pPr>
            <w:r w:rsidRPr="006164F5">
              <w:rPr>
                <w:rStyle w:val="SpecialBold"/>
              </w:rPr>
              <w:t>Work requires</w:t>
            </w:r>
            <w:r w:rsidRPr="006164F5">
              <w:t>:</w:t>
            </w:r>
          </w:p>
        </w:tc>
        <w:tc>
          <w:tcPr>
            <w:tcW w:w="368" w:type="dxa"/>
            <w:tcBorders>
              <w:top w:val="nil"/>
              <w:left w:val="single" w:sz="6" w:space="0" w:color="auto"/>
              <w:bottom w:val="nil"/>
              <w:right w:val="nil"/>
            </w:tcBorders>
            <w:tcMar>
              <w:top w:w="0" w:type="dxa"/>
              <w:left w:w="62" w:type="dxa"/>
              <w:bottom w:w="0" w:type="dxa"/>
              <w:right w:w="62" w:type="dxa"/>
            </w:tcMar>
          </w:tcPr>
          <w:p w:rsidR="00000000" w:rsidP="006164F5">
            <w:pPr>
              <w:pStyle w:val="BodyText"/>
              <w:rPr>
                <w:lang w:val="en-NZ"/>
              </w:rPr>
            </w:pPr>
            <w:r w:rsidRPr="006164F5">
              <w:t>1</w:t>
            </w:r>
          </w:p>
        </w:tc>
        <w:tc>
          <w:tcPr>
            <w:tcW w:w="6016" w:type="dxa"/>
            <w:gridSpan w:val="4"/>
            <w:tcBorders>
              <w:top w:val="nil"/>
              <w:left w:val="nil"/>
              <w:bottom w:val="nil"/>
              <w:right w:val="nil"/>
            </w:tcBorders>
            <w:tcMar>
              <w:top w:w="0" w:type="dxa"/>
              <w:left w:w="62" w:type="dxa"/>
              <w:bottom w:w="0" w:type="dxa"/>
              <w:right w:w="62" w:type="dxa"/>
            </w:tcMar>
          </w:tcPr>
          <w:p w:rsidR="00000000" w:rsidP="006164F5">
            <w:pPr>
              <w:pStyle w:val="BodyText"/>
              <w:rPr>
                <w:lang w:val="en-NZ"/>
              </w:rPr>
            </w:pPr>
            <w:r w:rsidRPr="006164F5">
              <w:t>significant judgement in planning, technical and leadership functions related to dangerous cargo handling operations and procedures</w:t>
            </w:r>
          </w:p>
        </w:tc>
      </w:tr>
      <w:tr w:rsidTr="005F0746">
        <w:tblPrEx>
          <w:tblW w:w="0" w:type="auto"/>
          <w:tblLayout w:type="fixed"/>
          <w:tblCellMar>
            <w:left w:w="62" w:type="dxa"/>
            <w:right w:w="62" w:type="dxa"/>
          </w:tblCellMar>
          <w:tblLook w:val="0000"/>
        </w:tblPrEx>
        <w:trPr>
          <w:gridAfter w:val="3"/>
          <w:wAfter w:w="76" w:type="dxa"/>
        </w:trPr>
        <w:tc>
          <w:tcPr>
            <w:tcW w:w="8474" w:type="dxa"/>
            <w:gridSpan w:val="8"/>
            <w:tcBorders>
              <w:top w:val="nil"/>
              <w:left w:val="nil"/>
              <w:bottom w:val="single" w:sz="6" w:space="0" w:color="auto"/>
              <w:right w:val="nil"/>
            </w:tcBorders>
            <w:tcMar>
              <w:top w:w="0" w:type="dxa"/>
              <w:left w:w="62" w:type="dxa"/>
              <w:bottom w:w="0" w:type="dxa"/>
              <w:right w:w="62" w:type="dxa"/>
            </w:tcMar>
          </w:tcPr>
          <w:p w:rsidR="00000000" w:rsidRPr="006164F5" w:rsidP="006164F5">
            <w:pPr>
              <w:pStyle w:val="BodyText"/>
            </w:pPr>
          </w:p>
          <w:p w:rsidR="00000000" w:rsidP="006164F5">
            <w:pPr>
              <w:pStyle w:val="BodyText"/>
              <w:rPr>
                <w:lang w:val="en-NZ"/>
              </w:rPr>
            </w:pPr>
            <w:r w:rsidRPr="006164F5">
              <w:rPr>
                <w:rStyle w:val="SpecialBold"/>
              </w:rPr>
              <w:t>2</w:t>
            </w:r>
            <w:r w:rsidRPr="006164F5">
              <w:t>.</w:t>
            </w:r>
            <w:r w:rsidRPr="006164F5">
              <w:tab/>
            </w:r>
            <w:r w:rsidRPr="006164F5">
              <w:rPr>
                <w:rStyle w:val="SpecialBold"/>
              </w:rPr>
              <w:t>WORKSITE ENVIRONMENT</w:t>
            </w:r>
          </w:p>
        </w:tc>
      </w:tr>
      <w:tr w:rsidTr="005F0746">
        <w:tblPrEx>
          <w:tblW w:w="0" w:type="auto"/>
          <w:tblLayout w:type="fixed"/>
          <w:tblCellMar>
            <w:left w:w="62" w:type="dxa"/>
            <w:right w:w="62" w:type="dxa"/>
          </w:tblCellMar>
          <w:tblLook w:val="0000"/>
        </w:tblPrEx>
        <w:trPr>
          <w:gridAfter w:val="3"/>
          <w:wAfter w:w="76"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4" w:type="dxa"/>
            <w:gridSpan w:val="5"/>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5F0746">
        <w:tblPrEx>
          <w:tblW w:w="0" w:type="auto"/>
          <w:tblLayout w:type="fixed"/>
          <w:tblCellMar>
            <w:left w:w="62" w:type="dxa"/>
            <w:right w:w="62" w:type="dxa"/>
          </w:tblCellMar>
          <w:tblLook w:val="0000"/>
        </w:tblPrEx>
        <w:tc>
          <w:tcPr>
            <w:tcW w:w="346" w:type="dxa"/>
            <w:gridSpan w:val="2"/>
            <w:tcBorders>
              <w:top w:val="nil"/>
              <w:left w:val="nil"/>
              <w:bottom w:val="single" w:sz="6" w:space="0" w:color="auto"/>
              <w:right w:val="nil"/>
            </w:tcBorders>
            <w:tcMar>
              <w:top w:w="0" w:type="dxa"/>
              <w:left w:w="62" w:type="dxa"/>
              <w:bottom w:w="0" w:type="dxa"/>
              <w:right w:w="62" w:type="dxa"/>
            </w:tcMar>
          </w:tcPr>
          <w:p w:rsidR="00000000" w:rsidRPr="006164F5" w:rsidP="006164F5">
            <w:pPr>
              <w:pStyle w:val="BodyText"/>
            </w:pPr>
            <w:r w:rsidRPr="006164F5">
              <w:rPr>
                <w:rStyle w:val="SpecialBold"/>
              </w:rPr>
              <w:t>a</w:t>
            </w:r>
          </w:p>
        </w:tc>
        <w:tc>
          <w:tcPr>
            <w:tcW w:w="1744" w:type="dxa"/>
            <w:tcBorders>
              <w:top w:val="nil"/>
              <w:left w:val="nil"/>
              <w:bottom w:val="single" w:sz="6" w:space="0" w:color="auto"/>
              <w:right w:val="single" w:sz="6" w:space="0" w:color="auto"/>
            </w:tcBorders>
            <w:tcMar>
              <w:top w:w="0" w:type="dxa"/>
              <w:left w:w="62" w:type="dxa"/>
              <w:bottom w:w="0" w:type="dxa"/>
              <w:right w:w="62" w:type="dxa"/>
            </w:tcMar>
          </w:tcPr>
          <w:p w:rsidR="00000000" w:rsidP="006164F5">
            <w:pPr>
              <w:pStyle w:val="BodyText"/>
              <w:rPr>
                <w:lang w:val="en-NZ"/>
              </w:rPr>
            </w:pPr>
            <w:r w:rsidRPr="006164F5">
              <w:rPr>
                <w:rStyle w:val="SpecialBold"/>
              </w:rPr>
              <w:t>Dangerous cargo may be loaded or unloaded</w:t>
            </w:r>
            <w:r w:rsidRPr="006164F5">
              <w:t>:</w:t>
            </w:r>
          </w:p>
        </w:tc>
        <w:tc>
          <w:tcPr>
            <w:tcW w:w="412"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6164F5">
            <w:pPr>
              <w:pStyle w:val="BodyText"/>
              <w:rPr>
                <w:lang w:val="en-NZ"/>
              </w:rPr>
            </w:pPr>
            <w:r w:rsidRPr="006164F5">
              <w:t>1</w:t>
            </w:r>
          </w:p>
        </w:tc>
        <w:tc>
          <w:tcPr>
            <w:tcW w:w="6048" w:type="dxa"/>
            <w:gridSpan w:val="6"/>
            <w:tcBorders>
              <w:top w:val="nil"/>
              <w:left w:val="nil"/>
              <w:bottom w:val="single" w:sz="6" w:space="0" w:color="auto"/>
              <w:right w:val="nil"/>
            </w:tcBorders>
            <w:tcMar>
              <w:top w:w="0" w:type="dxa"/>
              <w:left w:w="62" w:type="dxa"/>
              <w:bottom w:w="0" w:type="dxa"/>
              <w:right w:w="62" w:type="dxa"/>
            </w:tcMar>
          </w:tcPr>
          <w:p w:rsidR="00000000" w:rsidP="006164F5">
            <w:pPr>
              <w:pStyle w:val="BodyText"/>
              <w:rPr>
                <w:lang w:val="en-NZ"/>
              </w:rPr>
            </w:pPr>
            <w:r w:rsidRPr="006164F5">
              <w:t>from any Australian or inte</w:t>
            </w:r>
            <w:r w:rsidRPr="006164F5">
              <w:t>rnational commercial vessel</w:t>
            </w:r>
          </w:p>
        </w:tc>
      </w:tr>
      <w:tr w:rsidTr="005F0746">
        <w:tblPrEx>
          <w:tblW w:w="0" w:type="auto"/>
          <w:tblLayout w:type="fixed"/>
          <w:tblCellMar>
            <w:left w:w="62" w:type="dxa"/>
            <w:right w:w="62" w:type="dxa"/>
          </w:tblCellMar>
          <w:tblLook w:val="0000"/>
        </w:tblPrEx>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60" w:type="dxa"/>
            <w:gridSpan w:val="8"/>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5F0746">
        <w:tblPrEx>
          <w:tblW w:w="0" w:type="auto"/>
          <w:tblLayout w:type="fixed"/>
          <w:tblCellMar>
            <w:left w:w="62" w:type="dxa"/>
            <w:right w:w="62" w:type="dxa"/>
          </w:tblCellMar>
          <w:tblLook w:val="0000"/>
        </w:tblPrEx>
        <w:tc>
          <w:tcPr>
            <w:tcW w:w="346" w:type="dxa"/>
            <w:gridSpan w:val="2"/>
            <w:vMerge w:val="restart"/>
            <w:tcBorders>
              <w:top w:val="nil"/>
              <w:left w:val="nil"/>
              <w:bottom w:val="nil"/>
              <w:right w:val="nil"/>
            </w:tcBorders>
            <w:tcMar>
              <w:top w:w="0" w:type="dxa"/>
              <w:left w:w="62" w:type="dxa"/>
              <w:bottom w:w="0" w:type="dxa"/>
              <w:right w:w="62" w:type="dxa"/>
            </w:tcMar>
          </w:tcPr>
          <w:p w:rsidR="00000000" w:rsidRPr="006164F5" w:rsidP="006164F5">
            <w:pPr>
              <w:pStyle w:val="BodyText"/>
            </w:pPr>
            <w:r w:rsidRPr="006164F5">
              <w:rPr>
                <w:rStyle w:val="SpecialBold"/>
              </w:rPr>
              <w:t>b</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P="006164F5">
            <w:pPr>
              <w:pStyle w:val="BodyText"/>
              <w:rPr>
                <w:lang w:val="en-NZ"/>
              </w:rPr>
            </w:pPr>
            <w:r w:rsidRPr="006164F5">
              <w:rPr>
                <w:rStyle w:val="SpecialBold"/>
              </w:rPr>
              <w:t>Dangerous cargo handling operations may be carried out</w:t>
            </w:r>
            <w:r w:rsidRPr="006164F5">
              <w:t>:</w:t>
            </w:r>
          </w:p>
        </w:tc>
        <w:tc>
          <w:tcPr>
            <w:tcW w:w="426" w:type="dxa"/>
            <w:gridSpan w:val="3"/>
            <w:tcBorders>
              <w:top w:val="nil"/>
              <w:left w:val="single" w:sz="6" w:space="0" w:color="auto"/>
              <w:bottom w:val="nil"/>
              <w:right w:val="nil"/>
            </w:tcBorders>
            <w:tcMar>
              <w:top w:w="0" w:type="dxa"/>
              <w:left w:w="62" w:type="dxa"/>
              <w:bottom w:w="0" w:type="dxa"/>
              <w:right w:w="62" w:type="dxa"/>
            </w:tcMar>
          </w:tcPr>
          <w:p w:rsidR="00000000" w:rsidP="006164F5">
            <w:pPr>
              <w:pStyle w:val="BodyText"/>
              <w:rPr>
                <w:lang w:val="en-NZ"/>
              </w:rPr>
            </w:pPr>
            <w:r w:rsidRPr="006164F5">
              <w:t>1</w:t>
            </w:r>
          </w:p>
        </w:tc>
        <w:tc>
          <w:tcPr>
            <w:tcW w:w="6034" w:type="dxa"/>
            <w:gridSpan w:val="5"/>
            <w:tcBorders>
              <w:top w:val="nil"/>
              <w:left w:val="nil"/>
              <w:bottom w:val="nil"/>
              <w:right w:val="nil"/>
            </w:tcBorders>
            <w:tcMar>
              <w:top w:w="0" w:type="dxa"/>
              <w:left w:w="62" w:type="dxa"/>
              <w:bottom w:w="0" w:type="dxa"/>
              <w:right w:w="62" w:type="dxa"/>
            </w:tcMar>
          </w:tcPr>
          <w:p w:rsidR="00000000" w:rsidP="006164F5">
            <w:pPr>
              <w:pStyle w:val="BodyText"/>
              <w:rPr>
                <w:lang w:val="en-NZ"/>
              </w:rPr>
            </w:pPr>
            <w:r w:rsidRPr="006164F5">
              <w:t xml:space="preserve">Dangerous cargo handling operations may be carried out </w:t>
            </w:r>
          </w:p>
        </w:tc>
      </w:tr>
      <w:tr w:rsidTr="005F0746">
        <w:tblPrEx>
          <w:tblW w:w="0" w:type="auto"/>
          <w:tblLayout w:type="fixed"/>
          <w:tblCellMar>
            <w:left w:w="62" w:type="dxa"/>
            <w:right w:w="62" w:type="dxa"/>
          </w:tblCellMar>
          <w:tblLook w:val="0000"/>
        </w:tblPrEx>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6" w:type="dxa"/>
            <w:gridSpan w:val="3"/>
            <w:tcBorders>
              <w:top w:val="nil"/>
              <w:left w:val="single" w:sz="6" w:space="0" w:color="auto"/>
              <w:bottom w:val="nil"/>
              <w:right w:val="nil"/>
            </w:tcBorders>
            <w:tcMar>
              <w:top w:w="0" w:type="dxa"/>
              <w:left w:w="62" w:type="dxa"/>
              <w:bottom w:w="0" w:type="dxa"/>
              <w:right w:w="62" w:type="dxa"/>
            </w:tcMar>
          </w:tcPr>
          <w:p w:rsidR="00000000" w:rsidP="006164F5">
            <w:pPr>
              <w:pStyle w:val="BodyText"/>
              <w:rPr>
                <w:lang w:val="en-NZ"/>
              </w:rPr>
            </w:pPr>
            <w:r w:rsidRPr="006164F5">
              <w:t>2</w:t>
            </w:r>
          </w:p>
        </w:tc>
        <w:tc>
          <w:tcPr>
            <w:tcW w:w="6034" w:type="dxa"/>
            <w:gridSpan w:val="5"/>
            <w:tcBorders>
              <w:top w:val="nil"/>
              <w:left w:val="nil"/>
              <w:bottom w:val="nil"/>
              <w:right w:val="nil"/>
            </w:tcBorders>
            <w:tcMar>
              <w:top w:w="0" w:type="dxa"/>
              <w:left w:w="62" w:type="dxa"/>
              <w:bottom w:w="0" w:type="dxa"/>
              <w:right w:w="62" w:type="dxa"/>
            </w:tcMar>
          </w:tcPr>
          <w:p w:rsidR="00000000" w:rsidP="006164F5">
            <w:pPr>
              <w:pStyle w:val="BodyText"/>
              <w:rPr>
                <w:lang w:val="en-NZ"/>
              </w:rPr>
            </w:pPr>
            <w:r w:rsidRPr="006164F5">
              <w:t>by day or night in both normal and emergency situations</w:t>
            </w:r>
          </w:p>
        </w:tc>
      </w:tr>
      <w:tr w:rsidTr="005F0746">
        <w:tblPrEx>
          <w:tblW w:w="0" w:type="auto"/>
          <w:tblLayout w:type="fixed"/>
          <w:tblCellMar>
            <w:left w:w="62" w:type="dxa"/>
            <w:right w:w="62" w:type="dxa"/>
          </w:tblCellMar>
          <w:tblLook w:val="0000"/>
        </w:tblPrEx>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6" w:type="dxa"/>
            <w:gridSpan w:val="3"/>
            <w:tcBorders>
              <w:top w:val="nil"/>
              <w:left w:val="single" w:sz="6" w:space="0" w:color="auto"/>
              <w:bottom w:val="nil"/>
              <w:right w:val="nil"/>
            </w:tcBorders>
            <w:tcMar>
              <w:top w:w="0" w:type="dxa"/>
              <w:left w:w="62" w:type="dxa"/>
              <w:bottom w:w="0" w:type="dxa"/>
              <w:right w:w="62" w:type="dxa"/>
            </w:tcMar>
          </w:tcPr>
          <w:p w:rsidR="00000000" w:rsidP="006164F5">
            <w:pPr>
              <w:pStyle w:val="BodyText"/>
              <w:rPr>
                <w:lang w:val="en-NZ"/>
              </w:rPr>
            </w:pPr>
            <w:r w:rsidRPr="006164F5">
              <w:t>3</w:t>
            </w:r>
          </w:p>
        </w:tc>
        <w:tc>
          <w:tcPr>
            <w:tcW w:w="6034" w:type="dxa"/>
            <w:gridSpan w:val="5"/>
            <w:tcBorders>
              <w:top w:val="nil"/>
              <w:left w:val="nil"/>
              <w:bottom w:val="nil"/>
              <w:right w:val="nil"/>
            </w:tcBorders>
            <w:tcMar>
              <w:top w:w="0" w:type="dxa"/>
              <w:left w:w="62" w:type="dxa"/>
              <w:bottom w:w="0" w:type="dxa"/>
              <w:right w:w="62" w:type="dxa"/>
            </w:tcMar>
          </w:tcPr>
          <w:p w:rsidR="00000000" w:rsidP="006164F5">
            <w:pPr>
              <w:pStyle w:val="BodyText"/>
              <w:rPr>
                <w:lang w:val="en-NZ"/>
              </w:rPr>
            </w:pPr>
            <w:r w:rsidRPr="006164F5">
              <w:t xml:space="preserve">under any permissible conditions of weather </w:t>
            </w:r>
          </w:p>
        </w:tc>
      </w:tr>
      <w:tr w:rsidTr="005F0746">
        <w:tblPrEx>
          <w:tblW w:w="0" w:type="auto"/>
          <w:tblLayout w:type="fixed"/>
          <w:tblCellMar>
            <w:left w:w="62" w:type="dxa"/>
            <w:right w:w="62" w:type="dxa"/>
          </w:tblCellMar>
          <w:tblLook w:val="0000"/>
        </w:tblPrEx>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6" w:type="dxa"/>
            <w:gridSpan w:val="3"/>
            <w:tcBorders>
              <w:top w:val="nil"/>
              <w:left w:val="single" w:sz="6" w:space="0" w:color="auto"/>
              <w:bottom w:val="nil"/>
              <w:right w:val="nil"/>
            </w:tcBorders>
            <w:tcMar>
              <w:top w:w="0" w:type="dxa"/>
              <w:left w:w="62" w:type="dxa"/>
              <w:bottom w:w="0" w:type="dxa"/>
              <w:right w:w="62" w:type="dxa"/>
            </w:tcMar>
          </w:tcPr>
          <w:p w:rsidR="00000000" w:rsidP="006164F5">
            <w:pPr>
              <w:pStyle w:val="BodyText"/>
              <w:rPr>
                <w:lang w:val="en-NZ"/>
              </w:rPr>
            </w:pPr>
            <w:r w:rsidRPr="006164F5">
              <w:t>4</w:t>
            </w:r>
          </w:p>
        </w:tc>
        <w:tc>
          <w:tcPr>
            <w:tcW w:w="6034" w:type="dxa"/>
            <w:gridSpan w:val="5"/>
            <w:tcBorders>
              <w:top w:val="nil"/>
              <w:left w:val="nil"/>
              <w:bottom w:val="nil"/>
              <w:right w:val="nil"/>
            </w:tcBorders>
            <w:tcMar>
              <w:top w:w="0" w:type="dxa"/>
              <w:left w:w="62" w:type="dxa"/>
              <w:bottom w:w="0" w:type="dxa"/>
              <w:right w:w="62" w:type="dxa"/>
            </w:tcMar>
          </w:tcPr>
          <w:p w:rsidR="00000000" w:rsidRPr="006164F5" w:rsidP="006164F5">
            <w:pPr>
              <w:pStyle w:val="BodyText"/>
            </w:pPr>
            <w:r w:rsidRPr="006164F5">
              <w:t>at various shoreside loading and discharge terminals</w:t>
            </w:r>
          </w:p>
        </w:tc>
      </w:tr>
    </w:tbl>
    <w:p w:rsidR="00000000" w:rsidRPr="006164F5" w:rsidP="006164F5">
      <w:pPr>
        <w:pStyle w:val="BodyText"/>
      </w:pPr>
    </w:p>
    <w:tbl>
      <w:tblPr>
        <w:tblW w:w="0" w:type="auto"/>
        <w:tblLayout w:type="fixed"/>
        <w:tblCellMar>
          <w:left w:w="62" w:type="dxa"/>
          <w:right w:w="62" w:type="dxa"/>
        </w:tblCellMar>
        <w:tblLook w:val="0000"/>
      </w:tblPr>
      <w:tblGrid>
        <w:gridCol w:w="346"/>
        <w:gridCol w:w="1744"/>
        <w:gridCol w:w="454"/>
        <w:gridCol w:w="5664"/>
        <w:gridCol w:w="284"/>
        <w:gridCol w:w="28"/>
        <w:gridCol w:w="15"/>
        <w:gridCol w:w="14"/>
      </w:tblGrid>
      <w:tr w:rsidTr="005F0746">
        <w:tblPrEx>
          <w:tblW w:w="0" w:type="auto"/>
          <w:tblLayout w:type="fixed"/>
          <w:tblCellMar>
            <w:left w:w="62" w:type="dxa"/>
            <w:right w:w="62" w:type="dxa"/>
          </w:tblCellMar>
          <w:tblLook w:val="0000"/>
        </w:tblPrEx>
        <w:trPr>
          <w:gridAfter w:val="4"/>
          <w:wAfter w:w="341" w:type="dxa"/>
          <w:tblHeader/>
        </w:trPr>
        <w:tc>
          <w:tcPr>
            <w:tcW w:w="8208" w:type="dxa"/>
            <w:gridSpan w:val="4"/>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64F5" w:rsidP="006164F5">
            <w:pPr>
              <w:pStyle w:val="BodyText"/>
            </w:pPr>
            <w:r w:rsidRPr="006164F5">
              <w:rPr>
                <w:rStyle w:val="SpecialBold"/>
              </w:rPr>
              <w:t>Range Statement</w:t>
            </w:r>
            <w:r w:rsidRPr="006164F5">
              <w:t xml:space="preserve"> (</w:t>
            </w:r>
            <w:r w:rsidRPr="006164F5">
              <w:rPr>
                <w:rStyle w:val="SpecialBold"/>
              </w:rPr>
              <w:t>continued</w:t>
            </w:r>
            <w:r w:rsidRPr="006164F5">
              <w:t xml:space="preserve">) </w:t>
            </w:r>
          </w:p>
          <w:p w:rsidR="00000000" w:rsidP="006164F5">
            <w:pPr>
              <w:pStyle w:val="BodyText"/>
              <w:rPr>
                <w:lang w:val="en-NZ"/>
              </w:rPr>
            </w:pPr>
            <w:r w:rsidRPr="006164F5">
              <w:rPr>
                <w:rStyle w:val="SpecialBold"/>
              </w:rPr>
              <w:t>TDMMA307B PLAN AND MONITOR THE CARRIAGE OF DANGEROUS CARGOES</w:t>
            </w:r>
          </w:p>
        </w:tc>
      </w:tr>
      <w:tr w:rsidTr="005F0746">
        <w:tblPrEx>
          <w:tblW w:w="0" w:type="auto"/>
          <w:tblLayout w:type="fixed"/>
          <w:tblCellMar>
            <w:left w:w="62" w:type="dxa"/>
            <w:right w:w="62" w:type="dxa"/>
          </w:tblCellMar>
          <w:tblLook w:val="0000"/>
        </w:tblPrEx>
        <w:trPr>
          <w:gridAfter w:val="2"/>
          <w:wAfter w:w="29" w:type="dxa"/>
        </w:trPr>
        <w:tc>
          <w:tcPr>
            <w:tcW w:w="209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6164F5" w:rsidP="006164F5">
            <w:pPr>
              <w:pStyle w:val="BodyText"/>
            </w:pPr>
          </w:p>
          <w:p w:rsidR="00000000" w:rsidRPr="006164F5" w:rsidP="006164F5">
            <w:pPr>
              <w:pStyle w:val="BodyText"/>
            </w:pPr>
            <w:r w:rsidRPr="006164F5">
              <w:rPr>
                <w:rStyle w:val="SpecialBold"/>
              </w:rPr>
              <w:t>VARIABLE</w:t>
            </w:r>
          </w:p>
        </w:tc>
        <w:tc>
          <w:tcPr>
            <w:tcW w:w="6430" w:type="dxa"/>
            <w:gridSpan w:val="4"/>
            <w:tcBorders>
              <w:top w:val="nil"/>
              <w:left w:val="single" w:sz="6" w:space="0" w:color="auto"/>
              <w:bottom w:val="nil"/>
              <w:right w:val="nil"/>
            </w:tcBorders>
            <w:tcMar>
              <w:top w:w="0" w:type="dxa"/>
              <w:left w:w="62" w:type="dxa"/>
              <w:bottom w:w="0" w:type="dxa"/>
              <w:right w:w="62" w:type="dxa"/>
            </w:tcMar>
          </w:tcPr>
          <w:p w:rsidR="00000000" w:rsidP="006164F5">
            <w:pPr>
              <w:pStyle w:val="BodyText"/>
              <w:rPr>
                <w:lang w:val="en-NZ"/>
              </w:rPr>
            </w:pPr>
            <w:r w:rsidRPr="006164F5">
              <w:rPr>
                <w:rStyle w:val="SpecialBold"/>
              </w:rPr>
              <w:t>SCOPE</w:t>
            </w:r>
          </w:p>
        </w:tc>
      </w:tr>
      <w:tr w:rsidTr="005F0746">
        <w:tblPrEx>
          <w:tblW w:w="0" w:type="auto"/>
          <w:tblLayout w:type="fixed"/>
          <w:tblCellMar>
            <w:left w:w="62" w:type="dxa"/>
            <w:right w:w="62" w:type="dxa"/>
          </w:tblCellMar>
          <w:tblLook w:val="0000"/>
        </w:tblPrEx>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9" w:type="dxa"/>
            <w:gridSpan w:val="6"/>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5F0746">
        <w:tblPrEx>
          <w:tblW w:w="0" w:type="auto"/>
          <w:tblLayout w:type="fixed"/>
          <w:tblCellMar>
            <w:left w:w="62" w:type="dxa"/>
            <w:right w:w="62" w:type="dxa"/>
          </w:tblCellMar>
          <w:tblLook w:val="0000"/>
        </w:tblPrEx>
        <w:tc>
          <w:tcPr>
            <w:tcW w:w="346" w:type="dxa"/>
            <w:vMerge w:val="restart"/>
            <w:tcBorders>
              <w:top w:val="nil"/>
              <w:left w:val="nil"/>
              <w:bottom w:val="single" w:sz="6" w:space="0" w:color="auto"/>
              <w:right w:val="nil"/>
            </w:tcBorders>
            <w:tcMar>
              <w:top w:w="0" w:type="dxa"/>
              <w:left w:w="62" w:type="dxa"/>
              <w:bottom w:w="0" w:type="dxa"/>
              <w:right w:w="62" w:type="dxa"/>
            </w:tcMar>
          </w:tcPr>
          <w:p w:rsidR="00000000" w:rsidRPr="006164F5" w:rsidP="006164F5">
            <w:pPr>
              <w:pStyle w:val="BodyText"/>
            </w:pPr>
            <w:r w:rsidRPr="006164F5">
              <w:rPr>
                <w:rStyle w:val="SpecialBold"/>
              </w:rPr>
              <w:t>c</w:t>
            </w:r>
          </w:p>
        </w:tc>
        <w:tc>
          <w:tcPr>
            <w:tcW w:w="1744"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6164F5">
            <w:pPr>
              <w:pStyle w:val="BodyText"/>
              <w:rPr>
                <w:lang w:val="en-NZ"/>
              </w:rPr>
            </w:pPr>
            <w:r w:rsidRPr="006164F5">
              <w:rPr>
                <w:rStyle w:val="SpecialBold"/>
              </w:rPr>
              <w:t>Dangerous cargo may include the various classes of dangerous goods as detailed in the International Maritime Dangerous Goods</w:t>
            </w:r>
            <w:r w:rsidRPr="006164F5">
              <w:t xml:space="preserve"> (</w:t>
            </w:r>
            <w:r w:rsidRPr="006164F5">
              <w:rPr>
                <w:rStyle w:val="SpecialBold"/>
              </w:rPr>
              <w:t>IMDG</w:t>
            </w:r>
            <w:r w:rsidRPr="006164F5">
              <w:t xml:space="preserve">) </w:t>
            </w:r>
            <w:r w:rsidRPr="006164F5">
              <w:rPr>
                <w:rStyle w:val="SpecialBold"/>
              </w:rPr>
              <w:t>Code</w:t>
            </w:r>
            <w:r w:rsidRPr="006164F5">
              <w:t xml:space="preserve">, </w:t>
            </w:r>
            <w:r w:rsidRPr="006164F5">
              <w:rPr>
                <w:rStyle w:val="SpecialBold"/>
              </w:rPr>
              <w:t>including</w:t>
            </w:r>
            <w:r w:rsidRPr="006164F5">
              <w:t>:</w:t>
            </w:r>
          </w:p>
        </w:tc>
        <w:tc>
          <w:tcPr>
            <w:tcW w:w="454" w:type="dxa"/>
            <w:tcBorders>
              <w:top w:val="nil"/>
              <w:left w:val="single" w:sz="6" w:space="0" w:color="auto"/>
              <w:bottom w:val="nil"/>
              <w:right w:val="nil"/>
            </w:tcBorders>
            <w:tcMar>
              <w:top w:w="0" w:type="dxa"/>
              <w:left w:w="62" w:type="dxa"/>
              <w:bottom w:w="0" w:type="dxa"/>
              <w:right w:w="62" w:type="dxa"/>
            </w:tcMar>
          </w:tcPr>
          <w:p w:rsidR="00000000" w:rsidP="006164F5">
            <w:pPr>
              <w:pStyle w:val="BodyText"/>
              <w:rPr>
                <w:lang w:val="en-NZ"/>
              </w:rPr>
            </w:pPr>
            <w:r w:rsidRPr="006164F5">
              <w:t>1</w:t>
            </w:r>
          </w:p>
        </w:tc>
        <w:tc>
          <w:tcPr>
            <w:tcW w:w="6005" w:type="dxa"/>
            <w:gridSpan w:val="5"/>
            <w:tcBorders>
              <w:top w:val="nil"/>
              <w:left w:val="nil"/>
              <w:bottom w:val="nil"/>
              <w:right w:val="nil"/>
            </w:tcBorders>
            <w:tcMar>
              <w:top w:w="0" w:type="dxa"/>
              <w:left w:w="62" w:type="dxa"/>
              <w:bottom w:w="0" w:type="dxa"/>
              <w:right w:w="62" w:type="dxa"/>
            </w:tcMar>
          </w:tcPr>
          <w:p w:rsidR="00000000" w:rsidP="006164F5">
            <w:pPr>
              <w:pStyle w:val="BodyText"/>
              <w:rPr>
                <w:lang w:val="en-NZ"/>
              </w:rPr>
            </w:pPr>
            <w:r w:rsidRPr="006164F5">
              <w:t>oil and petroleum products</w:t>
            </w:r>
          </w:p>
        </w:tc>
      </w:tr>
      <w:tr w:rsidTr="005F0746">
        <w:tblPrEx>
          <w:tblW w:w="0" w:type="auto"/>
          <w:tblLayout w:type="fixed"/>
          <w:tblCellMar>
            <w:left w:w="62" w:type="dxa"/>
            <w:right w:w="62" w:type="dxa"/>
          </w:tblCellMar>
          <w:tblLook w:val="0000"/>
        </w:tblPrEx>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4" w:type="dxa"/>
            <w:tcBorders>
              <w:top w:val="nil"/>
              <w:left w:val="single" w:sz="6" w:space="0" w:color="auto"/>
              <w:bottom w:val="nil"/>
              <w:right w:val="nil"/>
            </w:tcBorders>
            <w:tcMar>
              <w:top w:w="0" w:type="dxa"/>
              <w:left w:w="62" w:type="dxa"/>
              <w:bottom w:w="0" w:type="dxa"/>
              <w:right w:w="62" w:type="dxa"/>
            </w:tcMar>
          </w:tcPr>
          <w:p w:rsidR="00000000" w:rsidP="006164F5">
            <w:pPr>
              <w:pStyle w:val="BodyText"/>
              <w:rPr>
                <w:lang w:val="en-NZ"/>
              </w:rPr>
            </w:pPr>
            <w:r w:rsidRPr="006164F5">
              <w:t>2</w:t>
            </w:r>
          </w:p>
        </w:tc>
        <w:tc>
          <w:tcPr>
            <w:tcW w:w="6005" w:type="dxa"/>
            <w:gridSpan w:val="5"/>
            <w:tcBorders>
              <w:top w:val="nil"/>
              <w:left w:val="nil"/>
              <w:bottom w:val="nil"/>
              <w:right w:val="nil"/>
            </w:tcBorders>
            <w:tcMar>
              <w:top w:w="0" w:type="dxa"/>
              <w:left w:w="62" w:type="dxa"/>
              <w:bottom w:w="0" w:type="dxa"/>
              <w:right w:w="62" w:type="dxa"/>
            </w:tcMar>
          </w:tcPr>
          <w:p w:rsidR="00000000" w:rsidP="006164F5">
            <w:pPr>
              <w:pStyle w:val="BodyText"/>
              <w:rPr>
                <w:lang w:val="en-NZ"/>
              </w:rPr>
            </w:pPr>
            <w:r w:rsidRPr="006164F5">
              <w:t>corrosive and toxic chemicals</w:t>
            </w:r>
          </w:p>
        </w:tc>
      </w:tr>
      <w:tr w:rsidTr="005F0746">
        <w:tblPrEx>
          <w:tblW w:w="0" w:type="auto"/>
          <w:tblLayout w:type="fixed"/>
          <w:tblCellMar>
            <w:left w:w="62" w:type="dxa"/>
            <w:right w:w="62" w:type="dxa"/>
          </w:tblCellMar>
          <w:tblLook w:val="0000"/>
        </w:tblPrEx>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4" w:type="dxa"/>
            <w:tcBorders>
              <w:top w:val="nil"/>
              <w:left w:val="single" w:sz="6" w:space="0" w:color="auto"/>
              <w:bottom w:val="nil"/>
              <w:right w:val="nil"/>
            </w:tcBorders>
            <w:tcMar>
              <w:top w:w="0" w:type="dxa"/>
              <w:left w:w="62" w:type="dxa"/>
              <w:bottom w:w="0" w:type="dxa"/>
              <w:right w:w="62" w:type="dxa"/>
            </w:tcMar>
          </w:tcPr>
          <w:p w:rsidR="00000000" w:rsidP="006164F5">
            <w:pPr>
              <w:pStyle w:val="BodyText"/>
              <w:rPr>
                <w:lang w:val="en-NZ"/>
              </w:rPr>
            </w:pPr>
            <w:r w:rsidRPr="006164F5">
              <w:t>3</w:t>
            </w:r>
          </w:p>
        </w:tc>
        <w:tc>
          <w:tcPr>
            <w:tcW w:w="6005" w:type="dxa"/>
            <w:gridSpan w:val="5"/>
            <w:tcBorders>
              <w:top w:val="nil"/>
              <w:left w:val="nil"/>
              <w:bottom w:val="nil"/>
              <w:right w:val="nil"/>
            </w:tcBorders>
            <w:tcMar>
              <w:top w:w="0" w:type="dxa"/>
              <w:left w:w="62" w:type="dxa"/>
              <w:bottom w:w="0" w:type="dxa"/>
              <w:right w:w="62" w:type="dxa"/>
            </w:tcMar>
          </w:tcPr>
          <w:p w:rsidR="00000000" w:rsidP="006164F5">
            <w:pPr>
              <w:pStyle w:val="BodyText"/>
              <w:rPr>
                <w:lang w:val="en-NZ"/>
              </w:rPr>
            </w:pPr>
            <w:r w:rsidRPr="006164F5">
              <w:t>liquefied gas</w:t>
            </w:r>
          </w:p>
        </w:tc>
      </w:tr>
      <w:tr w:rsidTr="005F0746">
        <w:tblPrEx>
          <w:tblW w:w="0" w:type="auto"/>
          <w:tblLayout w:type="fixed"/>
          <w:tblCellMar>
            <w:left w:w="62" w:type="dxa"/>
            <w:right w:w="62" w:type="dxa"/>
          </w:tblCellMar>
          <w:tblLook w:val="0000"/>
        </w:tblPrEx>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4" w:type="dxa"/>
            <w:tcBorders>
              <w:top w:val="nil"/>
              <w:left w:val="single" w:sz="6" w:space="0" w:color="auto"/>
              <w:bottom w:val="nil"/>
              <w:right w:val="nil"/>
            </w:tcBorders>
            <w:tcMar>
              <w:top w:w="0" w:type="dxa"/>
              <w:left w:w="62" w:type="dxa"/>
              <w:bottom w:w="0" w:type="dxa"/>
              <w:right w:w="62" w:type="dxa"/>
            </w:tcMar>
          </w:tcPr>
          <w:p w:rsidR="00000000" w:rsidP="006164F5">
            <w:pPr>
              <w:pStyle w:val="BodyText"/>
              <w:rPr>
                <w:lang w:val="en-NZ"/>
              </w:rPr>
            </w:pPr>
            <w:r w:rsidRPr="006164F5">
              <w:t>4</w:t>
            </w:r>
          </w:p>
        </w:tc>
        <w:tc>
          <w:tcPr>
            <w:tcW w:w="6005" w:type="dxa"/>
            <w:gridSpan w:val="5"/>
            <w:tcBorders>
              <w:top w:val="nil"/>
              <w:left w:val="nil"/>
              <w:bottom w:val="nil"/>
              <w:right w:val="nil"/>
            </w:tcBorders>
            <w:tcMar>
              <w:top w:w="0" w:type="dxa"/>
              <w:left w:w="62" w:type="dxa"/>
              <w:bottom w:w="0" w:type="dxa"/>
              <w:right w:w="62" w:type="dxa"/>
            </w:tcMar>
          </w:tcPr>
          <w:p w:rsidR="00000000" w:rsidP="006164F5">
            <w:pPr>
              <w:pStyle w:val="BodyText"/>
              <w:rPr>
                <w:lang w:val="en-NZ"/>
              </w:rPr>
            </w:pPr>
            <w:r w:rsidRPr="006164F5">
              <w:t>toxic gas</w:t>
            </w:r>
          </w:p>
        </w:tc>
      </w:tr>
      <w:tr w:rsidTr="005F0746">
        <w:tblPrEx>
          <w:tblW w:w="0" w:type="auto"/>
          <w:tblLayout w:type="fixed"/>
          <w:tblCellMar>
            <w:left w:w="62" w:type="dxa"/>
            <w:right w:w="62" w:type="dxa"/>
          </w:tblCellMar>
          <w:tblLook w:val="0000"/>
        </w:tblPrEx>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4" w:type="dxa"/>
            <w:tcBorders>
              <w:top w:val="nil"/>
              <w:left w:val="single" w:sz="6" w:space="0" w:color="auto"/>
              <w:bottom w:val="nil"/>
              <w:right w:val="nil"/>
            </w:tcBorders>
            <w:tcMar>
              <w:top w:w="0" w:type="dxa"/>
              <w:left w:w="62" w:type="dxa"/>
              <w:bottom w:w="0" w:type="dxa"/>
              <w:right w:w="62" w:type="dxa"/>
            </w:tcMar>
          </w:tcPr>
          <w:p w:rsidR="00000000" w:rsidP="006164F5">
            <w:pPr>
              <w:pStyle w:val="BodyText"/>
              <w:rPr>
                <w:lang w:val="en-NZ"/>
              </w:rPr>
            </w:pPr>
            <w:r w:rsidRPr="006164F5">
              <w:t>5</w:t>
            </w:r>
          </w:p>
        </w:tc>
        <w:tc>
          <w:tcPr>
            <w:tcW w:w="6005" w:type="dxa"/>
            <w:gridSpan w:val="5"/>
            <w:tcBorders>
              <w:top w:val="nil"/>
              <w:left w:val="nil"/>
              <w:bottom w:val="nil"/>
              <w:right w:val="nil"/>
            </w:tcBorders>
            <w:tcMar>
              <w:top w:w="0" w:type="dxa"/>
              <w:left w:w="62" w:type="dxa"/>
              <w:bottom w:w="0" w:type="dxa"/>
              <w:right w:w="62" w:type="dxa"/>
            </w:tcMar>
          </w:tcPr>
          <w:p w:rsidR="00000000" w:rsidP="006164F5">
            <w:pPr>
              <w:pStyle w:val="BodyText"/>
              <w:rPr>
                <w:lang w:val="en-NZ"/>
              </w:rPr>
            </w:pPr>
            <w:r w:rsidRPr="006164F5">
              <w:t>toxic solid bulk cargo</w:t>
            </w:r>
          </w:p>
        </w:tc>
      </w:tr>
      <w:tr w:rsidTr="005F0746">
        <w:tblPrEx>
          <w:tblW w:w="0" w:type="auto"/>
          <w:tblLayout w:type="fixed"/>
          <w:tblCellMar>
            <w:left w:w="62" w:type="dxa"/>
            <w:right w:w="62" w:type="dxa"/>
          </w:tblCellMar>
          <w:tblLook w:val="0000"/>
        </w:tblPrEx>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4" w:type="dxa"/>
            <w:tcBorders>
              <w:top w:val="nil"/>
              <w:left w:val="single" w:sz="6" w:space="0" w:color="auto"/>
              <w:bottom w:val="nil"/>
              <w:right w:val="nil"/>
            </w:tcBorders>
            <w:tcMar>
              <w:top w:w="0" w:type="dxa"/>
              <w:left w:w="62" w:type="dxa"/>
              <w:bottom w:w="0" w:type="dxa"/>
              <w:right w:w="62" w:type="dxa"/>
            </w:tcMar>
          </w:tcPr>
          <w:p w:rsidR="00000000" w:rsidP="006164F5">
            <w:pPr>
              <w:pStyle w:val="BodyText"/>
              <w:rPr>
                <w:lang w:val="en-NZ"/>
              </w:rPr>
            </w:pPr>
            <w:r w:rsidRPr="006164F5">
              <w:t>6</w:t>
            </w:r>
          </w:p>
        </w:tc>
        <w:tc>
          <w:tcPr>
            <w:tcW w:w="6005" w:type="dxa"/>
            <w:gridSpan w:val="5"/>
            <w:tcBorders>
              <w:top w:val="nil"/>
              <w:left w:val="nil"/>
              <w:bottom w:val="nil"/>
              <w:right w:val="nil"/>
            </w:tcBorders>
            <w:tcMar>
              <w:top w:w="0" w:type="dxa"/>
              <w:left w:w="62" w:type="dxa"/>
              <w:bottom w:w="0" w:type="dxa"/>
              <w:right w:w="62" w:type="dxa"/>
            </w:tcMar>
          </w:tcPr>
          <w:p w:rsidR="00000000" w:rsidP="006164F5">
            <w:pPr>
              <w:pStyle w:val="BodyText"/>
              <w:rPr>
                <w:lang w:val="en-NZ"/>
              </w:rPr>
            </w:pPr>
            <w:r w:rsidRPr="006164F5">
              <w:t>explosives</w:t>
            </w:r>
          </w:p>
        </w:tc>
      </w:tr>
      <w:tr w:rsidTr="005F0746">
        <w:tblPrEx>
          <w:tblW w:w="0" w:type="auto"/>
          <w:tblLayout w:type="fixed"/>
          <w:tblCellMar>
            <w:left w:w="62" w:type="dxa"/>
            <w:right w:w="62" w:type="dxa"/>
          </w:tblCellMar>
          <w:tblLook w:val="0000"/>
        </w:tblPrEx>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4" w:type="dxa"/>
            <w:tcBorders>
              <w:top w:val="nil"/>
              <w:left w:val="single" w:sz="6" w:space="0" w:color="auto"/>
              <w:bottom w:val="nil"/>
              <w:right w:val="nil"/>
            </w:tcBorders>
            <w:tcMar>
              <w:top w:w="0" w:type="dxa"/>
              <w:left w:w="62" w:type="dxa"/>
              <w:bottom w:w="0" w:type="dxa"/>
              <w:right w:w="62" w:type="dxa"/>
            </w:tcMar>
          </w:tcPr>
          <w:p w:rsidR="00000000" w:rsidP="006164F5">
            <w:pPr>
              <w:pStyle w:val="BodyText"/>
              <w:rPr>
                <w:lang w:val="en-NZ"/>
              </w:rPr>
            </w:pPr>
            <w:r w:rsidRPr="006164F5">
              <w:t>7</w:t>
            </w:r>
          </w:p>
        </w:tc>
        <w:tc>
          <w:tcPr>
            <w:tcW w:w="6005" w:type="dxa"/>
            <w:gridSpan w:val="5"/>
            <w:tcBorders>
              <w:top w:val="nil"/>
              <w:left w:val="nil"/>
              <w:bottom w:val="nil"/>
              <w:right w:val="nil"/>
            </w:tcBorders>
            <w:tcMar>
              <w:top w:w="0" w:type="dxa"/>
              <w:left w:w="62" w:type="dxa"/>
              <w:bottom w:w="0" w:type="dxa"/>
              <w:right w:w="62" w:type="dxa"/>
            </w:tcMar>
          </w:tcPr>
          <w:p w:rsidR="00000000" w:rsidP="006164F5">
            <w:pPr>
              <w:pStyle w:val="BodyText"/>
              <w:rPr>
                <w:lang w:val="en-NZ"/>
              </w:rPr>
            </w:pPr>
            <w:r w:rsidRPr="006164F5">
              <w:t>munitions</w:t>
            </w:r>
          </w:p>
        </w:tc>
      </w:tr>
      <w:tr w:rsidTr="005F0746">
        <w:tblPrEx>
          <w:tblW w:w="0" w:type="auto"/>
          <w:tblLayout w:type="fixed"/>
          <w:tblCellMar>
            <w:left w:w="62" w:type="dxa"/>
            <w:right w:w="62" w:type="dxa"/>
          </w:tblCellMar>
          <w:tblLook w:val="0000"/>
        </w:tblPrEx>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4" w:type="dxa"/>
            <w:tcBorders>
              <w:top w:val="nil"/>
              <w:left w:val="single" w:sz="6" w:space="0" w:color="auto"/>
              <w:bottom w:val="single" w:sz="6" w:space="0" w:color="auto"/>
              <w:right w:val="nil"/>
            </w:tcBorders>
            <w:tcMar>
              <w:top w:w="0" w:type="dxa"/>
              <w:left w:w="62" w:type="dxa"/>
              <w:bottom w:w="0" w:type="dxa"/>
              <w:right w:w="62" w:type="dxa"/>
            </w:tcMar>
          </w:tcPr>
          <w:p w:rsidR="00000000" w:rsidP="006164F5">
            <w:pPr>
              <w:pStyle w:val="BodyText"/>
              <w:rPr>
                <w:lang w:val="en-NZ"/>
              </w:rPr>
            </w:pPr>
            <w:r w:rsidRPr="006164F5">
              <w:t>8</w:t>
            </w:r>
          </w:p>
        </w:tc>
        <w:tc>
          <w:tcPr>
            <w:tcW w:w="6005" w:type="dxa"/>
            <w:gridSpan w:val="5"/>
            <w:tcBorders>
              <w:top w:val="nil"/>
              <w:left w:val="nil"/>
              <w:bottom w:val="single" w:sz="6" w:space="0" w:color="auto"/>
              <w:right w:val="nil"/>
            </w:tcBorders>
            <w:tcMar>
              <w:top w:w="0" w:type="dxa"/>
              <w:left w:w="62" w:type="dxa"/>
              <w:bottom w:w="0" w:type="dxa"/>
              <w:right w:w="62" w:type="dxa"/>
            </w:tcMar>
          </w:tcPr>
          <w:p w:rsidR="00000000" w:rsidP="006164F5">
            <w:pPr>
              <w:pStyle w:val="BodyText"/>
              <w:rPr>
                <w:lang w:val="en-NZ"/>
              </w:rPr>
            </w:pPr>
            <w:r w:rsidRPr="006164F5">
              <w:t>radioactive cargo</w:t>
            </w:r>
          </w:p>
        </w:tc>
      </w:tr>
      <w:tr w:rsidTr="005F0746">
        <w:tblPrEx>
          <w:tblW w:w="0" w:type="auto"/>
          <w:tblLayout w:type="fixed"/>
          <w:tblCellMar>
            <w:left w:w="62" w:type="dxa"/>
            <w:right w:w="62" w:type="dxa"/>
          </w:tblCellMar>
          <w:tblLook w:val="0000"/>
        </w:tblPrEx>
        <w:trPr>
          <w:gridAfter w:val="3"/>
          <w:wAfter w:w="57" w:type="dxa"/>
        </w:trPr>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gridSpan w:val="3"/>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5F0746">
        <w:tblPrEx>
          <w:tblW w:w="0" w:type="auto"/>
          <w:tblLayout w:type="fixed"/>
          <w:tblCellMar>
            <w:left w:w="62" w:type="dxa"/>
            <w:right w:w="62" w:type="dxa"/>
          </w:tblCellMar>
          <w:tblLook w:val="0000"/>
        </w:tblPrEx>
        <w:trPr>
          <w:gridAfter w:val="3"/>
          <w:wAfter w:w="57" w:type="dxa"/>
        </w:trPr>
        <w:tc>
          <w:tcPr>
            <w:tcW w:w="346" w:type="dxa"/>
            <w:vMerge w:val="restart"/>
            <w:tcBorders>
              <w:top w:val="nil"/>
              <w:left w:val="nil"/>
              <w:bottom w:val="nil"/>
              <w:right w:val="nil"/>
            </w:tcBorders>
            <w:tcMar>
              <w:top w:w="0" w:type="dxa"/>
              <w:left w:w="62" w:type="dxa"/>
              <w:bottom w:w="0" w:type="dxa"/>
              <w:right w:w="62" w:type="dxa"/>
            </w:tcMar>
          </w:tcPr>
          <w:p w:rsidR="00000000" w:rsidRPr="006164F5" w:rsidP="006164F5">
            <w:pPr>
              <w:pStyle w:val="BodyText"/>
            </w:pPr>
            <w:r w:rsidRPr="006164F5">
              <w:rPr>
                <w:rStyle w:val="SpecialBold"/>
              </w:rPr>
              <w:t>d</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P="006164F5">
            <w:pPr>
              <w:pStyle w:val="BodyText"/>
              <w:rPr>
                <w:lang w:val="en-NZ"/>
              </w:rPr>
            </w:pPr>
            <w:r w:rsidRPr="006164F5">
              <w:rPr>
                <w:rStyle w:val="SpecialBold"/>
              </w:rPr>
              <w:t>Cargo handling equipment may include</w:t>
            </w:r>
            <w:r w:rsidRPr="006164F5">
              <w:t>:</w:t>
            </w:r>
          </w:p>
        </w:tc>
        <w:tc>
          <w:tcPr>
            <w:tcW w:w="454" w:type="dxa"/>
            <w:tcBorders>
              <w:top w:val="nil"/>
              <w:left w:val="single" w:sz="6" w:space="0" w:color="auto"/>
              <w:bottom w:val="nil"/>
              <w:right w:val="nil"/>
            </w:tcBorders>
            <w:tcMar>
              <w:top w:w="0" w:type="dxa"/>
              <w:left w:w="62" w:type="dxa"/>
              <w:bottom w:w="0" w:type="dxa"/>
              <w:right w:w="62" w:type="dxa"/>
            </w:tcMar>
          </w:tcPr>
          <w:p w:rsidR="00000000" w:rsidP="006164F5">
            <w:pPr>
              <w:pStyle w:val="BodyText"/>
              <w:rPr>
                <w:lang w:val="en-NZ"/>
              </w:rPr>
            </w:pPr>
            <w:r w:rsidRPr="006164F5">
              <w:t>1</w:t>
            </w:r>
          </w:p>
        </w:tc>
        <w:tc>
          <w:tcPr>
            <w:tcW w:w="5948" w:type="dxa"/>
            <w:gridSpan w:val="2"/>
            <w:tcBorders>
              <w:top w:val="nil"/>
              <w:left w:val="nil"/>
              <w:bottom w:val="nil"/>
              <w:right w:val="nil"/>
            </w:tcBorders>
            <w:tcMar>
              <w:top w:w="0" w:type="dxa"/>
              <w:left w:w="62" w:type="dxa"/>
              <w:bottom w:w="0" w:type="dxa"/>
              <w:right w:w="62" w:type="dxa"/>
            </w:tcMar>
          </w:tcPr>
          <w:p w:rsidR="00000000" w:rsidP="006164F5">
            <w:pPr>
              <w:pStyle w:val="BodyText"/>
              <w:rPr>
                <w:lang w:val="en-NZ"/>
              </w:rPr>
            </w:pPr>
            <w:r w:rsidRPr="006164F5">
              <w:t>single swinging derricks</w:t>
            </w:r>
          </w:p>
        </w:tc>
      </w:tr>
      <w:tr w:rsidTr="005F0746">
        <w:tblPrEx>
          <w:tblW w:w="0" w:type="auto"/>
          <w:tblLayout w:type="fixed"/>
          <w:tblCellMar>
            <w:left w:w="62" w:type="dxa"/>
            <w:right w:w="62" w:type="dxa"/>
          </w:tblCellMar>
          <w:tblLook w:val="0000"/>
        </w:tblPrEx>
        <w:trPr>
          <w:gridAfter w:val="3"/>
          <w:wAfter w:w="57"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4" w:type="dxa"/>
            <w:tcBorders>
              <w:top w:val="nil"/>
              <w:left w:val="single" w:sz="6" w:space="0" w:color="auto"/>
              <w:bottom w:val="nil"/>
              <w:right w:val="nil"/>
            </w:tcBorders>
            <w:tcMar>
              <w:top w:w="0" w:type="dxa"/>
              <w:left w:w="62" w:type="dxa"/>
              <w:bottom w:w="0" w:type="dxa"/>
              <w:right w:w="62" w:type="dxa"/>
            </w:tcMar>
          </w:tcPr>
          <w:p w:rsidR="00000000" w:rsidP="006164F5">
            <w:pPr>
              <w:pStyle w:val="BodyText"/>
              <w:rPr>
                <w:lang w:val="en-NZ"/>
              </w:rPr>
            </w:pPr>
            <w:r w:rsidRPr="006164F5">
              <w:t>2</w:t>
            </w:r>
          </w:p>
        </w:tc>
        <w:tc>
          <w:tcPr>
            <w:tcW w:w="5948" w:type="dxa"/>
            <w:gridSpan w:val="2"/>
            <w:tcBorders>
              <w:top w:val="nil"/>
              <w:left w:val="nil"/>
              <w:bottom w:val="nil"/>
              <w:right w:val="nil"/>
            </w:tcBorders>
            <w:tcMar>
              <w:top w:w="0" w:type="dxa"/>
              <w:left w:w="62" w:type="dxa"/>
              <w:bottom w:w="0" w:type="dxa"/>
              <w:right w:w="62" w:type="dxa"/>
            </w:tcMar>
          </w:tcPr>
          <w:p w:rsidR="00000000" w:rsidP="006164F5">
            <w:pPr>
              <w:pStyle w:val="BodyText"/>
              <w:rPr>
                <w:lang w:val="en-NZ"/>
              </w:rPr>
            </w:pPr>
            <w:r w:rsidRPr="006164F5">
              <w:t>union purchase derricks</w:t>
            </w:r>
          </w:p>
        </w:tc>
      </w:tr>
      <w:tr w:rsidTr="005F0746">
        <w:tblPrEx>
          <w:tblW w:w="0" w:type="auto"/>
          <w:tblLayout w:type="fixed"/>
          <w:tblCellMar>
            <w:left w:w="62" w:type="dxa"/>
            <w:right w:w="62" w:type="dxa"/>
          </w:tblCellMar>
          <w:tblLook w:val="0000"/>
        </w:tblPrEx>
        <w:trPr>
          <w:gridAfter w:val="3"/>
          <w:wAfter w:w="57"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4" w:type="dxa"/>
            <w:tcBorders>
              <w:top w:val="nil"/>
              <w:left w:val="single" w:sz="6" w:space="0" w:color="auto"/>
              <w:bottom w:val="nil"/>
              <w:right w:val="nil"/>
            </w:tcBorders>
            <w:tcMar>
              <w:top w:w="0" w:type="dxa"/>
              <w:left w:w="62" w:type="dxa"/>
              <w:bottom w:w="0" w:type="dxa"/>
              <w:right w:w="62" w:type="dxa"/>
            </w:tcMar>
          </w:tcPr>
          <w:p w:rsidR="00000000" w:rsidP="006164F5">
            <w:pPr>
              <w:pStyle w:val="BodyText"/>
              <w:rPr>
                <w:lang w:val="en-NZ"/>
              </w:rPr>
            </w:pPr>
            <w:r w:rsidRPr="006164F5">
              <w:t>3</w:t>
            </w:r>
          </w:p>
        </w:tc>
        <w:tc>
          <w:tcPr>
            <w:tcW w:w="5948" w:type="dxa"/>
            <w:gridSpan w:val="2"/>
            <w:tcBorders>
              <w:top w:val="nil"/>
              <w:left w:val="nil"/>
              <w:bottom w:val="nil"/>
              <w:right w:val="nil"/>
            </w:tcBorders>
            <w:tcMar>
              <w:top w:w="0" w:type="dxa"/>
              <w:left w:w="62" w:type="dxa"/>
              <w:bottom w:w="0" w:type="dxa"/>
              <w:right w:w="62" w:type="dxa"/>
            </w:tcMar>
          </w:tcPr>
          <w:p w:rsidR="00000000" w:rsidP="006164F5">
            <w:pPr>
              <w:pStyle w:val="BodyText"/>
              <w:rPr>
                <w:lang w:val="en-NZ"/>
              </w:rPr>
            </w:pPr>
            <w:r w:rsidRPr="006164F5">
              <w:t>shipboard cranes</w:t>
            </w:r>
          </w:p>
        </w:tc>
      </w:tr>
      <w:tr w:rsidTr="005F0746">
        <w:tblPrEx>
          <w:tblW w:w="0" w:type="auto"/>
          <w:tblLayout w:type="fixed"/>
          <w:tblCellMar>
            <w:left w:w="62" w:type="dxa"/>
            <w:right w:w="62" w:type="dxa"/>
          </w:tblCellMar>
          <w:tblLook w:val="0000"/>
        </w:tblPrEx>
        <w:trPr>
          <w:gridAfter w:val="3"/>
          <w:wAfter w:w="57"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4" w:type="dxa"/>
            <w:tcBorders>
              <w:top w:val="nil"/>
              <w:left w:val="single" w:sz="6" w:space="0" w:color="auto"/>
              <w:bottom w:val="nil"/>
              <w:right w:val="nil"/>
            </w:tcBorders>
            <w:tcMar>
              <w:top w:w="0" w:type="dxa"/>
              <w:left w:w="62" w:type="dxa"/>
              <w:bottom w:w="0" w:type="dxa"/>
              <w:right w:w="62" w:type="dxa"/>
            </w:tcMar>
          </w:tcPr>
          <w:p w:rsidR="00000000" w:rsidP="006164F5">
            <w:pPr>
              <w:pStyle w:val="BodyText"/>
              <w:rPr>
                <w:lang w:val="en-NZ"/>
              </w:rPr>
            </w:pPr>
            <w:r w:rsidRPr="006164F5">
              <w:t>4</w:t>
            </w:r>
          </w:p>
        </w:tc>
        <w:tc>
          <w:tcPr>
            <w:tcW w:w="5948" w:type="dxa"/>
            <w:gridSpan w:val="2"/>
            <w:tcBorders>
              <w:top w:val="nil"/>
              <w:left w:val="nil"/>
              <w:bottom w:val="nil"/>
              <w:right w:val="nil"/>
            </w:tcBorders>
            <w:tcMar>
              <w:top w:w="0" w:type="dxa"/>
              <w:left w:w="62" w:type="dxa"/>
              <w:bottom w:w="0" w:type="dxa"/>
              <w:right w:w="62" w:type="dxa"/>
            </w:tcMar>
          </w:tcPr>
          <w:p w:rsidR="00000000" w:rsidP="006164F5">
            <w:pPr>
              <w:pStyle w:val="BodyText"/>
              <w:rPr>
                <w:lang w:val="en-NZ"/>
              </w:rPr>
            </w:pPr>
            <w:r w:rsidRPr="006164F5">
              <w:t>terminal-based cranes</w:t>
            </w:r>
          </w:p>
        </w:tc>
      </w:tr>
      <w:tr w:rsidTr="005F0746">
        <w:tblPrEx>
          <w:tblW w:w="0" w:type="auto"/>
          <w:tblLayout w:type="fixed"/>
          <w:tblCellMar>
            <w:left w:w="62" w:type="dxa"/>
            <w:right w:w="62" w:type="dxa"/>
          </w:tblCellMar>
          <w:tblLook w:val="0000"/>
        </w:tblPrEx>
        <w:trPr>
          <w:gridAfter w:val="3"/>
          <w:wAfter w:w="57"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4" w:type="dxa"/>
            <w:tcBorders>
              <w:top w:val="nil"/>
              <w:left w:val="single" w:sz="6" w:space="0" w:color="auto"/>
              <w:bottom w:val="nil"/>
              <w:right w:val="nil"/>
            </w:tcBorders>
            <w:tcMar>
              <w:top w:w="0" w:type="dxa"/>
              <w:left w:w="62" w:type="dxa"/>
              <w:bottom w:w="0" w:type="dxa"/>
              <w:right w:w="62" w:type="dxa"/>
            </w:tcMar>
          </w:tcPr>
          <w:p w:rsidR="00000000" w:rsidP="006164F5">
            <w:pPr>
              <w:pStyle w:val="BodyText"/>
              <w:rPr>
                <w:lang w:val="en-NZ"/>
              </w:rPr>
            </w:pPr>
            <w:r w:rsidRPr="006164F5">
              <w:t>5</w:t>
            </w:r>
          </w:p>
        </w:tc>
        <w:tc>
          <w:tcPr>
            <w:tcW w:w="5948" w:type="dxa"/>
            <w:gridSpan w:val="2"/>
            <w:tcBorders>
              <w:top w:val="nil"/>
              <w:left w:val="nil"/>
              <w:bottom w:val="nil"/>
              <w:right w:val="nil"/>
            </w:tcBorders>
            <w:tcMar>
              <w:top w:w="0" w:type="dxa"/>
              <w:left w:w="62" w:type="dxa"/>
              <w:bottom w:w="0" w:type="dxa"/>
              <w:right w:w="62" w:type="dxa"/>
            </w:tcMar>
          </w:tcPr>
          <w:p w:rsidR="00000000" w:rsidP="006164F5">
            <w:pPr>
              <w:pStyle w:val="BodyText"/>
              <w:rPr>
                <w:lang w:val="en-NZ"/>
              </w:rPr>
            </w:pPr>
            <w:r w:rsidRPr="006164F5">
              <w:t>pumps, valves and hoses</w:t>
            </w:r>
          </w:p>
        </w:tc>
      </w:tr>
      <w:tr w:rsidTr="005F0746">
        <w:tblPrEx>
          <w:tblW w:w="0" w:type="auto"/>
          <w:tblLayout w:type="fixed"/>
          <w:tblCellMar>
            <w:left w:w="62" w:type="dxa"/>
            <w:right w:w="62" w:type="dxa"/>
          </w:tblCellMar>
          <w:tblLook w:val="0000"/>
        </w:tblPrEx>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9" w:type="dxa"/>
            <w:gridSpan w:val="6"/>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5F0746">
        <w:tblPrEx>
          <w:tblW w:w="0" w:type="auto"/>
          <w:tblLayout w:type="fixed"/>
          <w:tblCellMar>
            <w:left w:w="62" w:type="dxa"/>
            <w:right w:w="62" w:type="dxa"/>
          </w:tblCellMar>
          <w:tblLook w:val="0000"/>
        </w:tblPrEx>
        <w:trPr>
          <w:gridAfter w:val="1"/>
          <w:wAfter w:w="14" w:type="dxa"/>
        </w:trPr>
        <w:tc>
          <w:tcPr>
            <w:tcW w:w="346" w:type="dxa"/>
            <w:vMerge w:val="restart"/>
            <w:tcBorders>
              <w:top w:val="nil"/>
              <w:left w:val="nil"/>
              <w:bottom w:val="nil"/>
              <w:right w:val="nil"/>
            </w:tcBorders>
            <w:tcMar>
              <w:top w:w="0" w:type="dxa"/>
              <w:left w:w="62" w:type="dxa"/>
              <w:bottom w:w="0" w:type="dxa"/>
              <w:right w:w="62" w:type="dxa"/>
            </w:tcMar>
          </w:tcPr>
          <w:p w:rsidR="00000000" w:rsidRPr="006164F5" w:rsidP="006164F5">
            <w:pPr>
              <w:pStyle w:val="BodyText"/>
            </w:pPr>
            <w:r w:rsidRPr="006164F5">
              <w:rPr>
                <w:rStyle w:val="SpecialBold"/>
              </w:rPr>
              <w:t>e</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P="006164F5">
            <w:pPr>
              <w:pStyle w:val="BodyText"/>
              <w:rPr>
                <w:lang w:val="en-NZ"/>
              </w:rPr>
            </w:pPr>
            <w:r w:rsidRPr="006164F5">
              <w:rPr>
                <w:rStyle w:val="SpecialBold"/>
              </w:rPr>
              <w:t>Dangerous cargo handling hazards may include</w:t>
            </w:r>
            <w:r w:rsidRPr="006164F5">
              <w:t>:</w:t>
            </w:r>
          </w:p>
        </w:tc>
        <w:tc>
          <w:tcPr>
            <w:tcW w:w="454" w:type="dxa"/>
            <w:tcBorders>
              <w:top w:val="nil"/>
              <w:left w:val="single" w:sz="6" w:space="0" w:color="auto"/>
              <w:bottom w:val="nil"/>
              <w:right w:val="nil"/>
            </w:tcBorders>
            <w:tcMar>
              <w:top w:w="0" w:type="dxa"/>
              <w:left w:w="62" w:type="dxa"/>
              <w:bottom w:w="0" w:type="dxa"/>
              <w:right w:w="62" w:type="dxa"/>
            </w:tcMar>
          </w:tcPr>
          <w:p w:rsidR="00000000" w:rsidP="006164F5">
            <w:pPr>
              <w:pStyle w:val="BodyText"/>
              <w:rPr>
                <w:lang w:val="en-NZ"/>
              </w:rPr>
            </w:pPr>
            <w:r w:rsidRPr="006164F5">
              <w:t>1</w:t>
            </w:r>
          </w:p>
        </w:tc>
        <w:tc>
          <w:tcPr>
            <w:tcW w:w="5991" w:type="dxa"/>
            <w:gridSpan w:val="4"/>
            <w:tcBorders>
              <w:top w:val="nil"/>
              <w:left w:val="nil"/>
              <w:bottom w:val="nil"/>
              <w:right w:val="nil"/>
            </w:tcBorders>
            <w:tcMar>
              <w:top w:w="0" w:type="dxa"/>
              <w:left w:w="62" w:type="dxa"/>
              <w:bottom w:w="0" w:type="dxa"/>
              <w:right w:w="62" w:type="dxa"/>
            </w:tcMar>
          </w:tcPr>
          <w:p w:rsidR="00000000" w:rsidP="006164F5">
            <w:pPr>
              <w:pStyle w:val="BodyText"/>
              <w:rPr>
                <w:lang w:val="en-NZ"/>
              </w:rPr>
            </w:pPr>
            <w:r w:rsidRPr="006164F5">
              <w:t>faulty cargo handling equipment</w:t>
            </w:r>
          </w:p>
        </w:tc>
      </w:tr>
      <w:tr w:rsidTr="005F0746">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4" w:type="dxa"/>
            <w:tcBorders>
              <w:top w:val="nil"/>
              <w:left w:val="single" w:sz="6" w:space="0" w:color="auto"/>
              <w:bottom w:val="nil"/>
              <w:right w:val="nil"/>
            </w:tcBorders>
            <w:tcMar>
              <w:top w:w="0" w:type="dxa"/>
              <w:left w:w="62" w:type="dxa"/>
              <w:bottom w:w="0" w:type="dxa"/>
              <w:right w:w="62" w:type="dxa"/>
            </w:tcMar>
          </w:tcPr>
          <w:p w:rsidR="00000000" w:rsidP="006164F5">
            <w:pPr>
              <w:pStyle w:val="BodyText"/>
              <w:rPr>
                <w:lang w:val="en-NZ"/>
              </w:rPr>
            </w:pPr>
            <w:r w:rsidRPr="006164F5">
              <w:t>2</w:t>
            </w:r>
          </w:p>
        </w:tc>
        <w:tc>
          <w:tcPr>
            <w:tcW w:w="5991" w:type="dxa"/>
            <w:gridSpan w:val="4"/>
            <w:tcBorders>
              <w:top w:val="nil"/>
              <w:left w:val="nil"/>
              <w:bottom w:val="nil"/>
              <w:right w:val="nil"/>
            </w:tcBorders>
            <w:tcMar>
              <w:top w:w="0" w:type="dxa"/>
              <w:left w:w="62" w:type="dxa"/>
              <w:bottom w:w="0" w:type="dxa"/>
              <w:right w:w="62" w:type="dxa"/>
            </w:tcMar>
          </w:tcPr>
          <w:p w:rsidR="00000000" w:rsidP="006164F5">
            <w:pPr>
              <w:pStyle w:val="BodyText"/>
              <w:rPr>
                <w:lang w:val="en-NZ"/>
              </w:rPr>
            </w:pPr>
            <w:r w:rsidRPr="006164F5">
              <w:t>damaged cargo</w:t>
            </w:r>
          </w:p>
        </w:tc>
      </w:tr>
      <w:tr w:rsidTr="005F0746">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4" w:type="dxa"/>
            <w:tcBorders>
              <w:top w:val="nil"/>
              <w:left w:val="single" w:sz="6" w:space="0" w:color="auto"/>
              <w:bottom w:val="nil"/>
              <w:right w:val="nil"/>
            </w:tcBorders>
            <w:tcMar>
              <w:top w:w="0" w:type="dxa"/>
              <w:left w:w="62" w:type="dxa"/>
              <w:bottom w:w="0" w:type="dxa"/>
              <w:right w:w="62" w:type="dxa"/>
            </w:tcMar>
          </w:tcPr>
          <w:p w:rsidR="00000000" w:rsidP="006164F5">
            <w:pPr>
              <w:pStyle w:val="BodyText"/>
              <w:rPr>
                <w:lang w:val="en-NZ"/>
              </w:rPr>
            </w:pPr>
            <w:r w:rsidRPr="006164F5">
              <w:t>3</w:t>
            </w:r>
          </w:p>
        </w:tc>
        <w:tc>
          <w:tcPr>
            <w:tcW w:w="5991" w:type="dxa"/>
            <w:gridSpan w:val="4"/>
            <w:tcBorders>
              <w:top w:val="nil"/>
              <w:left w:val="nil"/>
              <w:bottom w:val="nil"/>
              <w:right w:val="nil"/>
            </w:tcBorders>
            <w:tcMar>
              <w:top w:w="0" w:type="dxa"/>
              <w:left w:w="62" w:type="dxa"/>
              <w:bottom w:w="0" w:type="dxa"/>
              <w:right w:w="62" w:type="dxa"/>
            </w:tcMar>
          </w:tcPr>
          <w:p w:rsidR="00000000" w:rsidP="006164F5">
            <w:pPr>
              <w:pStyle w:val="BodyText"/>
              <w:rPr>
                <w:lang w:val="en-NZ"/>
              </w:rPr>
            </w:pPr>
            <w:r w:rsidRPr="006164F5">
              <w:t>cargo handling operations in poor weather or sea conditions</w:t>
            </w:r>
          </w:p>
        </w:tc>
      </w:tr>
      <w:tr w:rsidTr="005F0746">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4" w:type="dxa"/>
            <w:tcBorders>
              <w:top w:val="nil"/>
              <w:left w:val="single" w:sz="6" w:space="0" w:color="auto"/>
              <w:bottom w:val="nil"/>
              <w:right w:val="nil"/>
            </w:tcBorders>
            <w:tcMar>
              <w:top w:w="0" w:type="dxa"/>
              <w:left w:w="62" w:type="dxa"/>
              <w:bottom w:w="0" w:type="dxa"/>
              <w:right w:w="62" w:type="dxa"/>
            </w:tcMar>
          </w:tcPr>
          <w:p w:rsidR="00000000" w:rsidP="006164F5">
            <w:pPr>
              <w:pStyle w:val="BodyText"/>
              <w:rPr>
                <w:lang w:val="en-NZ"/>
              </w:rPr>
            </w:pPr>
            <w:r w:rsidRPr="006164F5">
              <w:t>4</w:t>
            </w:r>
          </w:p>
        </w:tc>
        <w:tc>
          <w:tcPr>
            <w:tcW w:w="5991" w:type="dxa"/>
            <w:gridSpan w:val="4"/>
            <w:tcBorders>
              <w:top w:val="nil"/>
              <w:left w:val="nil"/>
              <w:bottom w:val="nil"/>
              <w:right w:val="nil"/>
            </w:tcBorders>
            <w:tcMar>
              <w:top w:w="0" w:type="dxa"/>
              <w:left w:w="62" w:type="dxa"/>
              <w:bottom w:w="0" w:type="dxa"/>
              <w:right w:w="62" w:type="dxa"/>
            </w:tcMar>
          </w:tcPr>
          <w:p w:rsidR="00000000" w:rsidP="006164F5">
            <w:pPr>
              <w:pStyle w:val="BodyText"/>
              <w:rPr>
                <w:lang w:val="en-NZ"/>
              </w:rPr>
            </w:pPr>
            <w:r w:rsidRPr="006164F5">
              <w:t>incorrectly stowed dangerous cargo</w:t>
            </w:r>
          </w:p>
        </w:tc>
      </w:tr>
      <w:tr w:rsidTr="005F0746">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4" w:type="dxa"/>
            <w:tcBorders>
              <w:top w:val="nil"/>
              <w:left w:val="single" w:sz="6" w:space="0" w:color="auto"/>
              <w:bottom w:val="nil"/>
              <w:right w:val="nil"/>
            </w:tcBorders>
            <w:tcMar>
              <w:top w:w="0" w:type="dxa"/>
              <w:left w:w="62" w:type="dxa"/>
              <w:bottom w:w="0" w:type="dxa"/>
              <w:right w:w="62" w:type="dxa"/>
            </w:tcMar>
          </w:tcPr>
          <w:p w:rsidR="00000000" w:rsidP="006164F5">
            <w:pPr>
              <w:pStyle w:val="BodyText"/>
              <w:rPr>
                <w:lang w:val="en-NZ"/>
              </w:rPr>
            </w:pPr>
            <w:r w:rsidRPr="006164F5">
              <w:t>5</w:t>
            </w:r>
          </w:p>
        </w:tc>
        <w:tc>
          <w:tcPr>
            <w:tcW w:w="5991" w:type="dxa"/>
            <w:gridSpan w:val="4"/>
            <w:tcBorders>
              <w:top w:val="nil"/>
              <w:left w:val="nil"/>
              <w:bottom w:val="nil"/>
              <w:right w:val="nil"/>
            </w:tcBorders>
            <w:tcMar>
              <w:top w:w="0" w:type="dxa"/>
              <w:left w:w="62" w:type="dxa"/>
              <w:bottom w:w="0" w:type="dxa"/>
              <w:right w:w="62" w:type="dxa"/>
            </w:tcMar>
          </w:tcPr>
          <w:p w:rsidR="00000000" w:rsidP="006164F5">
            <w:pPr>
              <w:pStyle w:val="BodyText"/>
              <w:rPr>
                <w:lang w:val="en-NZ"/>
              </w:rPr>
            </w:pPr>
            <w:r w:rsidRPr="006164F5">
              <w:t>incorrectly lashed or secured dangerous cargo</w:t>
            </w:r>
          </w:p>
        </w:tc>
      </w:tr>
      <w:tr w:rsidTr="005F0746">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4" w:type="dxa"/>
            <w:tcBorders>
              <w:top w:val="nil"/>
              <w:left w:val="single" w:sz="6" w:space="0" w:color="auto"/>
              <w:bottom w:val="nil"/>
              <w:right w:val="nil"/>
            </w:tcBorders>
            <w:tcMar>
              <w:top w:w="0" w:type="dxa"/>
              <w:left w:w="62" w:type="dxa"/>
              <w:bottom w:w="0" w:type="dxa"/>
              <w:right w:w="62" w:type="dxa"/>
            </w:tcMar>
          </w:tcPr>
          <w:p w:rsidR="00000000" w:rsidP="006164F5">
            <w:pPr>
              <w:pStyle w:val="BodyText"/>
              <w:rPr>
                <w:lang w:val="en-NZ"/>
              </w:rPr>
            </w:pPr>
            <w:r w:rsidRPr="006164F5">
              <w:t>6</w:t>
            </w:r>
          </w:p>
        </w:tc>
        <w:tc>
          <w:tcPr>
            <w:tcW w:w="5991" w:type="dxa"/>
            <w:gridSpan w:val="4"/>
            <w:tcBorders>
              <w:top w:val="nil"/>
              <w:left w:val="nil"/>
              <w:bottom w:val="nil"/>
              <w:right w:val="nil"/>
            </w:tcBorders>
            <w:tcMar>
              <w:top w:w="0" w:type="dxa"/>
              <w:left w:w="62" w:type="dxa"/>
              <w:bottom w:w="0" w:type="dxa"/>
              <w:right w:w="62" w:type="dxa"/>
            </w:tcMar>
          </w:tcPr>
          <w:p w:rsidR="00000000" w:rsidP="006164F5">
            <w:pPr>
              <w:pStyle w:val="BodyText"/>
              <w:rPr>
                <w:lang w:val="en-NZ"/>
              </w:rPr>
            </w:pPr>
            <w:r w:rsidRPr="006164F5">
              <w:t xml:space="preserve">using equipment beyond safe working limits </w:t>
            </w:r>
          </w:p>
        </w:tc>
      </w:tr>
      <w:tr w:rsidTr="005F0746">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4" w:type="dxa"/>
            <w:tcBorders>
              <w:top w:val="nil"/>
              <w:left w:val="single" w:sz="6" w:space="0" w:color="auto"/>
              <w:bottom w:val="nil"/>
              <w:right w:val="nil"/>
            </w:tcBorders>
            <w:tcMar>
              <w:top w:w="0" w:type="dxa"/>
              <w:left w:w="62" w:type="dxa"/>
              <w:bottom w:w="0" w:type="dxa"/>
              <w:right w:w="62" w:type="dxa"/>
            </w:tcMar>
          </w:tcPr>
          <w:p w:rsidR="00000000" w:rsidP="006164F5">
            <w:pPr>
              <w:pStyle w:val="BodyText"/>
              <w:rPr>
                <w:lang w:val="en-NZ"/>
              </w:rPr>
            </w:pPr>
            <w:r w:rsidRPr="006164F5">
              <w:t>7</w:t>
            </w:r>
          </w:p>
        </w:tc>
        <w:tc>
          <w:tcPr>
            <w:tcW w:w="5991" w:type="dxa"/>
            <w:gridSpan w:val="4"/>
            <w:tcBorders>
              <w:top w:val="nil"/>
              <w:left w:val="nil"/>
              <w:bottom w:val="nil"/>
              <w:right w:val="nil"/>
            </w:tcBorders>
            <w:tcMar>
              <w:top w:w="0" w:type="dxa"/>
              <w:left w:w="62" w:type="dxa"/>
              <w:bottom w:w="0" w:type="dxa"/>
              <w:right w:w="62" w:type="dxa"/>
            </w:tcMar>
          </w:tcPr>
          <w:p w:rsidR="00000000" w:rsidP="006164F5">
            <w:pPr>
              <w:pStyle w:val="BodyText"/>
              <w:rPr>
                <w:lang w:val="en-NZ"/>
              </w:rPr>
            </w:pPr>
            <w:r w:rsidRPr="006164F5">
              <w:t>explosion</w:t>
            </w:r>
          </w:p>
        </w:tc>
      </w:tr>
      <w:tr w:rsidTr="005F0746">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4" w:type="dxa"/>
            <w:tcBorders>
              <w:top w:val="nil"/>
              <w:left w:val="single" w:sz="6" w:space="0" w:color="auto"/>
              <w:bottom w:val="nil"/>
              <w:right w:val="nil"/>
            </w:tcBorders>
            <w:tcMar>
              <w:top w:w="0" w:type="dxa"/>
              <w:left w:w="62" w:type="dxa"/>
              <w:bottom w:w="0" w:type="dxa"/>
              <w:right w:w="62" w:type="dxa"/>
            </w:tcMar>
          </w:tcPr>
          <w:p w:rsidR="00000000" w:rsidP="006164F5">
            <w:pPr>
              <w:pStyle w:val="BodyText"/>
              <w:rPr>
                <w:lang w:val="en-NZ"/>
              </w:rPr>
            </w:pPr>
            <w:r w:rsidRPr="006164F5">
              <w:t>8</w:t>
            </w:r>
          </w:p>
        </w:tc>
        <w:tc>
          <w:tcPr>
            <w:tcW w:w="5991" w:type="dxa"/>
            <w:gridSpan w:val="4"/>
            <w:tcBorders>
              <w:top w:val="nil"/>
              <w:left w:val="nil"/>
              <w:bottom w:val="nil"/>
              <w:right w:val="nil"/>
            </w:tcBorders>
            <w:tcMar>
              <w:top w:w="0" w:type="dxa"/>
              <w:left w:w="62" w:type="dxa"/>
              <w:bottom w:w="0" w:type="dxa"/>
              <w:right w:w="62" w:type="dxa"/>
            </w:tcMar>
          </w:tcPr>
          <w:p w:rsidR="00000000" w:rsidP="006164F5">
            <w:pPr>
              <w:pStyle w:val="BodyText"/>
              <w:rPr>
                <w:lang w:val="en-NZ"/>
              </w:rPr>
            </w:pPr>
            <w:r w:rsidRPr="006164F5">
              <w:t>fire</w:t>
            </w:r>
          </w:p>
        </w:tc>
      </w:tr>
      <w:tr w:rsidTr="005F0746">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4" w:type="dxa"/>
            <w:tcBorders>
              <w:top w:val="nil"/>
              <w:left w:val="single" w:sz="6" w:space="0" w:color="auto"/>
              <w:bottom w:val="nil"/>
              <w:right w:val="nil"/>
            </w:tcBorders>
            <w:tcMar>
              <w:top w:w="0" w:type="dxa"/>
              <w:left w:w="62" w:type="dxa"/>
              <w:bottom w:w="0" w:type="dxa"/>
              <w:right w:w="62" w:type="dxa"/>
            </w:tcMar>
          </w:tcPr>
          <w:p w:rsidR="00000000" w:rsidP="006164F5">
            <w:pPr>
              <w:pStyle w:val="BodyText"/>
              <w:rPr>
                <w:lang w:val="en-NZ"/>
              </w:rPr>
            </w:pPr>
            <w:r w:rsidRPr="006164F5">
              <w:t>9</w:t>
            </w:r>
          </w:p>
        </w:tc>
        <w:tc>
          <w:tcPr>
            <w:tcW w:w="5991" w:type="dxa"/>
            <w:gridSpan w:val="4"/>
            <w:tcBorders>
              <w:top w:val="nil"/>
              <w:left w:val="nil"/>
              <w:bottom w:val="nil"/>
              <w:right w:val="nil"/>
            </w:tcBorders>
            <w:tcMar>
              <w:top w:w="0" w:type="dxa"/>
              <w:left w:w="62" w:type="dxa"/>
              <w:bottom w:w="0" w:type="dxa"/>
              <w:right w:w="62" w:type="dxa"/>
            </w:tcMar>
          </w:tcPr>
          <w:p w:rsidR="00000000" w:rsidP="006164F5">
            <w:pPr>
              <w:pStyle w:val="BodyText"/>
              <w:rPr>
                <w:lang w:val="en-NZ"/>
              </w:rPr>
            </w:pPr>
            <w:r w:rsidRPr="006164F5">
              <w:t>spill of corrosive liquid</w:t>
            </w:r>
          </w:p>
        </w:tc>
      </w:tr>
      <w:tr w:rsidTr="005F0746">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4" w:type="dxa"/>
            <w:tcBorders>
              <w:top w:val="nil"/>
              <w:left w:val="single" w:sz="6" w:space="0" w:color="auto"/>
              <w:bottom w:val="nil"/>
              <w:right w:val="nil"/>
            </w:tcBorders>
            <w:tcMar>
              <w:top w:w="0" w:type="dxa"/>
              <w:left w:w="62" w:type="dxa"/>
              <w:bottom w:w="0" w:type="dxa"/>
              <w:right w:w="62" w:type="dxa"/>
            </w:tcMar>
          </w:tcPr>
          <w:p w:rsidR="00000000" w:rsidP="006164F5">
            <w:pPr>
              <w:pStyle w:val="BodyText"/>
              <w:rPr>
                <w:lang w:val="en-NZ"/>
              </w:rPr>
            </w:pPr>
            <w:r w:rsidRPr="006164F5">
              <w:t>10</w:t>
            </w:r>
          </w:p>
        </w:tc>
        <w:tc>
          <w:tcPr>
            <w:tcW w:w="5991" w:type="dxa"/>
            <w:gridSpan w:val="4"/>
            <w:tcBorders>
              <w:top w:val="nil"/>
              <w:left w:val="nil"/>
              <w:bottom w:val="nil"/>
              <w:right w:val="nil"/>
            </w:tcBorders>
            <w:tcMar>
              <w:top w:w="0" w:type="dxa"/>
              <w:left w:w="62" w:type="dxa"/>
              <w:bottom w:w="0" w:type="dxa"/>
              <w:right w:w="62" w:type="dxa"/>
            </w:tcMar>
          </w:tcPr>
          <w:p w:rsidR="00000000" w:rsidP="006164F5">
            <w:pPr>
              <w:pStyle w:val="BodyText"/>
              <w:rPr>
                <w:lang w:val="en-NZ"/>
              </w:rPr>
            </w:pPr>
            <w:r w:rsidRPr="006164F5">
              <w:t>spill or release of toxic liquid, gas or material</w:t>
            </w:r>
          </w:p>
        </w:tc>
      </w:tr>
      <w:tr w:rsidTr="005F0746">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4" w:type="dxa"/>
            <w:tcBorders>
              <w:top w:val="nil"/>
              <w:left w:val="single" w:sz="6" w:space="0" w:color="auto"/>
              <w:bottom w:val="nil"/>
              <w:right w:val="nil"/>
            </w:tcBorders>
            <w:tcMar>
              <w:top w:w="0" w:type="dxa"/>
              <w:left w:w="62" w:type="dxa"/>
              <w:bottom w:w="0" w:type="dxa"/>
              <w:right w:w="62" w:type="dxa"/>
            </w:tcMar>
          </w:tcPr>
          <w:p w:rsidR="00000000" w:rsidP="006164F5">
            <w:pPr>
              <w:pStyle w:val="BodyText"/>
              <w:rPr>
                <w:lang w:val="en-NZ"/>
              </w:rPr>
            </w:pPr>
            <w:r w:rsidRPr="006164F5">
              <w:t>11</w:t>
            </w:r>
          </w:p>
        </w:tc>
        <w:tc>
          <w:tcPr>
            <w:tcW w:w="5991" w:type="dxa"/>
            <w:gridSpan w:val="4"/>
            <w:tcBorders>
              <w:top w:val="nil"/>
              <w:left w:val="nil"/>
              <w:bottom w:val="nil"/>
              <w:right w:val="nil"/>
            </w:tcBorders>
            <w:tcMar>
              <w:top w:w="0" w:type="dxa"/>
              <w:left w:w="62" w:type="dxa"/>
              <w:bottom w:w="0" w:type="dxa"/>
              <w:right w:w="62" w:type="dxa"/>
            </w:tcMar>
          </w:tcPr>
          <w:p w:rsidR="00000000" w:rsidP="006164F5">
            <w:pPr>
              <w:pStyle w:val="BodyText"/>
              <w:rPr>
                <w:lang w:val="en-NZ"/>
              </w:rPr>
            </w:pPr>
            <w:r w:rsidRPr="006164F5">
              <w:t>radiation</w:t>
            </w:r>
          </w:p>
        </w:tc>
      </w:tr>
      <w:tr w:rsidTr="005F0746">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4" w:type="dxa"/>
            <w:tcBorders>
              <w:top w:val="nil"/>
              <w:left w:val="single" w:sz="6" w:space="0" w:color="auto"/>
              <w:bottom w:val="nil"/>
              <w:right w:val="nil"/>
            </w:tcBorders>
            <w:tcMar>
              <w:top w:w="0" w:type="dxa"/>
              <w:left w:w="62" w:type="dxa"/>
              <w:bottom w:w="0" w:type="dxa"/>
              <w:right w:w="62" w:type="dxa"/>
            </w:tcMar>
          </w:tcPr>
          <w:p w:rsidR="00000000" w:rsidP="006164F5">
            <w:pPr>
              <w:pStyle w:val="BodyText"/>
              <w:rPr>
                <w:lang w:val="en-NZ"/>
              </w:rPr>
            </w:pPr>
            <w:r w:rsidRPr="006164F5">
              <w:t>12</w:t>
            </w:r>
          </w:p>
        </w:tc>
        <w:tc>
          <w:tcPr>
            <w:tcW w:w="5991" w:type="dxa"/>
            <w:gridSpan w:val="4"/>
            <w:tcBorders>
              <w:top w:val="nil"/>
              <w:left w:val="nil"/>
              <w:bottom w:val="nil"/>
              <w:right w:val="nil"/>
            </w:tcBorders>
            <w:tcMar>
              <w:top w:w="0" w:type="dxa"/>
              <w:left w:w="62" w:type="dxa"/>
              <w:bottom w:w="0" w:type="dxa"/>
              <w:right w:w="62" w:type="dxa"/>
            </w:tcMar>
          </w:tcPr>
          <w:p w:rsidR="00000000" w:rsidRPr="006164F5" w:rsidP="006164F5">
            <w:pPr>
              <w:pStyle w:val="BodyText"/>
            </w:pPr>
            <w:r w:rsidRPr="006164F5">
              <w:t>non-compliance with safe working procedures</w:t>
            </w:r>
          </w:p>
        </w:tc>
      </w:tr>
    </w:tbl>
    <w:p w:rsidR="00000000" w:rsidRPr="006164F5" w:rsidP="006164F5">
      <w:pPr>
        <w:pStyle w:val="BodyText"/>
      </w:pPr>
    </w:p>
    <w:tbl>
      <w:tblPr>
        <w:tblW w:w="0" w:type="auto"/>
        <w:tblLayout w:type="fixed"/>
        <w:tblCellMar>
          <w:left w:w="62" w:type="dxa"/>
          <w:right w:w="62" w:type="dxa"/>
        </w:tblCellMar>
        <w:tblLook w:val="0000"/>
      </w:tblPr>
      <w:tblGrid>
        <w:gridCol w:w="346"/>
        <w:gridCol w:w="1742"/>
        <w:gridCol w:w="484"/>
        <w:gridCol w:w="5636"/>
        <w:gridCol w:w="327"/>
        <w:gridCol w:w="14"/>
      </w:tblGrid>
      <w:tr w:rsidTr="005F0746">
        <w:tblPrEx>
          <w:tblW w:w="0" w:type="auto"/>
          <w:tblLayout w:type="fixed"/>
          <w:tblCellMar>
            <w:left w:w="62" w:type="dxa"/>
            <w:right w:w="62" w:type="dxa"/>
          </w:tblCellMar>
          <w:tblLook w:val="0000"/>
        </w:tblPrEx>
        <w:trPr>
          <w:gridAfter w:val="2"/>
          <w:wAfter w:w="341" w:type="dxa"/>
          <w:tblHeader/>
        </w:trPr>
        <w:tc>
          <w:tcPr>
            <w:tcW w:w="8208" w:type="dxa"/>
            <w:gridSpan w:val="4"/>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64F5" w:rsidP="006164F5">
            <w:pPr>
              <w:pStyle w:val="BodyText"/>
            </w:pPr>
            <w:r w:rsidRPr="006164F5">
              <w:rPr>
                <w:rStyle w:val="SpecialBold"/>
              </w:rPr>
              <w:t>Range Statement</w:t>
            </w:r>
            <w:r w:rsidRPr="006164F5">
              <w:t xml:space="preserve"> (</w:t>
            </w:r>
            <w:r w:rsidRPr="006164F5">
              <w:rPr>
                <w:rStyle w:val="SpecialBold"/>
              </w:rPr>
              <w:t>continued</w:t>
            </w:r>
            <w:r w:rsidRPr="006164F5">
              <w:t>)</w:t>
            </w:r>
          </w:p>
          <w:p w:rsidR="00000000" w:rsidP="006164F5">
            <w:pPr>
              <w:pStyle w:val="BodyText"/>
              <w:rPr>
                <w:lang w:val="en-NZ"/>
              </w:rPr>
            </w:pPr>
            <w:r w:rsidRPr="006164F5">
              <w:rPr>
                <w:rStyle w:val="SpecialBold"/>
              </w:rPr>
              <w:t>TDMMA307B PLAN AND MONITOR THE CARRIAGE OF DANGEROUS CARGOES</w:t>
            </w:r>
          </w:p>
        </w:tc>
      </w:tr>
      <w:tr w:rsidTr="005F0746">
        <w:tblPrEx>
          <w:tblW w:w="0" w:type="auto"/>
          <w:tblLayout w:type="fixed"/>
          <w:tblCellMar>
            <w:left w:w="62" w:type="dxa"/>
            <w:right w:w="62" w:type="dxa"/>
          </w:tblCellMar>
          <w:tblLook w:val="0000"/>
        </w:tblPrEx>
        <w:tc>
          <w:tcPr>
            <w:tcW w:w="2088"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6164F5" w:rsidP="006164F5">
            <w:pPr>
              <w:pStyle w:val="BodyText"/>
            </w:pPr>
          </w:p>
          <w:p w:rsidR="00000000" w:rsidRPr="006164F5" w:rsidP="006164F5">
            <w:pPr>
              <w:pStyle w:val="BodyText"/>
            </w:pPr>
            <w:r w:rsidRPr="006164F5">
              <w:rPr>
                <w:rStyle w:val="SpecialBold"/>
              </w:rPr>
              <w:t>VARIABLE</w:t>
            </w:r>
          </w:p>
        </w:tc>
        <w:tc>
          <w:tcPr>
            <w:tcW w:w="6461" w:type="dxa"/>
            <w:gridSpan w:val="4"/>
            <w:tcBorders>
              <w:top w:val="nil"/>
              <w:left w:val="single" w:sz="6" w:space="0" w:color="auto"/>
              <w:bottom w:val="single" w:sz="6" w:space="0" w:color="auto"/>
              <w:right w:val="nil"/>
            </w:tcBorders>
            <w:tcMar>
              <w:top w:w="0" w:type="dxa"/>
              <w:left w:w="62" w:type="dxa"/>
              <w:bottom w:w="0" w:type="dxa"/>
              <w:right w:w="62" w:type="dxa"/>
            </w:tcMar>
          </w:tcPr>
          <w:p w:rsidR="00000000" w:rsidP="006164F5">
            <w:pPr>
              <w:pStyle w:val="BodyText"/>
              <w:rPr>
                <w:lang w:val="en-NZ"/>
              </w:rPr>
            </w:pPr>
            <w:r w:rsidRPr="006164F5">
              <w:rPr>
                <w:rStyle w:val="SpecialBold"/>
              </w:rPr>
              <w:t>SCOPE</w:t>
            </w:r>
          </w:p>
        </w:tc>
      </w:tr>
      <w:tr w:rsidTr="005F0746">
        <w:tblPrEx>
          <w:tblW w:w="0" w:type="auto"/>
          <w:tblLayout w:type="fixed"/>
          <w:tblCellMar>
            <w:left w:w="62" w:type="dxa"/>
            <w:right w:w="62" w:type="dxa"/>
          </w:tblCellMar>
          <w:tblLook w:val="0000"/>
        </w:tblPrEx>
        <w:tc>
          <w:tcPr>
            <w:tcW w:w="346" w:type="dxa"/>
            <w:vMerge w:val="restart"/>
            <w:tcBorders>
              <w:top w:val="single" w:sz="6" w:space="0" w:color="auto"/>
              <w:left w:val="nil"/>
              <w:bottom w:val="nil"/>
              <w:right w:val="nil"/>
            </w:tcBorders>
            <w:tcMar>
              <w:top w:w="0" w:type="dxa"/>
              <w:left w:w="62" w:type="dxa"/>
              <w:bottom w:w="0" w:type="dxa"/>
              <w:right w:w="62" w:type="dxa"/>
            </w:tcMar>
          </w:tcPr>
          <w:p w:rsidR="00000000" w:rsidRPr="006164F5" w:rsidP="006164F5">
            <w:pPr>
              <w:pStyle w:val="BodyText"/>
            </w:pPr>
          </w:p>
          <w:p w:rsidR="00000000" w:rsidP="006164F5">
            <w:pPr>
              <w:pStyle w:val="BodyText"/>
              <w:rPr>
                <w:lang w:val="en-NZ"/>
              </w:rPr>
            </w:pPr>
            <w:r w:rsidRPr="006164F5">
              <w:rPr>
                <w:rStyle w:val="SpecialBold"/>
              </w:rPr>
              <w:t>f</w:t>
            </w:r>
          </w:p>
        </w:tc>
        <w:tc>
          <w:tcPr>
            <w:tcW w:w="1742" w:type="dxa"/>
            <w:vMerge w:val="restart"/>
            <w:tcBorders>
              <w:top w:val="single" w:sz="6" w:space="0" w:color="auto"/>
              <w:left w:val="nil"/>
              <w:bottom w:val="nil"/>
              <w:right w:val="single" w:sz="6" w:space="0" w:color="auto"/>
            </w:tcBorders>
            <w:tcMar>
              <w:top w:w="0" w:type="dxa"/>
              <w:left w:w="62" w:type="dxa"/>
              <w:bottom w:w="0" w:type="dxa"/>
              <w:right w:w="62" w:type="dxa"/>
            </w:tcMar>
          </w:tcPr>
          <w:p w:rsidR="00000000" w:rsidRPr="006164F5" w:rsidP="006164F5">
            <w:pPr>
              <w:pStyle w:val="BodyText"/>
            </w:pPr>
          </w:p>
          <w:p w:rsidR="00000000" w:rsidP="006164F5">
            <w:pPr>
              <w:pStyle w:val="BodyText"/>
              <w:rPr>
                <w:lang w:val="en-NZ"/>
              </w:rPr>
            </w:pPr>
            <w:r w:rsidRPr="006164F5">
              <w:rPr>
                <w:rStyle w:val="SpecialBold"/>
              </w:rPr>
              <w:t>Documentation and records may include</w:t>
            </w:r>
            <w:r w:rsidRPr="006164F5">
              <w:t>:</w:t>
            </w:r>
          </w:p>
        </w:tc>
        <w:tc>
          <w:tcPr>
            <w:tcW w:w="484" w:type="dxa"/>
            <w:tcBorders>
              <w:top w:val="single" w:sz="6" w:space="0" w:color="auto"/>
              <w:left w:val="single" w:sz="6" w:space="0" w:color="auto"/>
              <w:bottom w:val="nil"/>
              <w:right w:val="nil"/>
            </w:tcBorders>
            <w:tcMar>
              <w:top w:w="0" w:type="dxa"/>
              <w:left w:w="62" w:type="dxa"/>
              <w:bottom w:w="0" w:type="dxa"/>
              <w:right w:w="62" w:type="dxa"/>
            </w:tcMar>
          </w:tcPr>
          <w:p w:rsidR="00000000" w:rsidRPr="006164F5" w:rsidP="006164F5">
            <w:pPr>
              <w:pStyle w:val="BodyText"/>
            </w:pPr>
          </w:p>
          <w:p w:rsidR="00000000" w:rsidP="006164F5">
            <w:pPr>
              <w:pStyle w:val="BodyText"/>
              <w:rPr>
                <w:lang w:val="en-NZ"/>
              </w:rPr>
            </w:pPr>
            <w:r w:rsidRPr="006164F5">
              <w:t>1</w:t>
            </w:r>
          </w:p>
        </w:tc>
        <w:tc>
          <w:tcPr>
            <w:tcW w:w="5977" w:type="dxa"/>
            <w:gridSpan w:val="3"/>
            <w:tcBorders>
              <w:top w:val="single" w:sz="6" w:space="0" w:color="auto"/>
              <w:left w:val="nil"/>
              <w:bottom w:val="nil"/>
              <w:right w:val="nil"/>
            </w:tcBorders>
            <w:tcMar>
              <w:top w:w="0" w:type="dxa"/>
              <w:left w:w="62" w:type="dxa"/>
              <w:bottom w:w="0" w:type="dxa"/>
              <w:right w:w="62" w:type="dxa"/>
            </w:tcMar>
          </w:tcPr>
          <w:p w:rsidR="00000000" w:rsidRPr="006164F5" w:rsidP="006164F5">
            <w:pPr>
              <w:pStyle w:val="BodyText"/>
            </w:pPr>
          </w:p>
          <w:p w:rsidR="00000000" w:rsidP="006164F5">
            <w:pPr>
              <w:pStyle w:val="BodyText"/>
              <w:rPr>
                <w:lang w:val="en-NZ"/>
              </w:rPr>
            </w:pPr>
            <w:r w:rsidRPr="006164F5">
              <w:t>ISM Code safety management system plans, procedures, checklists and instructions</w:t>
            </w:r>
          </w:p>
        </w:tc>
      </w:tr>
      <w:tr w:rsidTr="005F0746">
        <w:tblPrEx>
          <w:tblW w:w="0" w:type="auto"/>
          <w:tblLayout w:type="fixed"/>
          <w:tblCellMar>
            <w:left w:w="62" w:type="dxa"/>
            <w:right w:w="62" w:type="dxa"/>
          </w:tblCellMar>
          <w:tblLook w:val="0000"/>
        </w:tblPrEx>
        <w:tc>
          <w:tcPr>
            <w:tcW w:w="346"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84" w:type="dxa"/>
            <w:tcBorders>
              <w:top w:val="nil"/>
              <w:left w:val="single" w:sz="6" w:space="0" w:color="auto"/>
              <w:bottom w:val="nil"/>
              <w:right w:val="nil"/>
            </w:tcBorders>
            <w:tcMar>
              <w:top w:w="0" w:type="dxa"/>
              <w:left w:w="62" w:type="dxa"/>
              <w:bottom w:w="0" w:type="dxa"/>
              <w:right w:w="62" w:type="dxa"/>
            </w:tcMar>
          </w:tcPr>
          <w:p w:rsidR="00000000" w:rsidP="006164F5">
            <w:pPr>
              <w:pStyle w:val="BodyText"/>
              <w:rPr>
                <w:lang w:val="en-NZ"/>
              </w:rPr>
            </w:pPr>
            <w:r w:rsidRPr="006164F5">
              <w:t>2</w:t>
            </w:r>
          </w:p>
        </w:tc>
        <w:tc>
          <w:tcPr>
            <w:tcW w:w="5977" w:type="dxa"/>
            <w:gridSpan w:val="3"/>
            <w:tcBorders>
              <w:top w:val="nil"/>
              <w:left w:val="nil"/>
              <w:bottom w:val="nil"/>
              <w:right w:val="nil"/>
            </w:tcBorders>
            <w:tcMar>
              <w:top w:w="0" w:type="dxa"/>
              <w:left w:w="62" w:type="dxa"/>
              <w:bottom w:w="0" w:type="dxa"/>
              <w:right w:w="62" w:type="dxa"/>
            </w:tcMar>
          </w:tcPr>
          <w:p w:rsidR="00000000" w:rsidP="006164F5">
            <w:pPr>
              <w:pStyle w:val="BodyText"/>
              <w:rPr>
                <w:lang w:val="en-NZ"/>
              </w:rPr>
            </w:pPr>
            <w:r w:rsidRPr="006164F5">
              <w:t>dangerous cargo handling operational orders and instructions</w:t>
            </w:r>
          </w:p>
        </w:tc>
      </w:tr>
      <w:tr w:rsidTr="005F0746">
        <w:tblPrEx>
          <w:tblW w:w="0" w:type="auto"/>
          <w:tblLayout w:type="fixed"/>
          <w:tblCellMar>
            <w:left w:w="62" w:type="dxa"/>
            <w:right w:w="62" w:type="dxa"/>
          </w:tblCellMar>
          <w:tblLook w:val="0000"/>
        </w:tblPrEx>
        <w:tc>
          <w:tcPr>
            <w:tcW w:w="346"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84" w:type="dxa"/>
            <w:tcBorders>
              <w:top w:val="nil"/>
              <w:left w:val="single" w:sz="6" w:space="0" w:color="auto"/>
              <w:bottom w:val="nil"/>
              <w:right w:val="nil"/>
            </w:tcBorders>
            <w:tcMar>
              <w:top w:w="0" w:type="dxa"/>
              <w:left w:w="62" w:type="dxa"/>
              <w:bottom w:w="0" w:type="dxa"/>
              <w:right w:w="62" w:type="dxa"/>
            </w:tcMar>
          </w:tcPr>
          <w:p w:rsidR="00000000" w:rsidP="006164F5">
            <w:pPr>
              <w:pStyle w:val="BodyText"/>
              <w:rPr>
                <w:lang w:val="en-NZ"/>
              </w:rPr>
            </w:pPr>
            <w:r w:rsidRPr="006164F5">
              <w:t>3</w:t>
            </w:r>
          </w:p>
        </w:tc>
        <w:tc>
          <w:tcPr>
            <w:tcW w:w="5977" w:type="dxa"/>
            <w:gridSpan w:val="3"/>
            <w:tcBorders>
              <w:top w:val="nil"/>
              <w:left w:val="nil"/>
              <w:bottom w:val="nil"/>
              <w:right w:val="nil"/>
            </w:tcBorders>
            <w:tcMar>
              <w:top w:w="0" w:type="dxa"/>
              <w:left w:w="62" w:type="dxa"/>
              <w:bottom w:w="0" w:type="dxa"/>
              <w:right w:w="62" w:type="dxa"/>
            </w:tcMar>
          </w:tcPr>
          <w:p w:rsidR="00000000" w:rsidP="006164F5">
            <w:pPr>
              <w:pStyle w:val="BodyText"/>
              <w:rPr>
                <w:lang w:val="en-NZ"/>
              </w:rPr>
            </w:pPr>
            <w:r w:rsidRPr="006164F5">
              <w:t>relevant sections of IMO STCW Convention and Code and the International Ship and Port Facility Security (ISPS) Code</w:t>
            </w:r>
          </w:p>
        </w:tc>
      </w:tr>
      <w:tr w:rsidTr="005F0746">
        <w:tblPrEx>
          <w:tblW w:w="0" w:type="auto"/>
          <w:tblLayout w:type="fixed"/>
          <w:tblCellMar>
            <w:left w:w="62" w:type="dxa"/>
            <w:right w:w="62" w:type="dxa"/>
          </w:tblCellMar>
          <w:tblLook w:val="0000"/>
        </w:tblPrEx>
        <w:tc>
          <w:tcPr>
            <w:tcW w:w="346"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84" w:type="dxa"/>
            <w:tcBorders>
              <w:top w:val="nil"/>
              <w:left w:val="single" w:sz="6" w:space="0" w:color="auto"/>
              <w:bottom w:val="nil"/>
              <w:right w:val="nil"/>
            </w:tcBorders>
            <w:tcMar>
              <w:top w:w="0" w:type="dxa"/>
              <w:left w:w="62" w:type="dxa"/>
              <w:bottom w:w="0" w:type="dxa"/>
              <w:right w:w="62" w:type="dxa"/>
            </w:tcMar>
          </w:tcPr>
          <w:p w:rsidR="00000000" w:rsidP="006164F5">
            <w:pPr>
              <w:pStyle w:val="BodyText"/>
              <w:rPr>
                <w:lang w:val="en-NZ"/>
              </w:rPr>
            </w:pPr>
            <w:r w:rsidRPr="006164F5">
              <w:t>4</w:t>
            </w:r>
          </w:p>
        </w:tc>
        <w:tc>
          <w:tcPr>
            <w:tcW w:w="5977" w:type="dxa"/>
            <w:gridSpan w:val="3"/>
            <w:tcBorders>
              <w:top w:val="nil"/>
              <w:left w:val="nil"/>
              <w:bottom w:val="nil"/>
              <w:right w:val="nil"/>
            </w:tcBorders>
            <w:tcMar>
              <w:top w:w="0" w:type="dxa"/>
              <w:left w:w="62" w:type="dxa"/>
              <w:bottom w:w="0" w:type="dxa"/>
              <w:right w:w="62" w:type="dxa"/>
            </w:tcMar>
          </w:tcPr>
          <w:p w:rsidR="00000000" w:rsidP="006164F5">
            <w:pPr>
              <w:pStyle w:val="BodyText"/>
              <w:rPr>
                <w:lang w:val="en-NZ"/>
              </w:rPr>
            </w:pPr>
            <w:r w:rsidRPr="006164F5">
              <w:t>relevant sections of AMSA Marine Orders</w:t>
            </w:r>
          </w:p>
        </w:tc>
      </w:tr>
      <w:tr w:rsidTr="005F0746">
        <w:tblPrEx>
          <w:tblW w:w="0" w:type="auto"/>
          <w:tblLayout w:type="fixed"/>
          <w:tblCellMar>
            <w:left w:w="62" w:type="dxa"/>
            <w:right w:w="62" w:type="dxa"/>
          </w:tblCellMar>
          <w:tblLook w:val="0000"/>
        </w:tblPrEx>
        <w:tc>
          <w:tcPr>
            <w:tcW w:w="346"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84" w:type="dxa"/>
            <w:tcBorders>
              <w:top w:val="nil"/>
              <w:left w:val="single" w:sz="6" w:space="0" w:color="auto"/>
              <w:bottom w:val="nil"/>
              <w:right w:val="nil"/>
            </w:tcBorders>
            <w:tcMar>
              <w:top w:w="0" w:type="dxa"/>
              <w:left w:w="62" w:type="dxa"/>
              <w:bottom w:w="0" w:type="dxa"/>
              <w:right w:w="62" w:type="dxa"/>
            </w:tcMar>
          </w:tcPr>
          <w:p w:rsidR="00000000" w:rsidP="006164F5">
            <w:pPr>
              <w:pStyle w:val="BodyText"/>
              <w:rPr>
                <w:lang w:val="en-NZ"/>
              </w:rPr>
            </w:pPr>
            <w:r w:rsidRPr="006164F5">
              <w:t>5</w:t>
            </w:r>
          </w:p>
        </w:tc>
        <w:tc>
          <w:tcPr>
            <w:tcW w:w="5977" w:type="dxa"/>
            <w:gridSpan w:val="3"/>
            <w:tcBorders>
              <w:top w:val="nil"/>
              <w:left w:val="nil"/>
              <w:bottom w:val="nil"/>
              <w:right w:val="nil"/>
            </w:tcBorders>
            <w:tcMar>
              <w:top w:w="0" w:type="dxa"/>
              <w:left w:w="62" w:type="dxa"/>
              <w:bottom w:w="0" w:type="dxa"/>
              <w:right w:w="62" w:type="dxa"/>
            </w:tcMar>
          </w:tcPr>
          <w:p w:rsidR="00000000" w:rsidP="006164F5">
            <w:pPr>
              <w:pStyle w:val="BodyText"/>
              <w:rPr>
                <w:lang w:val="en-NZ"/>
              </w:rPr>
            </w:pPr>
            <w:r w:rsidRPr="006164F5">
              <w:t>IMO SOLAS Convention</w:t>
            </w:r>
          </w:p>
        </w:tc>
      </w:tr>
      <w:tr w:rsidTr="005F0746">
        <w:tblPrEx>
          <w:tblW w:w="0" w:type="auto"/>
          <w:tblLayout w:type="fixed"/>
          <w:tblCellMar>
            <w:left w:w="62" w:type="dxa"/>
            <w:right w:w="62" w:type="dxa"/>
          </w:tblCellMar>
          <w:tblLook w:val="0000"/>
        </w:tblPrEx>
        <w:tc>
          <w:tcPr>
            <w:tcW w:w="346"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84" w:type="dxa"/>
            <w:tcBorders>
              <w:top w:val="nil"/>
              <w:left w:val="single" w:sz="6" w:space="0" w:color="auto"/>
              <w:bottom w:val="nil"/>
              <w:right w:val="nil"/>
            </w:tcBorders>
            <w:tcMar>
              <w:top w:w="0" w:type="dxa"/>
              <w:left w:w="62" w:type="dxa"/>
              <w:bottom w:w="0" w:type="dxa"/>
              <w:right w:w="62" w:type="dxa"/>
            </w:tcMar>
          </w:tcPr>
          <w:p w:rsidR="00000000" w:rsidP="006164F5">
            <w:pPr>
              <w:pStyle w:val="BodyText"/>
              <w:rPr>
                <w:lang w:val="en-NZ"/>
              </w:rPr>
            </w:pPr>
            <w:r w:rsidRPr="006164F5">
              <w:t>6</w:t>
            </w:r>
          </w:p>
        </w:tc>
        <w:tc>
          <w:tcPr>
            <w:tcW w:w="5977" w:type="dxa"/>
            <w:gridSpan w:val="3"/>
            <w:tcBorders>
              <w:top w:val="nil"/>
              <w:left w:val="nil"/>
              <w:bottom w:val="nil"/>
              <w:right w:val="nil"/>
            </w:tcBorders>
            <w:tcMar>
              <w:top w:w="0" w:type="dxa"/>
              <w:left w:w="62" w:type="dxa"/>
              <w:bottom w:w="0" w:type="dxa"/>
              <w:right w:w="62" w:type="dxa"/>
            </w:tcMar>
          </w:tcPr>
          <w:p w:rsidR="00000000" w:rsidP="006164F5">
            <w:pPr>
              <w:pStyle w:val="BodyText"/>
              <w:rPr>
                <w:lang w:val="en-NZ"/>
              </w:rPr>
            </w:pPr>
            <w:r w:rsidRPr="006164F5">
              <w:t>vessel's log</w:t>
            </w:r>
          </w:p>
        </w:tc>
      </w:tr>
      <w:tr w:rsidTr="005F0746">
        <w:tblPrEx>
          <w:tblW w:w="0" w:type="auto"/>
          <w:tblLayout w:type="fixed"/>
          <w:tblCellMar>
            <w:left w:w="62" w:type="dxa"/>
            <w:right w:w="62" w:type="dxa"/>
          </w:tblCellMar>
          <w:tblLook w:val="0000"/>
        </w:tblPrEx>
        <w:tc>
          <w:tcPr>
            <w:tcW w:w="346"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84" w:type="dxa"/>
            <w:tcBorders>
              <w:top w:val="nil"/>
              <w:left w:val="single" w:sz="6" w:space="0" w:color="auto"/>
              <w:bottom w:val="nil"/>
              <w:right w:val="nil"/>
            </w:tcBorders>
            <w:tcMar>
              <w:top w:w="0" w:type="dxa"/>
              <w:left w:w="62" w:type="dxa"/>
              <w:bottom w:w="0" w:type="dxa"/>
              <w:right w:w="62" w:type="dxa"/>
            </w:tcMar>
          </w:tcPr>
          <w:p w:rsidR="00000000" w:rsidP="006164F5">
            <w:pPr>
              <w:pStyle w:val="BodyText"/>
              <w:rPr>
                <w:lang w:val="en-NZ"/>
              </w:rPr>
            </w:pPr>
            <w:r w:rsidRPr="006164F5">
              <w:t>7</w:t>
            </w:r>
          </w:p>
        </w:tc>
        <w:tc>
          <w:tcPr>
            <w:tcW w:w="5977" w:type="dxa"/>
            <w:gridSpan w:val="3"/>
            <w:tcBorders>
              <w:top w:val="nil"/>
              <w:left w:val="nil"/>
              <w:bottom w:val="nil"/>
              <w:right w:val="nil"/>
            </w:tcBorders>
            <w:tcMar>
              <w:top w:w="0" w:type="dxa"/>
              <w:left w:w="62" w:type="dxa"/>
              <w:bottom w:w="0" w:type="dxa"/>
              <w:right w:w="62" w:type="dxa"/>
            </w:tcMar>
          </w:tcPr>
          <w:p w:rsidR="00000000" w:rsidP="006164F5">
            <w:pPr>
              <w:pStyle w:val="BodyText"/>
              <w:rPr>
                <w:lang w:val="en-NZ"/>
              </w:rPr>
            </w:pPr>
            <w:r w:rsidRPr="006164F5">
              <w:t>IMDG Code</w:t>
            </w:r>
          </w:p>
        </w:tc>
      </w:tr>
      <w:tr w:rsidTr="005F0746">
        <w:tblPrEx>
          <w:tblW w:w="0" w:type="auto"/>
          <w:tblLayout w:type="fixed"/>
          <w:tblCellMar>
            <w:left w:w="62" w:type="dxa"/>
            <w:right w:w="62" w:type="dxa"/>
          </w:tblCellMar>
          <w:tblLook w:val="0000"/>
        </w:tblPrEx>
        <w:tc>
          <w:tcPr>
            <w:tcW w:w="346"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84" w:type="dxa"/>
            <w:tcBorders>
              <w:top w:val="nil"/>
              <w:left w:val="single" w:sz="6" w:space="0" w:color="auto"/>
              <w:bottom w:val="nil"/>
              <w:right w:val="nil"/>
            </w:tcBorders>
            <w:tcMar>
              <w:top w:w="0" w:type="dxa"/>
              <w:left w:w="62" w:type="dxa"/>
              <w:bottom w:w="0" w:type="dxa"/>
              <w:right w:w="62" w:type="dxa"/>
            </w:tcMar>
          </w:tcPr>
          <w:p w:rsidR="00000000" w:rsidP="006164F5">
            <w:pPr>
              <w:pStyle w:val="BodyText"/>
              <w:rPr>
                <w:lang w:val="en-NZ"/>
              </w:rPr>
            </w:pPr>
            <w:r w:rsidRPr="006164F5">
              <w:t>8</w:t>
            </w:r>
          </w:p>
        </w:tc>
        <w:tc>
          <w:tcPr>
            <w:tcW w:w="5977" w:type="dxa"/>
            <w:gridSpan w:val="3"/>
            <w:tcBorders>
              <w:top w:val="nil"/>
              <w:left w:val="nil"/>
              <w:bottom w:val="nil"/>
              <w:right w:val="nil"/>
            </w:tcBorders>
            <w:tcMar>
              <w:top w:w="0" w:type="dxa"/>
              <w:left w:w="62" w:type="dxa"/>
              <w:bottom w:w="0" w:type="dxa"/>
              <w:right w:w="62" w:type="dxa"/>
            </w:tcMar>
          </w:tcPr>
          <w:p w:rsidR="00000000" w:rsidP="006164F5">
            <w:pPr>
              <w:pStyle w:val="BodyText"/>
              <w:rPr>
                <w:lang w:val="en-NZ"/>
              </w:rPr>
            </w:pPr>
            <w:r w:rsidRPr="006164F5">
              <w:t>vessel's 'Cargo Securing Manual'</w:t>
            </w:r>
          </w:p>
        </w:tc>
      </w:tr>
      <w:tr w:rsidTr="005F0746">
        <w:tblPrEx>
          <w:tblW w:w="0" w:type="auto"/>
          <w:tblLayout w:type="fixed"/>
          <w:tblCellMar>
            <w:left w:w="62" w:type="dxa"/>
            <w:right w:w="62" w:type="dxa"/>
          </w:tblCellMar>
          <w:tblLook w:val="0000"/>
        </w:tblPrEx>
        <w:tc>
          <w:tcPr>
            <w:tcW w:w="346"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84" w:type="dxa"/>
            <w:tcBorders>
              <w:top w:val="nil"/>
              <w:left w:val="single" w:sz="6" w:space="0" w:color="auto"/>
              <w:bottom w:val="nil"/>
              <w:right w:val="nil"/>
            </w:tcBorders>
            <w:tcMar>
              <w:top w:w="0" w:type="dxa"/>
              <w:left w:w="62" w:type="dxa"/>
              <w:bottom w:w="0" w:type="dxa"/>
              <w:right w:w="62" w:type="dxa"/>
            </w:tcMar>
          </w:tcPr>
          <w:p w:rsidR="00000000" w:rsidP="006164F5">
            <w:pPr>
              <w:pStyle w:val="BodyText"/>
              <w:rPr>
                <w:lang w:val="en-NZ"/>
              </w:rPr>
            </w:pPr>
            <w:r w:rsidRPr="006164F5">
              <w:t>9</w:t>
            </w:r>
          </w:p>
        </w:tc>
        <w:tc>
          <w:tcPr>
            <w:tcW w:w="5977" w:type="dxa"/>
            <w:gridSpan w:val="3"/>
            <w:tcBorders>
              <w:top w:val="nil"/>
              <w:left w:val="nil"/>
              <w:bottom w:val="nil"/>
              <w:right w:val="nil"/>
            </w:tcBorders>
            <w:tcMar>
              <w:top w:w="0" w:type="dxa"/>
              <w:left w:w="62" w:type="dxa"/>
              <w:bottom w:w="0" w:type="dxa"/>
              <w:right w:w="62" w:type="dxa"/>
            </w:tcMar>
          </w:tcPr>
          <w:p w:rsidR="00000000" w:rsidP="006164F5">
            <w:pPr>
              <w:pStyle w:val="BodyText"/>
              <w:rPr>
                <w:lang w:val="en-NZ"/>
              </w:rPr>
            </w:pPr>
            <w:r w:rsidRPr="006164F5">
              <w:t>vessel's Register of Materials Handling Equipment</w:t>
            </w:r>
          </w:p>
        </w:tc>
      </w:tr>
      <w:tr w:rsidTr="005F0746">
        <w:tblPrEx>
          <w:tblW w:w="0" w:type="auto"/>
          <w:tblLayout w:type="fixed"/>
          <w:tblCellMar>
            <w:left w:w="62" w:type="dxa"/>
            <w:right w:w="62" w:type="dxa"/>
          </w:tblCellMar>
          <w:tblLook w:val="0000"/>
        </w:tblPrEx>
        <w:tc>
          <w:tcPr>
            <w:tcW w:w="346"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84" w:type="dxa"/>
            <w:tcBorders>
              <w:top w:val="nil"/>
              <w:left w:val="single" w:sz="6" w:space="0" w:color="auto"/>
              <w:bottom w:val="nil"/>
              <w:right w:val="nil"/>
            </w:tcBorders>
            <w:tcMar>
              <w:top w:w="0" w:type="dxa"/>
              <w:left w:w="62" w:type="dxa"/>
              <w:bottom w:w="0" w:type="dxa"/>
              <w:right w:w="62" w:type="dxa"/>
            </w:tcMar>
          </w:tcPr>
          <w:p w:rsidR="00000000" w:rsidP="006164F5">
            <w:pPr>
              <w:pStyle w:val="BodyText"/>
              <w:rPr>
                <w:lang w:val="en-NZ"/>
              </w:rPr>
            </w:pPr>
            <w:r w:rsidRPr="006164F5">
              <w:t>10</w:t>
            </w:r>
          </w:p>
        </w:tc>
        <w:tc>
          <w:tcPr>
            <w:tcW w:w="5977" w:type="dxa"/>
            <w:gridSpan w:val="3"/>
            <w:tcBorders>
              <w:top w:val="nil"/>
              <w:left w:val="nil"/>
              <w:bottom w:val="nil"/>
              <w:right w:val="nil"/>
            </w:tcBorders>
            <w:tcMar>
              <w:top w:w="0" w:type="dxa"/>
              <w:left w:w="62" w:type="dxa"/>
              <w:bottom w:w="0" w:type="dxa"/>
              <w:right w:w="62" w:type="dxa"/>
            </w:tcMar>
          </w:tcPr>
          <w:p w:rsidR="00000000" w:rsidP="006164F5">
            <w:pPr>
              <w:pStyle w:val="BodyText"/>
              <w:rPr>
                <w:lang w:val="en-NZ"/>
              </w:rPr>
            </w:pPr>
            <w:r w:rsidRPr="006164F5">
              <w:t>vessel/shore safety checklist</w:t>
            </w:r>
          </w:p>
        </w:tc>
      </w:tr>
      <w:tr w:rsidTr="005F0746">
        <w:tblPrEx>
          <w:tblW w:w="0" w:type="auto"/>
          <w:tblLayout w:type="fixed"/>
          <w:tblCellMar>
            <w:left w:w="62" w:type="dxa"/>
            <w:right w:w="62" w:type="dxa"/>
          </w:tblCellMar>
          <w:tblLook w:val="0000"/>
        </w:tblPrEx>
        <w:tc>
          <w:tcPr>
            <w:tcW w:w="346"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84" w:type="dxa"/>
            <w:tcBorders>
              <w:top w:val="nil"/>
              <w:left w:val="single" w:sz="6" w:space="0" w:color="auto"/>
              <w:bottom w:val="nil"/>
              <w:right w:val="nil"/>
            </w:tcBorders>
            <w:tcMar>
              <w:top w:w="0" w:type="dxa"/>
              <w:left w:w="62" w:type="dxa"/>
              <w:bottom w:w="0" w:type="dxa"/>
              <w:right w:w="62" w:type="dxa"/>
            </w:tcMar>
          </w:tcPr>
          <w:p w:rsidR="00000000" w:rsidP="006164F5">
            <w:pPr>
              <w:pStyle w:val="BodyText"/>
              <w:rPr>
                <w:lang w:val="en-NZ"/>
              </w:rPr>
            </w:pPr>
            <w:r w:rsidRPr="006164F5">
              <w:t>11</w:t>
            </w:r>
          </w:p>
        </w:tc>
        <w:tc>
          <w:tcPr>
            <w:tcW w:w="5977" w:type="dxa"/>
            <w:gridSpan w:val="3"/>
            <w:tcBorders>
              <w:top w:val="nil"/>
              <w:left w:val="nil"/>
              <w:bottom w:val="nil"/>
              <w:right w:val="nil"/>
            </w:tcBorders>
            <w:tcMar>
              <w:top w:w="0" w:type="dxa"/>
              <w:left w:w="62" w:type="dxa"/>
              <w:bottom w:w="0" w:type="dxa"/>
              <w:right w:w="62" w:type="dxa"/>
            </w:tcMar>
          </w:tcPr>
          <w:p w:rsidR="00000000" w:rsidP="006164F5">
            <w:pPr>
              <w:pStyle w:val="BodyText"/>
              <w:rPr>
                <w:lang w:val="en-NZ"/>
              </w:rPr>
            </w:pPr>
            <w:r w:rsidRPr="006164F5">
              <w:t>company dangerous cargo handling procedures</w:t>
            </w:r>
          </w:p>
        </w:tc>
      </w:tr>
      <w:tr w:rsidTr="005F0746">
        <w:tblPrEx>
          <w:tblW w:w="0" w:type="auto"/>
          <w:tblLayout w:type="fixed"/>
          <w:tblCellMar>
            <w:left w:w="62" w:type="dxa"/>
            <w:right w:w="62" w:type="dxa"/>
          </w:tblCellMar>
          <w:tblLook w:val="0000"/>
        </w:tblPrEx>
        <w:tc>
          <w:tcPr>
            <w:tcW w:w="346"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84" w:type="dxa"/>
            <w:tcBorders>
              <w:top w:val="nil"/>
              <w:left w:val="single" w:sz="6" w:space="0" w:color="auto"/>
              <w:bottom w:val="nil"/>
              <w:right w:val="nil"/>
            </w:tcBorders>
            <w:tcMar>
              <w:top w:w="0" w:type="dxa"/>
              <w:left w:w="62" w:type="dxa"/>
              <w:bottom w:w="0" w:type="dxa"/>
              <w:right w:w="62" w:type="dxa"/>
            </w:tcMar>
          </w:tcPr>
          <w:p w:rsidR="00000000" w:rsidP="006164F5">
            <w:pPr>
              <w:pStyle w:val="BodyText"/>
              <w:rPr>
                <w:lang w:val="en-NZ"/>
              </w:rPr>
            </w:pPr>
            <w:r w:rsidRPr="006164F5">
              <w:t>12</w:t>
            </w:r>
          </w:p>
        </w:tc>
        <w:tc>
          <w:tcPr>
            <w:tcW w:w="5977" w:type="dxa"/>
            <w:gridSpan w:val="3"/>
            <w:tcBorders>
              <w:top w:val="nil"/>
              <w:left w:val="nil"/>
              <w:bottom w:val="nil"/>
              <w:right w:val="nil"/>
            </w:tcBorders>
            <w:tcMar>
              <w:top w:w="0" w:type="dxa"/>
              <w:left w:w="62" w:type="dxa"/>
              <w:bottom w:w="0" w:type="dxa"/>
              <w:right w:w="62" w:type="dxa"/>
            </w:tcMar>
          </w:tcPr>
          <w:p w:rsidR="00000000" w:rsidP="006164F5">
            <w:pPr>
              <w:pStyle w:val="BodyText"/>
              <w:rPr>
                <w:lang w:val="en-NZ"/>
              </w:rPr>
            </w:pPr>
            <w:r w:rsidRPr="006164F5">
              <w:t>cargo handling equipment manufacturer's instructions and procedures</w:t>
            </w:r>
          </w:p>
        </w:tc>
      </w:tr>
      <w:tr w:rsidTr="005F0746">
        <w:tblPrEx>
          <w:tblW w:w="0" w:type="auto"/>
          <w:tblLayout w:type="fixed"/>
          <w:tblCellMar>
            <w:left w:w="62" w:type="dxa"/>
            <w:right w:w="62" w:type="dxa"/>
          </w:tblCellMar>
          <w:tblLook w:val="0000"/>
        </w:tblPrEx>
        <w:tc>
          <w:tcPr>
            <w:tcW w:w="346"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84" w:type="dxa"/>
            <w:tcBorders>
              <w:top w:val="nil"/>
              <w:left w:val="single" w:sz="6" w:space="0" w:color="auto"/>
              <w:bottom w:val="nil"/>
              <w:right w:val="nil"/>
            </w:tcBorders>
            <w:tcMar>
              <w:top w:w="0" w:type="dxa"/>
              <w:left w:w="62" w:type="dxa"/>
              <w:bottom w:w="0" w:type="dxa"/>
              <w:right w:w="62" w:type="dxa"/>
            </w:tcMar>
          </w:tcPr>
          <w:p w:rsidR="00000000" w:rsidP="006164F5">
            <w:pPr>
              <w:pStyle w:val="BodyText"/>
              <w:rPr>
                <w:lang w:val="en-NZ"/>
              </w:rPr>
            </w:pPr>
            <w:r w:rsidRPr="006164F5">
              <w:t>13</w:t>
            </w:r>
          </w:p>
        </w:tc>
        <w:tc>
          <w:tcPr>
            <w:tcW w:w="5977" w:type="dxa"/>
            <w:gridSpan w:val="3"/>
            <w:tcBorders>
              <w:top w:val="nil"/>
              <w:left w:val="nil"/>
              <w:bottom w:val="nil"/>
              <w:right w:val="nil"/>
            </w:tcBorders>
            <w:tcMar>
              <w:top w:w="0" w:type="dxa"/>
              <w:left w:w="62" w:type="dxa"/>
              <w:bottom w:w="0" w:type="dxa"/>
              <w:right w:w="62" w:type="dxa"/>
            </w:tcMar>
          </w:tcPr>
          <w:p w:rsidR="00000000" w:rsidP="006164F5">
            <w:pPr>
              <w:pStyle w:val="BodyText"/>
              <w:rPr>
                <w:lang w:val="en-NZ"/>
              </w:rPr>
            </w:pPr>
            <w:r w:rsidRPr="006164F5">
              <w:t>instructions of relevant maritime authorities</w:t>
            </w:r>
          </w:p>
        </w:tc>
      </w:tr>
      <w:tr w:rsidTr="005F0746">
        <w:tblPrEx>
          <w:tblW w:w="0" w:type="auto"/>
          <w:tblLayout w:type="fixed"/>
          <w:tblCellMar>
            <w:left w:w="62" w:type="dxa"/>
            <w:right w:w="62" w:type="dxa"/>
          </w:tblCellMar>
          <w:tblLook w:val="0000"/>
        </w:tblPrEx>
        <w:tc>
          <w:tcPr>
            <w:tcW w:w="346"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84" w:type="dxa"/>
            <w:tcBorders>
              <w:top w:val="nil"/>
              <w:left w:val="single" w:sz="6" w:space="0" w:color="auto"/>
              <w:bottom w:val="nil"/>
              <w:right w:val="nil"/>
            </w:tcBorders>
            <w:tcMar>
              <w:top w:w="0" w:type="dxa"/>
              <w:left w:w="62" w:type="dxa"/>
              <w:bottom w:w="0" w:type="dxa"/>
              <w:right w:w="62" w:type="dxa"/>
            </w:tcMar>
          </w:tcPr>
          <w:p w:rsidR="00000000" w:rsidP="006164F5">
            <w:pPr>
              <w:pStyle w:val="BodyText"/>
              <w:rPr>
                <w:lang w:val="en-NZ"/>
              </w:rPr>
            </w:pPr>
            <w:r w:rsidRPr="006164F5">
              <w:t>14</w:t>
            </w:r>
          </w:p>
        </w:tc>
        <w:tc>
          <w:tcPr>
            <w:tcW w:w="5977" w:type="dxa"/>
            <w:gridSpan w:val="3"/>
            <w:tcBorders>
              <w:top w:val="nil"/>
              <w:left w:val="nil"/>
              <w:bottom w:val="nil"/>
              <w:right w:val="nil"/>
            </w:tcBorders>
            <w:tcMar>
              <w:top w:w="0" w:type="dxa"/>
              <w:left w:w="62" w:type="dxa"/>
              <w:bottom w:w="0" w:type="dxa"/>
              <w:right w:w="62" w:type="dxa"/>
            </w:tcMar>
          </w:tcPr>
          <w:p w:rsidR="00000000" w:rsidP="006164F5">
            <w:pPr>
              <w:pStyle w:val="BodyText"/>
              <w:rPr>
                <w:lang w:val="en-NZ"/>
              </w:rPr>
            </w:pPr>
            <w:r w:rsidRPr="006164F5">
              <w:t>relevant Australian and international standards and regulatory requirements</w:t>
            </w:r>
          </w:p>
        </w:tc>
      </w:tr>
      <w:tr w:rsidTr="005F0746">
        <w:tblPrEx>
          <w:tblW w:w="0" w:type="auto"/>
          <w:tblLayout w:type="fixed"/>
          <w:tblCellMar>
            <w:left w:w="62" w:type="dxa"/>
            <w:right w:w="62" w:type="dxa"/>
          </w:tblCellMar>
          <w:tblLook w:val="0000"/>
        </w:tblPrEx>
        <w:tc>
          <w:tcPr>
            <w:tcW w:w="2088"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61" w:type="dxa"/>
            <w:gridSpan w:val="4"/>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5F0746">
        <w:tblPrEx>
          <w:tblW w:w="0" w:type="auto"/>
          <w:tblLayout w:type="fixed"/>
          <w:tblCellMar>
            <w:left w:w="62" w:type="dxa"/>
            <w:right w:w="62" w:type="dxa"/>
          </w:tblCellMar>
          <w:tblLook w:val="0000"/>
        </w:tblPrEx>
        <w:trPr>
          <w:gridAfter w:val="1"/>
          <w:wAfter w:w="14" w:type="dxa"/>
        </w:trPr>
        <w:tc>
          <w:tcPr>
            <w:tcW w:w="346" w:type="dxa"/>
            <w:vMerge w:val="restart"/>
            <w:tcBorders>
              <w:top w:val="nil"/>
              <w:left w:val="nil"/>
              <w:bottom w:val="nil"/>
              <w:right w:val="nil"/>
            </w:tcBorders>
            <w:tcMar>
              <w:top w:w="0" w:type="dxa"/>
              <w:left w:w="62" w:type="dxa"/>
              <w:bottom w:w="0" w:type="dxa"/>
              <w:right w:w="62" w:type="dxa"/>
            </w:tcMar>
          </w:tcPr>
          <w:p w:rsidR="00000000" w:rsidRPr="006164F5" w:rsidP="006164F5">
            <w:pPr>
              <w:pStyle w:val="BodyText"/>
            </w:pPr>
            <w:r w:rsidRPr="006164F5">
              <w:rPr>
                <w:rStyle w:val="SpecialBold"/>
              </w:rPr>
              <w:t>g</w:t>
            </w:r>
          </w:p>
        </w:tc>
        <w:tc>
          <w:tcPr>
            <w:tcW w:w="1742" w:type="dxa"/>
            <w:vMerge w:val="restart"/>
            <w:tcBorders>
              <w:top w:val="nil"/>
              <w:left w:val="nil"/>
              <w:bottom w:val="nil"/>
              <w:right w:val="single" w:sz="6" w:space="0" w:color="auto"/>
            </w:tcBorders>
            <w:tcMar>
              <w:top w:w="0" w:type="dxa"/>
              <w:left w:w="62" w:type="dxa"/>
              <w:bottom w:w="0" w:type="dxa"/>
              <w:right w:w="62" w:type="dxa"/>
            </w:tcMar>
          </w:tcPr>
          <w:p w:rsidR="00000000" w:rsidRPr="006164F5" w:rsidP="006164F5">
            <w:pPr>
              <w:pStyle w:val="BodyText"/>
            </w:pPr>
            <w:r w:rsidRPr="006164F5">
              <w:rPr>
                <w:rStyle w:val="SpecialBold"/>
              </w:rPr>
              <w:t>Applicable legislation</w:t>
            </w:r>
            <w:r w:rsidRPr="006164F5">
              <w:t xml:space="preserve">, </w:t>
            </w:r>
            <w:r w:rsidRPr="006164F5">
              <w:rPr>
                <w:rStyle w:val="SpecialBold"/>
              </w:rPr>
              <w:t>regulations and codes may include</w:t>
            </w:r>
            <w:r w:rsidRPr="006164F5">
              <w:t>:</w:t>
            </w:r>
          </w:p>
          <w:p w:rsidR="00000000">
            <w:pPr>
              <w:pStyle w:val="BodyText"/>
              <w:keepNext w:val="0"/>
              <w:keepLines w:val="0"/>
              <w:contextualSpacing w:val="0"/>
              <w:rPr>
                <w:rFonts w:ascii="Tahoma" w:hAnsi="Tahoma"/>
                <w:color w:val="000000"/>
                <w:sz w:val="20"/>
                <w:lang w:val="en-NZ"/>
              </w:rPr>
            </w:pPr>
          </w:p>
        </w:tc>
        <w:tc>
          <w:tcPr>
            <w:tcW w:w="484" w:type="dxa"/>
            <w:tcBorders>
              <w:top w:val="nil"/>
              <w:left w:val="single" w:sz="6" w:space="0" w:color="auto"/>
              <w:bottom w:val="nil"/>
              <w:right w:val="nil"/>
            </w:tcBorders>
            <w:tcMar>
              <w:top w:w="0" w:type="dxa"/>
              <w:left w:w="62" w:type="dxa"/>
              <w:bottom w:w="0" w:type="dxa"/>
              <w:right w:w="62" w:type="dxa"/>
            </w:tcMar>
          </w:tcPr>
          <w:p w:rsidR="00000000" w:rsidP="006164F5">
            <w:pPr>
              <w:pStyle w:val="BodyText"/>
              <w:rPr>
                <w:lang w:val="en-NZ"/>
              </w:rPr>
            </w:pPr>
            <w:r w:rsidRPr="006164F5">
              <w:t>1</w:t>
            </w:r>
          </w:p>
        </w:tc>
        <w:tc>
          <w:tcPr>
            <w:tcW w:w="5963" w:type="dxa"/>
            <w:gridSpan w:val="2"/>
            <w:tcBorders>
              <w:top w:val="nil"/>
              <w:left w:val="nil"/>
              <w:bottom w:val="nil"/>
              <w:right w:val="nil"/>
            </w:tcBorders>
            <w:tcMar>
              <w:top w:w="0" w:type="dxa"/>
              <w:left w:w="62" w:type="dxa"/>
              <w:bottom w:w="0" w:type="dxa"/>
              <w:right w:w="62" w:type="dxa"/>
            </w:tcMar>
          </w:tcPr>
          <w:p w:rsidR="00000000" w:rsidP="006164F5">
            <w:pPr>
              <w:pStyle w:val="BodyText"/>
              <w:rPr>
                <w:lang w:val="en-NZ"/>
              </w:rPr>
            </w:pPr>
            <w:r w:rsidRPr="006164F5">
              <w:t>sections of IMO STCW Convention and Code and the International Ship and Port Facility Security (ISPS) Code related to dangerous cargo handling</w:t>
            </w:r>
          </w:p>
        </w:tc>
      </w:tr>
      <w:tr w:rsidTr="005F0746">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84" w:type="dxa"/>
            <w:tcBorders>
              <w:top w:val="nil"/>
              <w:left w:val="single" w:sz="6" w:space="0" w:color="auto"/>
              <w:bottom w:val="nil"/>
              <w:right w:val="nil"/>
            </w:tcBorders>
            <w:tcMar>
              <w:top w:w="0" w:type="dxa"/>
              <w:left w:w="62" w:type="dxa"/>
              <w:bottom w:w="0" w:type="dxa"/>
              <w:right w:w="62" w:type="dxa"/>
            </w:tcMar>
          </w:tcPr>
          <w:p w:rsidR="00000000" w:rsidP="006164F5">
            <w:pPr>
              <w:pStyle w:val="BodyText"/>
              <w:rPr>
                <w:lang w:val="en-NZ"/>
              </w:rPr>
            </w:pPr>
            <w:r w:rsidRPr="006164F5">
              <w:t>2</w:t>
            </w:r>
          </w:p>
        </w:tc>
        <w:tc>
          <w:tcPr>
            <w:tcW w:w="5963" w:type="dxa"/>
            <w:gridSpan w:val="2"/>
            <w:tcBorders>
              <w:top w:val="nil"/>
              <w:left w:val="nil"/>
              <w:bottom w:val="nil"/>
              <w:right w:val="nil"/>
            </w:tcBorders>
            <w:tcMar>
              <w:top w:w="0" w:type="dxa"/>
              <w:left w:w="62" w:type="dxa"/>
              <w:bottom w:w="0" w:type="dxa"/>
              <w:right w:w="62" w:type="dxa"/>
            </w:tcMar>
          </w:tcPr>
          <w:p w:rsidR="00000000" w:rsidP="006164F5">
            <w:pPr>
              <w:pStyle w:val="BodyText"/>
              <w:rPr>
                <w:lang w:val="en-NZ"/>
              </w:rPr>
            </w:pPr>
            <w:r w:rsidRPr="006164F5">
              <w:t>relevant sections of AMSA Marine Orders</w:t>
            </w:r>
          </w:p>
        </w:tc>
      </w:tr>
      <w:tr w:rsidTr="005F0746">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84" w:type="dxa"/>
            <w:tcBorders>
              <w:top w:val="nil"/>
              <w:left w:val="single" w:sz="6" w:space="0" w:color="auto"/>
              <w:bottom w:val="nil"/>
              <w:right w:val="nil"/>
            </w:tcBorders>
            <w:tcMar>
              <w:top w:w="0" w:type="dxa"/>
              <w:left w:w="62" w:type="dxa"/>
              <w:bottom w:w="0" w:type="dxa"/>
              <w:right w:w="62" w:type="dxa"/>
            </w:tcMar>
          </w:tcPr>
          <w:p w:rsidR="00000000" w:rsidP="006164F5">
            <w:pPr>
              <w:pStyle w:val="BodyText"/>
              <w:rPr>
                <w:lang w:val="en-NZ"/>
              </w:rPr>
            </w:pPr>
            <w:r w:rsidRPr="006164F5">
              <w:t>3</w:t>
            </w:r>
          </w:p>
        </w:tc>
        <w:tc>
          <w:tcPr>
            <w:tcW w:w="5963" w:type="dxa"/>
            <w:gridSpan w:val="2"/>
            <w:tcBorders>
              <w:top w:val="nil"/>
              <w:left w:val="nil"/>
              <w:bottom w:val="nil"/>
              <w:right w:val="nil"/>
            </w:tcBorders>
            <w:tcMar>
              <w:top w:w="0" w:type="dxa"/>
              <w:left w:w="62" w:type="dxa"/>
              <w:bottom w:w="0" w:type="dxa"/>
              <w:right w:w="62" w:type="dxa"/>
            </w:tcMar>
          </w:tcPr>
          <w:p w:rsidR="00000000" w:rsidP="006164F5">
            <w:pPr>
              <w:pStyle w:val="BodyText"/>
              <w:rPr>
                <w:lang w:val="en-NZ"/>
              </w:rPr>
            </w:pPr>
            <w:r w:rsidRPr="006164F5">
              <w:t>Part 32 as it relates to cargo gear</w:t>
            </w:r>
          </w:p>
        </w:tc>
      </w:tr>
      <w:tr w:rsidTr="005F0746">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84" w:type="dxa"/>
            <w:tcBorders>
              <w:top w:val="nil"/>
              <w:left w:val="single" w:sz="6" w:space="0" w:color="auto"/>
              <w:bottom w:val="nil"/>
              <w:right w:val="nil"/>
            </w:tcBorders>
            <w:tcMar>
              <w:top w:w="0" w:type="dxa"/>
              <w:left w:w="62" w:type="dxa"/>
              <w:bottom w:w="0" w:type="dxa"/>
              <w:right w:w="62" w:type="dxa"/>
            </w:tcMar>
          </w:tcPr>
          <w:p w:rsidR="00000000" w:rsidP="006164F5">
            <w:pPr>
              <w:pStyle w:val="BodyText"/>
              <w:rPr>
                <w:lang w:val="en-NZ"/>
              </w:rPr>
            </w:pPr>
            <w:r w:rsidRPr="006164F5">
              <w:t>4</w:t>
            </w:r>
          </w:p>
        </w:tc>
        <w:tc>
          <w:tcPr>
            <w:tcW w:w="5963" w:type="dxa"/>
            <w:gridSpan w:val="2"/>
            <w:tcBorders>
              <w:top w:val="nil"/>
              <w:left w:val="nil"/>
              <w:bottom w:val="nil"/>
              <w:right w:val="nil"/>
            </w:tcBorders>
            <w:tcMar>
              <w:top w:w="0" w:type="dxa"/>
              <w:left w:w="62" w:type="dxa"/>
              <w:bottom w:w="0" w:type="dxa"/>
              <w:right w:w="62" w:type="dxa"/>
            </w:tcMar>
          </w:tcPr>
          <w:p w:rsidR="00000000" w:rsidP="006164F5">
            <w:pPr>
              <w:pStyle w:val="BodyText"/>
              <w:rPr>
                <w:lang w:val="en-NZ"/>
              </w:rPr>
            </w:pPr>
            <w:r w:rsidRPr="006164F5">
              <w:t>Part 41 as it relates to dangerous cargoes</w:t>
            </w:r>
          </w:p>
        </w:tc>
      </w:tr>
      <w:tr w:rsidTr="005F0746">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84" w:type="dxa"/>
            <w:tcBorders>
              <w:top w:val="nil"/>
              <w:left w:val="single" w:sz="6" w:space="0" w:color="auto"/>
              <w:bottom w:val="nil"/>
              <w:right w:val="nil"/>
            </w:tcBorders>
            <w:tcMar>
              <w:top w:w="0" w:type="dxa"/>
              <w:left w:w="62" w:type="dxa"/>
              <w:bottom w:w="0" w:type="dxa"/>
              <w:right w:w="62" w:type="dxa"/>
            </w:tcMar>
          </w:tcPr>
          <w:p w:rsidR="00000000" w:rsidP="006164F5">
            <w:pPr>
              <w:pStyle w:val="BodyText"/>
              <w:rPr>
                <w:lang w:val="en-NZ"/>
              </w:rPr>
            </w:pPr>
            <w:r w:rsidRPr="006164F5">
              <w:t>5</w:t>
            </w:r>
          </w:p>
        </w:tc>
        <w:tc>
          <w:tcPr>
            <w:tcW w:w="5963" w:type="dxa"/>
            <w:gridSpan w:val="2"/>
            <w:tcBorders>
              <w:top w:val="nil"/>
              <w:left w:val="nil"/>
              <w:bottom w:val="nil"/>
              <w:right w:val="nil"/>
            </w:tcBorders>
            <w:tcMar>
              <w:top w:w="0" w:type="dxa"/>
              <w:left w:w="62" w:type="dxa"/>
              <w:bottom w:w="0" w:type="dxa"/>
              <w:right w:w="62" w:type="dxa"/>
            </w:tcMar>
          </w:tcPr>
          <w:p w:rsidR="00000000" w:rsidP="006164F5">
            <w:pPr>
              <w:pStyle w:val="BodyText"/>
              <w:rPr>
                <w:lang w:val="en-NZ"/>
              </w:rPr>
            </w:pPr>
            <w:r w:rsidRPr="006164F5">
              <w:t>relevant international, Commonwealth, State and Territory OH&amp;S legislation</w:t>
            </w:r>
          </w:p>
        </w:tc>
      </w:tr>
      <w:tr w:rsidTr="005F0746">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84" w:type="dxa"/>
            <w:tcBorders>
              <w:top w:val="nil"/>
              <w:left w:val="single" w:sz="6" w:space="0" w:color="auto"/>
              <w:bottom w:val="nil"/>
              <w:right w:val="nil"/>
            </w:tcBorders>
            <w:tcMar>
              <w:top w:w="0" w:type="dxa"/>
              <w:left w:w="62" w:type="dxa"/>
              <w:bottom w:w="0" w:type="dxa"/>
              <w:right w:w="62" w:type="dxa"/>
            </w:tcMar>
          </w:tcPr>
          <w:p w:rsidR="00000000" w:rsidP="006164F5">
            <w:pPr>
              <w:pStyle w:val="BodyText"/>
              <w:rPr>
                <w:lang w:val="en-NZ"/>
              </w:rPr>
            </w:pPr>
            <w:r w:rsidRPr="006164F5">
              <w:t>6</w:t>
            </w:r>
          </w:p>
        </w:tc>
        <w:tc>
          <w:tcPr>
            <w:tcW w:w="5963" w:type="dxa"/>
            <w:gridSpan w:val="2"/>
            <w:tcBorders>
              <w:top w:val="nil"/>
              <w:left w:val="nil"/>
              <w:bottom w:val="nil"/>
              <w:right w:val="nil"/>
            </w:tcBorders>
            <w:tcMar>
              <w:top w:w="0" w:type="dxa"/>
              <w:left w:w="62" w:type="dxa"/>
              <w:bottom w:w="0" w:type="dxa"/>
              <w:right w:w="62" w:type="dxa"/>
            </w:tcMar>
          </w:tcPr>
          <w:p w:rsidR="00000000" w:rsidP="006164F5">
            <w:pPr>
              <w:pStyle w:val="BodyText"/>
              <w:rPr>
                <w:lang w:val="en-NZ"/>
              </w:rPr>
            </w:pPr>
            <w:r w:rsidRPr="006164F5">
              <w:t xml:space="preserve">IMO SOLAS Convention </w:t>
            </w:r>
          </w:p>
        </w:tc>
      </w:tr>
      <w:tr w:rsidTr="005F0746">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84" w:type="dxa"/>
            <w:tcBorders>
              <w:top w:val="nil"/>
              <w:left w:val="single" w:sz="6" w:space="0" w:color="auto"/>
              <w:bottom w:val="nil"/>
              <w:right w:val="nil"/>
            </w:tcBorders>
            <w:tcMar>
              <w:top w:w="0" w:type="dxa"/>
              <w:left w:w="62" w:type="dxa"/>
              <w:bottom w:w="0" w:type="dxa"/>
              <w:right w:w="62" w:type="dxa"/>
            </w:tcMar>
          </w:tcPr>
          <w:p w:rsidR="00000000" w:rsidP="006164F5">
            <w:pPr>
              <w:pStyle w:val="BodyText"/>
              <w:rPr>
                <w:lang w:val="en-NZ"/>
              </w:rPr>
            </w:pPr>
            <w:r w:rsidRPr="006164F5">
              <w:t>7</w:t>
            </w:r>
          </w:p>
        </w:tc>
        <w:tc>
          <w:tcPr>
            <w:tcW w:w="5963" w:type="dxa"/>
            <w:gridSpan w:val="2"/>
            <w:tcBorders>
              <w:top w:val="nil"/>
              <w:left w:val="nil"/>
              <w:bottom w:val="nil"/>
              <w:right w:val="nil"/>
            </w:tcBorders>
            <w:tcMar>
              <w:top w:w="0" w:type="dxa"/>
              <w:left w:w="62" w:type="dxa"/>
              <w:bottom w:w="0" w:type="dxa"/>
              <w:right w:w="62" w:type="dxa"/>
            </w:tcMar>
          </w:tcPr>
          <w:p w:rsidR="00000000" w:rsidRPr="006164F5" w:rsidP="006164F5">
            <w:pPr>
              <w:pStyle w:val="BodyText"/>
            </w:pPr>
            <w:r w:rsidRPr="006164F5">
              <w:t>ISM Code</w:t>
            </w:r>
          </w:p>
        </w:tc>
      </w:tr>
    </w:tbl>
    <w:p w:rsidR="00000000" w:rsidRPr="006164F5" w:rsidP="006164F5">
      <w:pPr>
        <w:pStyle w:val="BodyText"/>
      </w:pPr>
    </w:p>
    <w:p w:rsidR="00000000" w:rsidRPr="006164F5" w:rsidP="006164F5">
      <w:pPr>
        <w:pStyle w:val="AllowPageBreak"/>
      </w:pPr>
    </w:p>
    <w:p w:rsidR="00000000" w:rsidRPr="006164F5" w:rsidP="006164F5">
      <w:pPr>
        <w:pStyle w:val="Heading1"/>
      </w:pPr>
      <w:bookmarkStart w:id="12" w:name="O_150386"/>
      <w:bookmarkEnd w:id="12"/>
      <w:r w:rsidRPr="006164F5">
        <w:t>Unit Sector(s)</w:t>
      </w:r>
    </w:p>
    <w:p w:rsidR="00000000" w:rsidRPr="006164F5" w:rsidP="006164F5">
      <w:pPr>
        <w:pStyle w:val="BodyText"/>
      </w:pPr>
      <w:r w:rsidRPr="006164F5">
        <w:t>Not applicable.</w:t>
      </w:r>
    </w:p>
    <w:p w:rsidR="00000000" w:rsidRPr="006164F5" w:rsidP="006164F5">
      <w:pPr>
        <w:pStyle w:val="AllowPageBreak"/>
      </w:pPr>
    </w:p>
    <w:p w:rsidR="00000000" w:rsidRPr="006164F5" w:rsidP="006164F5">
      <w:pPr>
        <w:pStyle w:val="Heading1"/>
      </w:pPr>
      <w:bookmarkStart w:id="13" w:name="O_163628"/>
      <w:bookmarkEnd w:id="13"/>
      <w:r w:rsidRPr="006164F5">
        <w:t>Field</w:t>
      </w:r>
    </w:p>
    <w:p w:rsidR="005F0746" w:rsidP="006164F5">
      <w:pPr>
        <w:pStyle w:val="BodyText"/>
      </w:pPr>
      <w:r w:rsidRPr="006164F5">
        <w:t>Field</w:t>
      </w:r>
      <w:r w:rsidRPr="006164F5">
        <w:tab/>
        <w:t>MA</w:t>
      </w:r>
      <w:r w:rsidRPr="006164F5">
        <w:tab/>
      </w:r>
      <w:r w:rsidRPr="006164F5">
        <w:t>Handling Cargo and Vessel Stability</w:t>
      </w:r>
    </w:p>
    <w:p w:rsidR="005F0746" w:rsidP="006164F5">
      <w:pPr>
        <w:pStyle w:val="BodyText"/>
      </w:pPr>
    </w:p>
    <w:p w:rsidR="00000000" w:rsidRPr="006164F5" w:rsidP="006164F5">
      <w:pPr>
        <w:pStyle w:val="Heading1"/>
      </w:pPr>
      <w:bookmarkStart w:id="14" w:name="O_163629"/>
      <w:bookmarkEnd w:id="14"/>
      <w:r w:rsidRPr="006164F5">
        <w:t>Relationship to other units</w:t>
      </w:r>
    </w:p>
    <w:tbl>
      <w:tblPr>
        <w:tblW w:w="0" w:type="auto"/>
        <w:tblLayout w:type="fixed"/>
        <w:tblCellMar>
          <w:left w:w="62" w:type="dxa"/>
          <w:right w:w="62" w:type="dxa"/>
        </w:tblCellMar>
        <w:tblLook w:val="0000"/>
      </w:tblPr>
      <w:tblGrid>
        <w:gridCol w:w="1974"/>
        <w:gridCol w:w="6481"/>
      </w:tblGrid>
      <w:tr w:rsidTr="005F0746">
        <w:tblPrEx>
          <w:tblW w:w="0" w:type="auto"/>
          <w:tblLayout w:type="fixed"/>
          <w:tblCellMar>
            <w:left w:w="62" w:type="dxa"/>
            <w:right w:w="62" w:type="dxa"/>
          </w:tblCellMar>
          <w:tblLook w:val="0000"/>
        </w:tblPrEx>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64F5">
            <w:pPr>
              <w:pStyle w:val="BodyText"/>
              <w:rPr>
                <w:lang w:val="en-NZ"/>
              </w:rPr>
            </w:pPr>
            <w:r w:rsidRPr="006164F5">
              <w:rPr>
                <w:rStyle w:val="SpecialBold"/>
              </w:rPr>
              <w:t>Relationship to other units</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64F5" w:rsidP="006164F5">
            <w:pPr>
              <w:pStyle w:val="BodyText"/>
            </w:pPr>
            <w:r w:rsidRPr="006164F5">
              <w:t>The unit may be assessed in conjunction with other units that relate to the functions of the occupation(s) concerned.</w:t>
            </w:r>
          </w:p>
        </w:tc>
      </w:tr>
    </w:tbl>
    <w:p w:rsidR="00000000" w:rsidRPr="006164F5" w:rsidP="006164F5">
      <w:pPr>
        <w:pStyle w:val="BodyText"/>
      </w:pPr>
    </w:p>
    <w:p w:rsidR="00000000" w:rsidRPr="006164F5" w:rsidP="006164F5"/>
    <w:sectPr w:rsidSect="006164F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4F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F0746" w:rsidP="005F074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4F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746" w:rsidP="006164F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5F0746" w:rsidP="006164F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5F0746" w:rsidP="006164F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4F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F0746" w:rsidP="005F074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4F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746" w:rsidP="006164F5">
    <w:pPr>
      <w:pStyle w:val="Header"/>
      <w:framePr w:wrap="around"/>
    </w:pPr>
    <w:r>
      <w:fldChar w:fldCharType="begin"/>
    </w:r>
    <w:r>
      <w:instrText xml:space="preserve"> TITLE   \* MERGEFORMAT </w:instrText>
    </w:r>
    <w:r>
      <w:fldChar w:fldCharType="separate"/>
    </w:r>
    <w:r>
      <w:t>TDMMA307B PLAN AND MONITOR THE CARRIAGE OF DANGEROUS CARGOES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F0746" w:rsidP="006164F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64F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164F5"/>
    <w:pPr>
      <w:spacing w:before="360" w:after="60"/>
      <w:outlineLvl w:val="0"/>
    </w:pPr>
    <w:rPr>
      <w:sz w:val="32"/>
    </w:rPr>
  </w:style>
  <w:style w:type="paragraph" w:styleId="Heading2">
    <w:name w:val="heading 2"/>
    <w:basedOn w:val="HeadingBase"/>
    <w:next w:val="BodyText"/>
    <w:link w:val="Heading2Char"/>
    <w:qFormat/>
    <w:rsid w:val="006164F5"/>
    <w:pPr>
      <w:keepLines/>
      <w:spacing w:before="240" w:after="120"/>
      <w:outlineLvl w:val="1"/>
    </w:pPr>
    <w:rPr>
      <w:sz w:val="28"/>
      <w:szCs w:val="40"/>
    </w:rPr>
  </w:style>
  <w:style w:type="paragraph" w:styleId="Heading3">
    <w:name w:val="heading 3"/>
    <w:basedOn w:val="HeadingBase"/>
    <w:next w:val="BodyText"/>
    <w:link w:val="Heading3Char"/>
    <w:qFormat/>
    <w:rsid w:val="006164F5"/>
    <w:pPr>
      <w:spacing w:before="180" w:after="120"/>
      <w:outlineLvl w:val="2"/>
    </w:pPr>
    <w:rPr>
      <w:spacing w:val="-10"/>
      <w:kern w:val="32"/>
    </w:rPr>
  </w:style>
  <w:style w:type="paragraph" w:styleId="Heading4">
    <w:name w:val="heading 4"/>
    <w:basedOn w:val="HeadingBase"/>
    <w:next w:val="BodyText"/>
    <w:link w:val="Heading4Char"/>
    <w:qFormat/>
    <w:rsid w:val="006164F5"/>
    <w:pPr>
      <w:spacing w:before="160" w:after="120"/>
      <w:outlineLvl w:val="3"/>
    </w:pPr>
    <w:rPr>
      <w:sz w:val="22"/>
    </w:rPr>
  </w:style>
  <w:style w:type="paragraph" w:styleId="Heading5">
    <w:name w:val="heading 5"/>
    <w:basedOn w:val="HeadingBase"/>
    <w:next w:val="Normal"/>
    <w:link w:val="Heading5Char"/>
    <w:qFormat/>
    <w:rsid w:val="006164F5"/>
    <w:pPr>
      <w:spacing w:before="80"/>
      <w:outlineLvl w:val="4"/>
    </w:pPr>
    <w:rPr>
      <w:color w:val="918585"/>
      <w:sz w:val="20"/>
    </w:rPr>
  </w:style>
  <w:style w:type="paragraph" w:styleId="Heading6">
    <w:name w:val="heading 6"/>
    <w:basedOn w:val="HeadingBase"/>
    <w:next w:val="Normal"/>
    <w:link w:val="Heading6Char"/>
    <w:qFormat/>
    <w:rsid w:val="006164F5"/>
    <w:pPr>
      <w:spacing w:before="60"/>
      <w:outlineLvl w:val="5"/>
    </w:pPr>
    <w:rPr>
      <w:color w:val="918585"/>
      <w:sz w:val="20"/>
    </w:rPr>
  </w:style>
  <w:style w:type="paragraph" w:styleId="Heading7">
    <w:name w:val="heading 7"/>
    <w:basedOn w:val="Normal"/>
    <w:next w:val="Normal"/>
    <w:link w:val="Heading7Char"/>
    <w:qFormat/>
    <w:rsid w:val="006164F5"/>
    <w:pPr>
      <w:ind w:left="720"/>
      <w:outlineLvl w:val="6"/>
    </w:pPr>
    <w:rPr>
      <w:i/>
    </w:rPr>
  </w:style>
  <w:style w:type="paragraph" w:styleId="Heading8">
    <w:name w:val="heading 8"/>
    <w:basedOn w:val="Normal"/>
    <w:next w:val="Normal"/>
    <w:link w:val="Heading8Char"/>
    <w:qFormat/>
    <w:rsid w:val="006164F5"/>
    <w:pPr>
      <w:ind w:left="720"/>
      <w:outlineLvl w:val="7"/>
    </w:pPr>
    <w:rPr>
      <w:i/>
    </w:rPr>
  </w:style>
  <w:style w:type="paragraph" w:styleId="Heading9">
    <w:name w:val="heading 9"/>
    <w:basedOn w:val="Normal"/>
    <w:next w:val="Normal"/>
    <w:link w:val="Heading9Char"/>
    <w:qFormat/>
    <w:rsid w:val="006164F5"/>
    <w:pPr>
      <w:ind w:left="720"/>
      <w:outlineLvl w:val="8"/>
    </w:pPr>
    <w:rPr>
      <w:i/>
    </w:rPr>
  </w:style>
  <w:style w:type="character" w:default="1" w:styleId="DefaultParagraphFont">
    <w:name w:val="Default Paragraph Font"/>
    <w:uiPriority w:val="1"/>
    <w:unhideWhenUsed/>
    <w:rsid w:val="006164F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164F5"/>
  </w:style>
  <w:style w:type="character" w:customStyle="1" w:styleId="Heading1Char">
    <w:name w:val="Heading 1 Char"/>
    <w:basedOn w:val="DefaultParagraphFont"/>
    <w:link w:val="Heading1"/>
    <w:rsid w:val="006164F5"/>
    <w:rPr>
      <w:rFonts w:ascii="Times New Roman" w:eastAsia="Times New Roman" w:hAnsi="Times New Roman" w:cs="Times New Roman"/>
      <w:b/>
      <w:sz w:val="32"/>
      <w:szCs w:val="20"/>
      <w:lang w:eastAsia="en-US"/>
    </w:rPr>
  </w:style>
  <w:style w:type="paragraph" w:styleId="BodyText">
    <w:name w:val="Body Text"/>
    <w:basedOn w:val="Normal"/>
    <w:link w:val="BodyTextChar"/>
    <w:rsid w:val="006164F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164F5"/>
    <w:rPr>
      <w:rFonts w:ascii="Times New Roman" w:eastAsia="Times New Roman" w:hAnsi="Times New Roman" w:cs="Times New Roman"/>
      <w:sz w:val="24"/>
      <w:lang w:val="en-US" w:eastAsia="en-US"/>
    </w:rPr>
  </w:style>
  <w:style w:type="paragraph" w:styleId="Footer">
    <w:name w:val="footer"/>
    <w:basedOn w:val="Normal"/>
    <w:link w:val="FooterChar"/>
    <w:rsid w:val="006164F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164F5"/>
    <w:rPr>
      <w:rFonts w:ascii="Times New Roman" w:eastAsia="Times New Roman" w:hAnsi="Times New Roman" w:cs="Times New Roman"/>
      <w:sz w:val="16"/>
      <w:lang w:val="en-US" w:eastAsia="en-US"/>
    </w:rPr>
  </w:style>
  <w:style w:type="paragraph" w:styleId="List">
    <w:name w:val="List"/>
    <w:basedOn w:val="BodyText"/>
    <w:next w:val="BodyText"/>
    <w:rsid w:val="006164F5"/>
    <w:pPr>
      <w:tabs>
        <w:tab w:val="left" w:pos="340"/>
      </w:tabs>
      <w:spacing w:before="60" w:after="60"/>
      <w:ind w:left="340" w:hanging="340"/>
    </w:pPr>
  </w:style>
  <w:style w:type="character" w:customStyle="1" w:styleId="SpecialBold">
    <w:name w:val="Special Bold"/>
    <w:basedOn w:val="DefaultParagraphFont"/>
    <w:rsid w:val="006164F5"/>
    <w:rPr>
      <w:b/>
      <w:spacing w:val="0"/>
    </w:rPr>
  </w:style>
  <w:style w:type="paragraph" w:styleId="Header">
    <w:name w:val="header"/>
    <w:basedOn w:val="Normal"/>
    <w:link w:val="HeaderChar"/>
    <w:rsid w:val="006164F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164F5"/>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6164F5"/>
    <w:rPr>
      <w:i/>
    </w:rPr>
  </w:style>
  <w:style w:type="paragraph" w:customStyle="1" w:styleId="SuperHeading">
    <w:name w:val="SuperHeading"/>
    <w:basedOn w:val="Normal"/>
    <w:rsid w:val="006164F5"/>
    <w:pPr>
      <w:spacing w:before="240" w:after="120"/>
      <w:outlineLvl w:val="0"/>
    </w:pPr>
    <w:rPr>
      <w:rFonts w:ascii="Times New Roman" w:hAnsi="Times New Roman"/>
      <w:b/>
      <w:sz w:val="28"/>
    </w:rPr>
  </w:style>
  <w:style w:type="paragraph" w:customStyle="1" w:styleId="AllowPageBreak">
    <w:name w:val="AllowPageBreak"/>
    <w:rsid w:val="006164F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164F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164F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164F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164F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164F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164F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164F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164F5"/>
    <w:rPr>
      <w:rFonts w:ascii="Courier New" w:eastAsia="Times New Roman" w:hAnsi="Courier New" w:cs="Times New Roman"/>
      <w:i/>
      <w:szCs w:val="20"/>
      <w:lang w:val="en-US" w:eastAsia="en-US"/>
    </w:rPr>
  </w:style>
  <w:style w:type="paragraph" w:customStyle="1" w:styleId="HeadingBase">
    <w:name w:val="Heading Base"/>
    <w:rsid w:val="006164F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164F5"/>
    <w:pPr>
      <w:tabs>
        <w:tab w:val="right" w:leader="dot" w:pos="9072"/>
      </w:tabs>
      <w:ind w:left="567"/>
    </w:pPr>
    <w:rPr>
      <w:szCs w:val="22"/>
    </w:rPr>
  </w:style>
  <w:style w:type="paragraph" w:customStyle="1" w:styleId="TOCBase">
    <w:name w:val="TOC Base"/>
    <w:rsid w:val="006164F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164F5"/>
    <w:pPr>
      <w:tabs>
        <w:tab w:val="right" w:leader="dot" w:pos="9072"/>
      </w:tabs>
      <w:spacing w:before="40" w:after="40"/>
      <w:ind w:left="284"/>
    </w:pPr>
    <w:rPr>
      <w:rFonts w:ascii="Times New Roman" w:hAnsi="Times New Roman"/>
    </w:rPr>
  </w:style>
  <w:style w:type="paragraph" w:styleId="TOC1">
    <w:name w:val="toc 1"/>
    <w:basedOn w:val="TOCBase"/>
    <w:next w:val="Normal"/>
    <w:rsid w:val="006164F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164F5"/>
    <w:pPr>
      <w:spacing w:before="5040"/>
      <w:jc w:val="center"/>
    </w:pPr>
    <w:rPr>
      <w:sz w:val="48"/>
      <w:szCs w:val="72"/>
      <w:lang w:val="en-US"/>
    </w:rPr>
  </w:style>
  <w:style w:type="character" w:customStyle="1" w:styleId="TitleChar">
    <w:name w:val="Title Char"/>
    <w:basedOn w:val="DefaultParagraphFont"/>
    <w:link w:val="Title"/>
    <w:rsid w:val="006164F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164F5"/>
    <w:pPr>
      <w:tabs>
        <w:tab w:val="left" w:pos="3600"/>
        <w:tab w:val="left" w:pos="3958"/>
      </w:tabs>
    </w:pPr>
  </w:style>
  <w:style w:type="paragraph" w:styleId="ListBullet">
    <w:name w:val="List Bullet"/>
    <w:basedOn w:val="List"/>
    <w:rsid w:val="006164F5"/>
    <w:pPr>
      <w:numPr>
        <w:numId w:val="11"/>
      </w:numPr>
      <w:tabs>
        <w:tab w:val="clear" w:pos="340"/>
      </w:tabs>
      <w:spacing w:before="40" w:after="40"/>
    </w:pPr>
  </w:style>
  <w:style w:type="paragraph" w:customStyle="1" w:styleId="Note">
    <w:name w:val="Note"/>
    <w:basedOn w:val="BodyText"/>
    <w:rsid w:val="006164F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164F5"/>
    <w:pPr>
      <w:framePr w:wrap="auto" w:hAnchor="text" w:y="6049"/>
    </w:pPr>
    <w:rPr>
      <w:color w:val="000000"/>
      <w:sz w:val="40"/>
    </w:rPr>
  </w:style>
  <w:style w:type="paragraph" w:customStyle="1" w:styleId="TOCTitle">
    <w:name w:val="TOCTitle"/>
    <w:basedOn w:val="Heading1"/>
    <w:rsid w:val="006164F5"/>
    <w:pPr>
      <w:spacing w:after="240"/>
      <w:jc w:val="center"/>
      <w:outlineLvl w:val="9"/>
    </w:pPr>
    <w:rPr>
      <w:caps/>
    </w:rPr>
  </w:style>
  <w:style w:type="paragraph" w:customStyle="1" w:styleId="Version">
    <w:name w:val="Version"/>
    <w:rsid w:val="006164F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164F5"/>
    <w:pPr>
      <w:numPr>
        <w:numId w:val="12"/>
      </w:numPr>
      <w:tabs>
        <w:tab w:val="clear" w:pos="680"/>
      </w:tabs>
    </w:pPr>
  </w:style>
  <w:style w:type="paragraph" w:styleId="Index1">
    <w:name w:val="index 1"/>
    <w:basedOn w:val="Normal"/>
    <w:next w:val="Normal"/>
    <w:semiHidden/>
    <w:rsid w:val="006164F5"/>
    <w:pPr>
      <w:keepNext w:val="0"/>
      <w:tabs>
        <w:tab w:val="right" w:pos="4176"/>
      </w:tabs>
      <w:ind w:left="198" w:hanging="198"/>
    </w:pPr>
    <w:rPr>
      <w:rFonts w:ascii="Garamond" w:hAnsi="Garamond"/>
    </w:rPr>
  </w:style>
  <w:style w:type="paragraph" w:styleId="IndexHeading">
    <w:name w:val="index heading"/>
    <w:basedOn w:val="Normal"/>
    <w:next w:val="Index1"/>
    <w:semiHidden/>
    <w:rsid w:val="006164F5"/>
    <w:pPr>
      <w:spacing w:before="120" w:after="120"/>
    </w:pPr>
    <w:rPr>
      <w:rFonts w:ascii="Arial" w:hAnsi="Arial"/>
      <w:b/>
      <w:color w:val="918585"/>
      <w:sz w:val="24"/>
    </w:rPr>
  </w:style>
  <w:style w:type="paragraph" w:customStyle="1" w:styleId="Chapter">
    <w:name w:val="Chapter"/>
    <w:basedOn w:val="Normal"/>
    <w:rsid w:val="006164F5"/>
    <w:pPr>
      <w:spacing w:before="240"/>
    </w:pPr>
    <w:rPr>
      <w:rFonts w:ascii="Times New Roman" w:hAnsi="Times New Roman"/>
      <w:smallCaps/>
      <w:spacing w:val="80"/>
      <w:sz w:val="28"/>
    </w:rPr>
  </w:style>
  <w:style w:type="paragraph" w:customStyle="1" w:styleId="InChapter">
    <w:name w:val="InChapter"/>
    <w:basedOn w:val="Heading3"/>
    <w:rsid w:val="006164F5"/>
    <w:pPr>
      <w:spacing w:after="240"/>
      <w:outlineLvl w:val="9"/>
    </w:pPr>
    <w:rPr>
      <w:noProof/>
    </w:rPr>
  </w:style>
  <w:style w:type="paragraph" w:styleId="Index2">
    <w:name w:val="index 2"/>
    <w:basedOn w:val="Normal"/>
    <w:next w:val="Normal"/>
    <w:semiHidden/>
    <w:rsid w:val="006164F5"/>
    <w:pPr>
      <w:tabs>
        <w:tab w:val="right" w:pos="4176"/>
      </w:tabs>
      <w:ind w:left="568" w:hanging="284"/>
    </w:pPr>
    <w:rPr>
      <w:rFonts w:ascii="Garamond" w:hAnsi="Garamond"/>
    </w:rPr>
  </w:style>
  <w:style w:type="paragraph" w:customStyle="1" w:styleId="Byline">
    <w:name w:val="Byline"/>
    <w:rsid w:val="006164F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164F5"/>
    <w:pPr>
      <w:tabs>
        <w:tab w:val="clear" w:pos="3600"/>
        <w:tab w:val="clear" w:pos="3958"/>
      </w:tabs>
      <w:jc w:val="right"/>
    </w:pPr>
  </w:style>
  <w:style w:type="paragraph" w:styleId="Caption">
    <w:name w:val="caption"/>
    <w:basedOn w:val="BodyText"/>
    <w:next w:val="Normal"/>
    <w:qFormat/>
    <w:rsid w:val="006164F5"/>
    <w:pPr>
      <w:framePr w:w="2268" w:hSpace="181" w:vSpace="181" w:wrap="around" w:vAnchor="text" w:hAnchor="page" w:x="1135" w:y="285" w:anchorLock="1"/>
    </w:pPr>
    <w:rPr>
      <w:i/>
    </w:rPr>
  </w:style>
  <w:style w:type="paragraph" w:customStyle="1" w:styleId="MiniTOCTitle">
    <w:name w:val="MiniTOCTitle"/>
    <w:basedOn w:val="Heading4"/>
    <w:rsid w:val="006164F5"/>
    <w:pPr>
      <w:spacing w:before="240"/>
      <w:outlineLvl w:val="9"/>
    </w:pPr>
    <w:rPr>
      <w:noProof/>
      <w:sz w:val="24"/>
    </w:rPr>
  </w:style>
  <w:style w:type="paragraph" w:customStyle="1" w:styleId="MiniTOCItem">
    <w:name w:val="MiniTOCItem"/>
    <w:basedOn w:val="ListBullet"/>
    <w:rsid w:val="006164F5"/>
    <w:pPr>
      <w:numPr>
        <w:numId w:val="0"/>
      </w:numPr>
      <w:tabs>
        <w:tab w:val="right" w:leader="dot" w:pos="6521"/>
      </w:tabs>
      <w:spacing w:before="0" w:after="0"/>
    </w:pPr>
  </w:style>
  <w:style w:type="paragraph" w:customStyle="1" w:styleId="TOFTitle">
    <w:name w:val="TOFTitle"/>
    <w:basedOn w:val="TOCTitle"/>
    <w:rsid w:val="006164F5"/>
  </w:style>
  <w:style w:type="paragraph" w:styleId="TableofFigures">
    <w:name w:val="table of figures"/>
    <w:basedOn w:val="Normal"/>
    <w:next w:val="Normal"/>
    <w:semiHidden/>
    <w:rsid w:val="006164F5"/>
    <w:pPr>
      <w:tabs>
        <w:tab w:val="right" w:leader="dot" w:pos="9072"/>
      </w:tabs>
      <w:ind w:left="970" w:hanging="403"/>
    </w:pPr>
    <w:rPr>
      <w:rFonts w:ascii="Times New Roman" w:hAnsi="Times New Roman"/>
      <w:b/>
    </w:rPr>
  </w:style>
  <w:style w:type="paragraph" w:styleId="ListNumber">
    <w:name w:val="List Number"/>
    <w:basedOn w:val="List"/>
    <w:rsid w:val="006164F5"/>
    <w:pPr>
      <w:numPr>
        <w:numId w:val="9"/>
      </w:numPr>
    </w:pPr>
  </w:style>
  <w:style w:type="character" w:customStyle="1" w:styleId="WingdingSymbols">
    <w:name w:val="Wingding Symbols"/>
    <w:rsid w:val="006164F5"/>
    <w:rPr>
      <w:rFonts w:ascii="Wingdings" w:hAnsi="Wingdings"/>
    </w:rPr>
  </w:style>
  <w:style w:type="paragraph" w:customStyle="1" w:styleId="TableHeading">
    <w:name w:val="Table Heading"/>
    <w:basedOn w:val="HeadingBase"/>
    <w:rsid w:val="006164F5"/>
    <w:pPr>
      <w:keepLines/>
      <w:pBdr>
        <w:bottom w:val="single" w:sz="6" w:space="1" w:color="918585"/>
      </w:pBdr>
      <w:spacing w:before="240"/>
    </w:pPr>
  </w:style>
  <w:style w:type="character" w:customStyle="1" w:styleId="HotSpot">
    <w:name w:val="HotSpot"/>
    <w:rsid w:val="006164F5"/>
    <w:rPr>
      <w:color w:val="0033CC"/>
      <w:u w:val="none"/>
    </w:rPr>
  </w:style>
  <w:style w:type="paragraph" w:customStyle="1" w:styleId="BodyTextRight">
    <w:name w:val="Body Text Right"/>
    <w:basedOn w:val="BodyText"/>
    <w:rsid w:val="006164F5"/>
    <w:pPr>
      <w:spacing w:before="0" w:after="0"/>
      <w:jc w:val="right"/>
    </w:pPr>
  </w:style>
  <w:style w:type="paragraph" w:styleId="Index3">
    <w:name w:val="index 3"/>
    <w:basedOn w:val="ListNumber2"/>
    <w:next w:val="Normal"/>
    <w:semiHidden/>
    <w:rsid w:val="006164F5"/>
    <w:pPr>
      <w:numPr>
        <w:numId w:val="0"/>
      </w:numPr>
      <w:tabs>
        <w:tab w:val="right" w:leader="dot" w:pos="4176"/>
      </w:tabs>
    </w:pPr>
  </w:style>
  <w:style w:type="paragraph" w:styleId="ListNumber2">
    <w:name w:val="List Number 2"/>
    <w:basedOn w:val="List2"/>
    <w:rsid w:val="006164F5"/>
    <w:pPr>
      <w:numPr>
        <w:numId w:val="8"/>
      </w:numPr>
      <w:tabs>
        <w:tab w:val="clear" w:pos="1060"/>
      </w:tabs>
    </w:pPr>
  </w:style>
  <w:style w:type="paragraph" w:customStyle="1" w:styleId="MarginNote">
    <w:name w:val="Margin Note"/>
    <w:basedOn w:val="BodyText"/>
    <w:rsid w:val="006164F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164F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164F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164F5"/>
    <w:rPr>
      <w:sz w:val="32"/>
    </w:rPr>
  </w:style>
  <w:style w:type="paragraph" w:customStyle="1" w:styleId="HeadingProcedure">
    <w:name w:val="Heading Procedure"/>
    <w:basedOn w:val="HeadingBase"/>
    <w:next w:val="Normal"/>
    <w:rsid w:val="006164F5"/>
    <w:pPr>
      <w:tabs>
        <w:tab w:val="left" w:pos="0"/>
      </w:tabs>
      <w:spacing w:before="120" w:after="60"/>
    </w:pPr>
    <w:rPr>
      <w:i/>
      <w:color w:val="918585"/>
      <w:sz w:val="22"/>
    </w:rPr>
  </w:style>
  <w:style w:type="paragraph" w:customStyle="1" w:styleId="TableBodyText">
    <w:name w:val="Table Body Text"/>
    <w:basedOn w:val="BodyText"/>
    <w:rsid w:val="006164F5"/>
    <w:pPr>
      <w:spacing w:before="60" w:after="60"/>
    </w:pPr>
  </w:style>
  <w:style w:type="paragraph" w:styleId="ListContinue">
    <w:name w:val="List Continue"/>
    <w:basedOn w:val="List"/>
    <w:rsid w:val="006164F5"/>
    <w:pPr>
      <w:ind w:firstLine="0"/>
    </w:pPr>
  </w:style>
  <w:style w:type="paragraph" w:customStyle="1" w:styleId="ListNote">
    <w:name w:val="List Note"/>
    <w:basedOn w:val="List"/>
    <w:rsid w:val="006164F5"/>
    <w:pPr>
      <w:pBdr>
        <w:top w:val="single" w:sz="6" w:space="2" w:color="918585"/>
        <w:bottom w:val="single" w:sz="6" w:space="2" w:color="918585"/>
      </w:pBdr>
      <w:tabs>
        <w:tab w:val="left" w:pos="1021"/>
      </w:tabs>
      <w:ind w:firstLine="0"/>
    </w:pPr>
  </w:style>
  <w:style w:type="paragraph" w:customStyle="1" w:styleId="Warning">
    <w:name w:val="Warning"/>
    <w:basedOn w:val="BodyText"/>
    <w:rsid w:val="006164F5"/>
    <w:pPr>
      <w:shd w:val="clear" w:color="auto" w:fill="D9D9D9"/>
      <w:tabs>
        <w:tab w:val="left" w:pos="992"/>
      </w:tabs>
      <w:ind w:left="119" w:right="119"/>
    </w:pPr>
    <w:rPr>
      <w:sz w:val="20"/>
    </w:rPr>
  </w:style>
  <w:style w:type="paragraph" w:customStyle="1" w:styleId="MarginIcons">
    <w:name w:val="Margin Icons"/>
    <w:basedOn w:val="BodyText"/>
    <w:rsid w:val="006164F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164F5"/>
    <w:rPr>
      <w:rFonts w:ascii="Courier New" w:hAnsi="Courier New"/>
    </w:rPr>
  </w:style>
  <w:style w:type="paragraph" w:customStyle="1" w:styleId="NoteBullet">
    <w:name w:val="Note Bullet"/>
    <w:basedOn w:val="Note"/>
    <w:rsid w:val="006164F5"/>
    <w:pPr>
      <w:tabs>
        <w:tab w:val="clear" w:pos="680"/>
      </w:tabs>
      <w:spacing w:before="60" w:after="60"/>
    </w:pPr>
  </w:style>
  <w:style w:type="paragraph" w:customStyle="1" w:styleId="SubHeading2">
    <w:name w:val="SubHeading2"/>
    <w:basedOn w:val="HeadingBase"/>
    <w:rsid w:val="006164F5"/>
    <w:pPr>
      <w:spacing w:before="240" w:after="60"/>
    </w:pPr>
    <w:rPr>
      <w:sz w:val="20"/>
    </w:rPr>
  </w:style>
  <w:style w:type="paragraph" w:customStyle="1" w:styleId="SubHeading1">
    <w:name w:val="SubHeading1"/>
    <w:basedOn w:val="HeadingBase"/>
    <w:rsid w:val="006164F5"/>
    <w:pPr>
      <w:spacing w:before="240" w:after="60"/>
    </w:pPr>
    <w:rPr>
      <w:color w:val="918585"/>
      <w:sz w:val="22"/>
    </w:rPr>
  </w:style>
  <w:style w:type="paragraph" w:customStyle="1" w:styleId="SideHeading">
    <w:name w:val="Side Heading"/>
    <w:basedOn w:val="HeadingBase"/>
    <w:rsid w:val="006164F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164F5"/>
    <w:pPr>
      <w:numPr>
        <w:numId w:val="10"/>
      </w:numPr>
    </w:pPr>
  </w:style>
  <w:style w:type="paragraph" w:styleId="PlainText">
    <w:name w:val="Plain Text"/>
    <w:basedOn w:val="Normal"/>
    <w:link w:val="PlainTextChar"/>
    <w:rsid w:val="006164F5"/>
    <w:rPr>
      <w:sz w:val="20"/>
    </w:rPr>
  </w:style>
  <w:style w:type="character" w:customStyle="1" w:styleId="PlainTextChar">
    <w:name w:val="Plain Text Char"/>
    <w:basedOn w:val="DefaultParagraphFont"/>
    <w:link w:val="PlainText"/>
    <w:rsid w:val="006164F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164F5"/>
    <w:rPr>
      <w:b/>
      <w:smallCaps/>
    </w:rPr>
  </w:style>
  <w:style w:type="paragraph" w:customStyle="1" w:styleId="TableListNumber">
    <w:name w:val="Table List Number"/>
    <w:basedOn w:val="ListNumber"/>
    <w:rsid w:val="006164F5"/>
    <w:pPr>
      <w:numPr>
        <w:numId w:val="0"/>
      </w:numPr>
    </w:pPr>
  </w:style>
  <w:style w:type="paragraph" w:styleId="TOC4">
    <w:name w:val="toc 4"/>
    <w:basedOn w:val="TOCBase"/>
    <w:next w:val="Normal"/>
    <w:semiHidden/>
    <w:rsid w:val="006164F5"/>
    <w:pPr>
      <w:tabs>
        <w:tab w:val="right" w:leader="dot" w:pos="9071"/>
      </w:tabs>
      <w:ind w:left="1701"/>
    </w:pPr>
  </w:style>
  <w:style w:type="paragraph" w:customStyle="1" w:styleId="ListAlpha">
    <w:name w:val="List Alpha"/>
    <w:basedOn w:val="List"/>
    <w:rsid w:val="006164F5"/>
    <w:pPr>
      <w:numPr>
        <w:numId w:val="7"/>
      </w:numPr>
    </w:pPr>
  </w:style>
  <w:style w:type="paragraph" w:customStyle="1" w:styleId="ListAlpha2">
    <w:name w:val="List Alpha 2"/>
    <w:basedOn w:val="List2"/>
    <w:rsid w:val="006164F5"/>
    <w:pPr>
      <w:numPr>
        <w:numId w:val="6"/>
      </w:numPr>
    </w:pPr>
  </w:style>
  <w:style w:type="paragraph" w:styleId="List2">
    <w:name w:val="List 2"/>
    <w:basedOn w:val="BodyText"/>
    <w:rsid w:val="006164F5"/>
    <w:pPr>
      <w:tabs>
        <w:tab w:val="left" w:pos="680"/>
      </w:tabs>
      <w:spacing w:before="60" w:after="60"/>
      <w:ind w:left="680" w:hanging="340"/>
    </w:pPr>
  </w:style>
  <w:style w:type="paragraph" w:styleId="List3">
    <w:name w:val="List 3"/>
    <w:basedOn w:val="BodyText"/>
    <w:rsid w:val="006164F5"/>
    <w:pPr>
      <w:tabs>
        <w:tab w:val="left" w:pos="1021"/>
      </w:tabs>
      <w:spacing w:before="60" w:after="60"/>
      <w:ind w:left="1020" w:hanging="340"/>
    </w:pPr>
  </w:style>
  <w:style w:type="paragraph" w:styleId="List4">
    <w:name w:val="List 4"/>
    <w:basedOn w:val="BodyText"/>
    <w:rsid w:val="006164F5"/>
    <w:pPr>
      <w:tabs>
        <w:tab w:val="left" w:pos="1361"/>
      </w:tabs>
      <w:spacing w:before="60" w:after="60"/>
      <w:ind w:left="1361" w:hanging="340"/>
    </w:pPr>
  </w:style>
  <w:style w:type="paragraph" w:styleId="List5">
    <w:name w:val="List 5"/>
    <w:basedOn w:val="BodyText"/>
    <w:rsid w:val="006164F5"/>
    <w:pPr>
      <w:tabs>
        <w:tab w:val="left" w:pos="1701"/>
      </w:tabs>
      <w:spacing w:before="60" w:after="60"/>
      <w:ind w:left="1701" w:hanging="340"/>
    </w:pPr>
  </w:style>
  <w:style w:type="paragraph" w:styleId="ListBullet3">
    <w:name w:val="List Bullet 3"/>
    <w:basedOn w:val="List3"/>
    <w:rsid w:val="006164F5"/>
    <w:pPr>
      <w:numPr>
        <w:numId w:val="13"/>
      </w:numPr>
      <w:tabs>
        <w:tab w:val="clear" w:pos="1021"/>
      </w:tabs>
      <w:ind w:left="1037" w:hanging="357"/>
    </w:pPr>
  </w:style>
  <w:style w:type="paragraph" w:styleId="ListBullet4">
    <w:name w:val="List Bullet 4"/>
    <w:basedOn w:val="List4"/>
    <w:rsid w:val="006164F5"/>
    <w:pPr>
      <w:numPr>
        <w:numId w:val="1"/>
      </w:numPr>
    </w:pPr>
  </w:style>
  <w:style w:type="paragraph" w:styleId="ListBullet5">
    <w:name w:val="List Bullet 5"/>
    <w:basedOn w:val="List5"/>
    <w:rsid w:val="006164F5"/>
    <w:pPr>
      <w:numPr>
        <w:numId w:val="2"/>
      </w:numPr>
    </w:pPr>
  </w:style>
  <w:style w:type="paragraph" w:styleId="ListContinue2">
    <w:name w:val="List Continue 2"/>
    <w:basedOn w:val="List2"/>
    <w:rsid w:val="006164F5"/>
    <w:pPr>
      <w:ind w:firstLine="0"/>
    </w:pPr>
  </w:style>
  <w:style w:type="paragraph" w:styleId="ListContinue3">
    <w:name w:val="List Continue 3"/>
    <w:basedOn w:val="List3"/>
    <w:rsid w:val="006164F5"/>
    <w:pPr>
      <w:ind w:left="1021" w:firstLine="0"/>
    </w:pPr>
  </w:style>
  <w:style w:type="paragraph" w:styleId="ListContinue4">
    <w:name w:val="List Continue 4"/>
    <w:basedOn w:val="List4"/>
    <w:rsid w:val="006164F5"/>
    <w:pPr>
      <w:ind w:firstLine="0"/>
    </w:pPr>
  </w:style>
  <w:style w:type="paragraph" w:styleId="ListContinue5">
    <w:name w:val="List Continue 5"/>
    <w:basedOn w:val="List5"/>
    <w:rsid w:val="006164F5"/>
    <w:pPr>
      <w:ind w:firstLine="0"/>
    </w:pPr>
  </w:style>
  <w:style w:type="paragraph" w:styleId="ListNumber3">
    <w:name w:val="List Number 3"/>
    <w:basedOn w:val="List3"/>
    <w:rsid w:val="006164F5"/>
    <w:pPr>
      <w:numPr>
        <w:numId w:val="3"/>
      </w:numPr>
    </w:pPr>
  </w:style>
  <w:style w:type="paragraph" w:styleId="ListNumber4">
    <w:name w:val="List Number 4"/>
    <w:basedOn w:val="List4"/>
    <w:rsid w:val="006164F5"/>
    <w:pPr>
      <w:numPr>
        <w:numId w:val="4"/>
      </w:numPr>
    </w:pPr>
  </w:style>
  <w:style w:type="paragraph" w:styleId="ListNumber5">
    <w:name w:val="List Number 5"/>
    <w:basedOn w:val="List5"/>
    <w:rsid w:val="006164F5"/>
    <w:pPr>
      <w:numPr>
        <w:numId w:val="5"/>
      </w:numPr>
    </w:pPr>
  </w:style>
  <w:style w:type="paragraph" w:styleId="BlockText">
    <w:name w:val="Block Text"/>
    <w:basedOn w:val="Normal"/>
    <w:rsid w:val="006164F5"/>
    <w:pPr>
      <w:spacing w:after="120"/>
      <w:ind w:left="1440" w:right="1440"/>
    </w:pPr>
  </w:style>
  <w:style w:type="character" w:customStyle="1" w:styleId="Subscript">
    <w:name w:val="Subscript"/>
    <w:basedOn w:val="DefaultParagraphFont"/>
    <w:rsid w:val="006164F5"/>
    <w:rPr>
      <w:sz w:val="16"/>
      <w:vertAlign w:val="subscript"/>
    </w:rPr>
  </w:style>
  <w:style w:type="character" w:customStyle="1" w:styleId="Superscript">
    <w:name w:val="Superscript"/>
    <w:basedOn w:val="DefaultParagraphFont"/>
    <w:rsid w:val="006164F5"/>
    <w:rPr>
      <w:sz w:val="16"/>
      <w:vertAlign w:val="superscript"/>
    </w:rPr>
  </w:style>
  <w:style w:type="character" w:customStyle="1" w:styleId="Symbols">
    <w:name w:val="Symbols"/>
    <w:basedOn w:val="DefaultParagraphFont"/>
    <w:rsid w:val="006164F5"/>
    <w:rPr>
      <w:rFonts w:ascii="Symbol" w:hAnsi="Symbol"/>
    </w:rPr>
  </w:style>
  <w:style w:type="character" w:customStyle="1" w:styleId="MenuOptions">
    <w:name w:val="Menu Options"/>
    <w:basedOn w:val="DefaultParagraphFont"/>
    <w:rsid w:val="006164F5"/>
    <w:rPr>
      <w:rFonts w:ascii="Arial Narrow" w:hAnsi="Arial Narrow"/>
      <w:smallCaps/>
    </w:rPr>
  </w:style>
  <w:style w:type="character" w:customStyle="1" w:styleId="Buttons">
    <w:name w:val="Buttons"/>
    <w:basedOn w:val="DefaultParagraphFont"/>
    <w:rsid w:val="006164F5"/>
    <w:rPr>
      <w:b/>
    </w:rPr>
  </w:style>
  <w:style w:type="character" w:customStyle="1" w:styleId="Underlined">
    <w:name w:val="Underlined"/>
    <w:basedOn w:val="DefaultParagraphFont"/>
    <w:rsid w:val="006164F5"/>
    <w:rPr>
      <w:u w:val="single"/>
    </w:rPr>
  </w:style>
  <w:style w:type="paragraph" w:customStyle="1" w:styleId="TableBodyTextRight">
    <w:name w:val="Table Body Text Right"/>
    <w:basedOn w:val="TableBodyText"/>
    <w:rsid w:val="006164F5"/>
    <w:pPr>
      <w:widowControl w:val="0"/>
      <w:autoSpaceDE w:val="0"/>
      <w:autoSpaceDN w:val="0"/>
      <w:adjustRightInd w:val="0"/>
      <w:jc w:val="right"/>
    </w:pPr>
    <w:rPr>
      <w:rFonts w:cs="Arial"/>
      <w:szCs w:val="18"/>
    </w:rPr>
  </w:style>
  <w:style w:type="paragraph" w:customStyle="1" w:styleId="CopyrightText">
    <w:name w:val="Copyright Text"/>
    <w:basedOn w:val="BodyText"/>
    <w:rsid w:val="006164F5"/>
    <w:rPr>
      <w:sz w:val="18"/>
    </w:rPr>
  </w:style>
  <w:style w:type="paragraph" w:customStyle="1" w:styleId="BodySmallRight">
    <w:name w:val="Body Small Right"/>
    <w:basedOn w:val="BodyTextRight"/>
    <w:rsid w:val="006164F5"/>
    <w:rPr>
      <w:sz w:val="18"/>
      <w:szCs w:val="18"/>
    </w:rPr>
  </w:style>
  <w:style w:type="paragraph" w:customStyle="1" w:styleId="MarginEdition">
    <w:name w:val="Margin Edition"/>
    <w:basedOn w:val="MarginNote"/>
    <w:rsid w:val="006164F5"/>
    <w:pPr>
      <w:spacing w:before="0" w:after="0"/>
    </w:pPr>
    <w:rPr>
      <w:rFonts w:ascii="Times New Roman" w:hAnsi="Times New Roman"/>
      <w:color w:val="999999"/>
    </w:rPr>
  </w:style>
  <w:style w:type="paragraph" w:customStyle="1" w:styleId="Spacer">
    <w:name w:val="Spacer"/>
    <w:basedOn w:val="Normal"/>
    <w:rsid w:val="006164F5"/>
    <w:rPr>
      <w:sz w:val="2"/>
      <w:szCs w:val="2"/>
    </w:rPr>
  </w:style>
  <w:style w:type="character" w:customStyle="1" w:styleId="Small">
    <w:name w:val="Small"/>
    <w:basedOn w:val="DefaultParagraphFont"/>
    <w:rsid w:val="006164F5"/>
    <w:rPr>
      <w:sz w:val="16"/>
    </w:rPr>
  </w:style>
  <w:style w:type="paragraph" w:customStyle="1" w:styleId="WideTable">
    <w:name w:val="Wide Table"/>
    <w:basedOn w:val="Normal"/>
    <w:rsid w:val="006164F5"/>
    <w:pPr>
      <w:ind w:left="-1418"/>
    </w:pPr>
    <w:rPr>
      <w:sz w:val="2"/>
      <w:szCs w:val="2"/>
    </w:rPr>
  </w:style>
  <w:style w:type="character" w:styleId="PageNumber">
    <w:name w:val="page number"/>
    <w:basedOn w:val="DefaultParagraphFont"/>
    <w:rsid w:val="006164F5"/>
  </w:style>
  <w:style w:type="paragraph" w:styleId="Quote">
    <w:name w:val="Quote"/>
    <w:basedOn w:val="Heading1"/>
    <w:link w:val="QuoteChar"/>
    <w:qFormat/>
    <w:rsid w:val="006164F5"/>
    <w:rPr>
      <w:b w:val="0"/>
      <w:sz w:val="72"/>
      <w:szCs w:val="72"/>
      <w:lang w:val="en-NZ"/>
    </w:rPr>
  </w:style>
  <w:style w:type="character" w:customStyle="1" w:styleId="QuoteChar">
    <w:name w:val="Quote Char"/>
    <w:basedOn w:val="DefaultParagraphFont"/>
    <w:link w:val="Quote"/>
    <w:rsid w:val="006164F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164F5"/>
    <w:pPr>
      <w:pageBreakBefore/>
    </w:pPr>
  </w:style>
  <w:style w:type="paragraph" w:customStyle="1" w:styleId="Border">
    <w:name w:val="Border"/>
    <w:basedOn w:val="Normal"/>
    <w:qFormat/>
    <w:rsid w:val="006164F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164F5"/>
    <w:rPr>
      <w:b/>
      <w:bCs/>
      <w:i/>
      <w:iCs/>
      <w:color w:val="auto"/>
    </w:rPr>
  </w:style>
  <w:style w:type="paragraph" w:styleId="IntenseQuote">
    <w:name w:val="Intense Quote"/>
    <w:basedOn w:val="Normal"/>
    <w:next w:val="Normal"/>
    <w:link w:val="IntenseQuoteChar"/>
    <w:uiPriority w:val="30"/>
    <w:qFormat/>
    <w:rsid w:val="006164F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164F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164F5"/>
    <w:rPr>
      <w:smallCaps/>
      <w:color w:val="auto"/>
      <w:u w:val="single"/>
    </w:rPr>
  </w:style>
  <w:style w:type="character" w:styleId="IntenseReference">
    <w:name w:val="Intense Reference"/>
    <w:basedOn w:val="DefaultParagraphFont"/>
    <w:uiPriority w:val="32"/>
    <w:qFormat/>
    <w:rsid w:val="006164F5"/>
    <w:rPr>
      <w:b/>
      <w:bCs/>
      <w:smallCaps/>
      <w:color w:val="auto"/>
      <w:spacing w:val="5"/>
      <w:u w:val="single"/>
    </w:rPr>
  </w:style>
  <w:style w:type="paragraph" w:customStyle="1" w:styleId="2ColumnHeading">
    <w:name w:val="2Column Heading"/>
    <w:basedOn w:val="BodyText"/>
    <w:qFormat/>
    <w:rsid w:val="006164F5"/>
    <w:pPr>
      <w:spacing w:after="60"/>
      <w:ind w:left="-2268"/>
    </w:pPr>
    <w:rPr>
      <w:b/>
    </w:rPr>
  </w:style>
  <w:style w:type="paragraph" w:customStyle="1" w:styleId="Heading1TOC">
    <w:name w:val="Heading1 TOC"/>
    <w:basedOn w:val="Normal"/>
    <w:qFormat/>
    <w:rsid w:val="006164F5"/>
    <w:pPr>
      <w:spacing w:before="240" w:after="120"/>
    </w:pPr>
    <w:rPr>
      <w:rFonts w:ascii="Times New Roman" w:hAnsi="Times New Roman"/>
      <w:b/>
      <w:sz w:val="32"/>
    </w:rPr>
  </w:style>
  <w:style w:type="paragraph" w:customStyle="1" w:styleId="Heading2TOC">
    <w:name w:val="Heading2 TOC"/>
    <w:basedOn w:val="Normal"/>
    <w:qFormat/>
    <w:rsid w:val="006164F5"/>
    <w:pPr>
      <w:spacing w:before="240" w:after="60"/>
    </w:pPr>
    <w:rPr>
      <w:rFonts w:ascii="Times New Roman" w:hAnsi="Times New Roman"/>
      <w:b/>
      <w:sz w:val="28"/>
    </w:rPr>
  </w:style>
  <w:style w:type="character" w:customStyle="1" w:styleId="Underline">
    <w:name w:val="Underline"/>
    <w:basedOn w:val="DefaultParagraphFont"/>
    <w:qFormat/>
    <w:rsid w:val="006164F5"/>
    <w:rPr>
      <w:u w:val="single"/>
    </w:rPr>
  </w:style>
  <w:style w:type="character" w:customStyle="1" w:styleId="BoldandItalics">
    <w:name w:val="Bold and Italics"/>
    <w:qFormat/>
    <w:rsid w:val="006164F5"/>
    <w:rPr>
      <w:b/>
      <w:i/>
      <w:u w:val="none"/>
    </w:rPr>
  </w:style>
  <w:style w:type="paragraph" w:styleId="BalloonText">
    <w:name w:val="Balloon Text"/>
    <w:basedOn w:val="Normal"/>
    <w:link w:val="BalloonTextChar"/>
    <w:rsid w:val="006164F5"/>
    <w:rPr>
      <w:rFonts w:ascii="Tahoma" w:hAnsi="Tahoma" w:cs="Tahoma"/>
      <w:sz w:val="16"/>
      <w:szCs w:val="16"/>
    </w:rPr>
  </w:style>
  <w:style w:type="character" w:customStyle="1" w:styleId="BalloonTextChar">
    <w:name w:val="Balloon Text Char"/>
    <w:basedOn w:val="DefaultParagraphFont"/>
    <w:link w:val="BalloonText"/>
    <w:rsid w:val="006164F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164F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164F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2306</Words>
  <Characters>13644</Characters>
  <Application>Microsoft Office Word</Application>
  <DocSecurity>0</DocSecurity>
  <Lines>943</Lines>
  <Paragraphs>399</Paragraphs>
  <ScaleCrop>false</ScaleCrop>
  <Company>Author-it Software Corporation Ltd.</Company>
  <LinksUpToDate>false</LinksUpToDate>
  <CharactersWithSpaces>15569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TDMMA307B PLAN AND MONITOR THE CARRIAGE OF DANGEROUS CARGOES</dc:title>
  <dc:subject>Approved</dc:subject>
  <dc:creator>Transport &amp; Logistics Industry Skills Council</dc:creator>
  <cp:keywords>Revision Number: 1</cp:keywords>
  <dc:description>Copyright © 1996-2007 Author-it Software Corporation Ltd., all rights reserved.</dc:description>
  <cp:lastModifiedBy>Windows User</cp:lastModifiedBy>
  <cp:revision>3</cp:revision>
  <dcterms:created xsi:type="dcterms:W3CDTF">2012-05-27T03:10:00Z</dcterms:created>
  <dcterms:modified xsi:type="dcterms:W3CDTF">2012-05-27T03:10:00Z</dcterms:modified>
</cp:coreProperties>
</file>