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20F1" w:rsidP="00D720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SIR40316 Certificate IV in Retail Management</w:t>
      </w:r>
      <w:r>
        <w:fldChar w:fldCharType="end"/>
      </w:r>
    </w:p>
    <w:p w:rsidR="00D720F1" w:rsidP="00D720F1">
      <w:pPr>
        <w:pStyle w:val="Version"/>
        <w:sectPr w:rsidSect="00A026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5</w:t>
      </w:r>
      <w:r>
        <w:fldChar w:fldCharType="end"/>
      </w:r>
    </w:p>
    <w:p w:rsidR="00000000" w:rsidRPr="00A02670" w:rsidP="00A02670">
      <w:pPr>
        <w:pStyle w:val="SuperHeading"/>
      </w:pPr>
      <w:r w:rsidRPr="00A02670">
        <w:t>SIR40316 Certificate IV in Retail Management</w:t>
      </w:r>
    </w:p>
    <w:p w:rsidR="00000000" w:rsidRPr="00A02670" w:rsidP="00A02670">
      <w:pPr>
        <w:pStyle w:val="Heading1"/>
      </w:pPr>
      <w:bookmarkStart w:id="1" w:name="O_1181147"/>
      <w:bookmarkEnd w:id="1"/>
      <w:r w:rsidRPr="00A0267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260"/>
        <w:gridCol w:w="7020"/>
      </w:tblGrid>
      <w:tr w:rsidTr="00A026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670" w:rsidP="00A02670">
            <w:pPr>
              <w:pStyle w:val="BodyText"/>
            </w:pPr>
            <w:r w:rsidRPr="00A02670">
              <w:rPr>
                <w:rStyle w:val="SpecialBold"/>
              </w:rPr>
              <w:t xml:space="preserve">Release </w:t>
            </w:r>
          </w:p>
        </w:tc>
        <w:tc>
          <w:tcPr>
            <w:tcW w:w="7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670">
            <w:pPr>
              <w:pStyle w:val="BodyText"/>
              <w:rPr>
                <w:lang w:val="en-NZ"/>
              </w:rPr>
            </w:pPr>
            <w:r w:rsidRPr="00A02670">
              <w:rPr>
                <w:rStyle w:val="SpecialBold"/>
              </w:rPr>
              <w:t xml:space="preserve">Comments </w:t>
            </w:r>
          </w:p>
        </w:tc>
      </w:tr>
      <w:tr w:rsidTr="00A026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670">
            <w:pPr>
              <w:pStyle w:val="BodyText"/>
              <w:rPr>
                <w:lang w:val="en-NZ"/>
              </w:rPr>
            </w:pPr>
            <w:r w:rsidRPr="00A02670">
              <w:t>Release 5</w:t>
            </w:r>
          </w:p>
        </w:tc>
        <w:tc>
          <w:tcPr>
            <w:tcW w:w="7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670" w:rsidP="00A02670">
            <w:pPr>
              <w:pStyle w:val="BodyText"/>
            </w:pPr>
            <w:r w:rsidRPr="00A02670">
              <w:t>Release 5. SIR40316 Certificate IV in Retail Management supersedes and is equivalent to Release 4. SIR40316 Certificate IV in Retail Management.</w:t>
            </w:r>
          </w:p>
          <w:p w:rsidR="00000000" w:rsidRPr="00A02670" w:rsidP="00A02670">
            <w:pPr>
              <w:pStyle w:val="BodyText"/>
            </w:pPr>
            <w:r w:rsidRPr="00A02670">
              <w:t>Modification includes addition of elective unit:</w:t>
            </w:r>
          </w:p>
          <w:p w:rsidR="00000000" w:rsidP="00A02670">
            <w:pPr>
              <w:pStyle w:val="ListBullet"/>
              <w:rPr>
                <w:lang w:val="en-NZ"/>
              </w:rPr>
            </w:pPr>
            <w:r w:rsidRPr="00A02670">
              <w:t>S</w:t>
            </w:r>
            <w:r w:rsidRPr="00A02670">
              <w:t>IRXCEG009 Manage workplace responses to disrespectful aggressive or abusive customer behaviour</w:t>
            </w:r>
          </w:p>
        </w:tc>
      </w:tr>
      <w:tr w:rsidTr="00A026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670">
            <w:pPr>
              <w:pStyle w:val="BodyText"/>
              <w:rPr>
                <w:lang w:val="en-NZ"/>
              </w:rPr>
            </w:pPr>
            <w:r w:rsidRPr="00A02670">
              <w:t>Release 4</w:t>
            </w:r>
          </w:p>
        </w:tc>
        <w:tc>
          <w:tcPr>
            <w:tcW w:w="7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670" w:rsidP="00A02670">
            <w:pPr>
              <w:pStyle w:val="BodyText"/>
            </w:pPr>
            <w:r w:rsidRPr="00A02670">
              <w:t>This version was released in SIR Retail Services Training Package Release 5.0</w:t>
            </w:r>
          </w:p>
          <w:p w:rsidR="00000000" w:rsidP="00A02670">
            <w:pPr>
              <w:pStyle w:val="BodyText"/>
              <w:rPr>
                <w:lang w:val="en-NZ"/>
              </w:rPr>
            </w:pPr>
            <w:r w:rsidRPr="00A02670">
              <w:t>Electives updated to include Manage disrespectful, aggressive or abusive</w:t>
            </w:r>
            <w:r w:rsidRPr="00A02670">
              <w:t xml:space="preserve"> customers</w:t>
            </w:r>
          </w:p>
        </w:tc>
      </w:tr>
      <w:tr w:rsidTr="00A026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670">
            <w:pPr>
              <w:pStyle w:val="BodyText"/>
              <w:rPr>
                <w:lang w:val="en-NZ"/>
              </w:rPr>
            </w:pPr>
            <w:r w:rsidRPr="00A02670">
              <w:t>Release 3</w:t>
            </w:r>
          </w:p>
        </w:tc>
        <w:tc>
          <w:tcPr>
            <w:tcW w:w="7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670" w:rsidP="00A02670">
            <w:pPr>
              <w:pStyle w:val="BodyText"/>
            </w:pPr>
            <w:r w:rsidRPr="00A02670">
              <w:t>This version was released in SIR Retail Services Training Package Release 4.0</w:t>
            </w:r>
          </w:p>
          <w:p w:rsidR="00000000" w:rsidP="00A02670">
            <w:pPr>
              <w:pStyle w:val="BodyText"/>
              <w:rPr>
                <w:lang w:val="en-NZ"/>
              </w:rPr>
            </w:pPr>
            <w:r w:rsidRPr="00A02670">
              <w:t>Electives updated to include online and social media units and to update imported electives.</w:t>
            </w:r>
          </w:p>
        </w:tc>
      </w:tr>
      <w:tr w:rsidTr="00A026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670">
            <w:pPr>
              <w:pStyle w:val="BodyText"/>
              <w:rPr>
                <w:lang w:val="en-NZ"/>
              </w:rPr>
            </w:pPr>
            <w:r w:rsidRPr="00A02670">
              <w:t>Release 2</w:t>
            </w:r>
          </w:p>
        </w:tc>
        <w:tc>
          <w:tcPr>
            <w:tcW w:w="7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670" w:rsidP="00A02670">
            <w:pPr>
              <w:pStyle w:val="BodyText"/>
            </w:pPr>
            <w:r w:rsidRPr="00A02670">
              <w:t xml:space="preserve">This version was released in SIR Retail Services Training Package Release 3.0 </w:t>
            </w:r>
          </w:p>
          <w:p w:rsidR="00000000" w:rsidP="00A02670">
            <w:pPr>
              <w:pStyle w:val="BodyText"/>
              <w:rPr>
                <w:lang w:val="en-NZ"/>
              </w:rPr>
            </w:pPr>
            <w:r w:rsidRPr="00A02670">
              <w:t>Electives updated.</w:t>
            </w:r>
          </w:p>
        </w:tc>
      </w:tr>
      <w:tr w:rsidTr="00A026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670">
            <w:pPr>
              <w:pStyle w:val="BodyText"/>
              <w:rPr>
                <w:lang w:val="en-NZ"/>
              </w:rPr>
            </w:pPr>
            <w:r w:rsidRPr="00A02670">
              <w:t>Release 1</w:t>
            </w:r>
          </w:p>
        </w:tc>
        <w:tc>
          <w:tcPr>
            <w:tcW w:w="7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670" w:rsidP="00A02670">
            <w:pPr>
              <w:pStyle w:val="BodyText"/>
            </w:pPr>
            <w:r w:rsidRPr="00A02670">
              <w:t>Initial release.</w:t>
            </w:r>
          </w:p>
        </w:tc>
      </w:tr>
    </w:tbl>
    <w:p w:rsidR="00D720F1" w:rsidP="00A02670">
      <w:pPr>
        <w:pStyle w:val="BodyText"/>
      </w:pPr>
    </w:p>
    <w:p w:rsidR="00D720F1" w:rsidP="00A02670">
      <w:pPr>
        <w:pStyle w:val="BodyText"/>
      </w:pPr>
    </w:p>
    <w:p w:rsidR="00000000" w:rsidRPr="00A02670" w:rsidP="00A02670">
      <w:pPr>
        <w:pStyle w:val="Heading1"/>
      </w:pPr>
      <w:bookmarkStart w:id="2" w:name="O_1181146"/>
      <w:bookmarkEnd w:id="2"/>
      <w:r w:rsidRPr="00A02670">
        <w:t>Qualification Description</w:t>
      </w:r>
    </w:p>
    <w:p w:rsidR="00000000" w:rsidRPr="00A02670" w:rsidP="00D720F1">
      <w:pPr>
        <w:pStyle w:val="BodyText"/>
      </w:pPr>
      <w:r w:rsidRPr="00A02670">
        <w:t xml:space="preserve">This qualification reflects the role of individuals who lead a frontline team and </w:t>
      </w:r>
      <w:r w:rsidRPr="00A02670">
        <w:t>manage day-to-day operations of a retail store or department to implement and deliver on organisational objectives and standards. These individuals possess a range of highly developed selling and customer engagement skills with sound knowledge of product a</w:t>
      </w:r>
      <w:r w:rsidRPr="00A02670">
        <w:t>nd service offerings. They work with independence, taking responsibility for their own functions and outputs.</w:t>
      </w:r>
    </w:p>
    <w:p w:rsidR="00000000" w:rsidRPr="00A02670" w:rsidP="00D720F1">
      <w:pPr>
        <w:pStyle w:val="BodyText"/>
      </w:pPr>
      <w:r w:rsidRPr="00A02670">
        <w:t>This qualification provides a pathway to work in a diverse range of retail settings including speciality retailers, supermarkets, department store</w:t>
      </w:r>
      <w:r w:rsidRPr="00A02670">
        <w:t xml:space="preserve">s, and quick service restaurants. </w:t>
      </w:r>
    </w:p>
    <w:p w:rsidR="00000000" w:rsidRPr="00A02670" w:rsidP="00D720F1">
      <w:pPr>
        <w:pStyle w:val="BodyText"/>
      </w:pPr>
      <w:r w:rsidRPr="00A02670">
        <w:t xml:space="preserve">Individuals with this qualification are able to perform roles such as store manager, department manager and assistant store manager. </w:t>
      </w:r>
    </w:p>
    <w:p w:rsidR="00000000" w:rsidRPr="00A02670" w:rsidP="00D720F1">
      <w:pPr>
        <w:pStyle w:val="BodyText"/>
      </w:pPr>
      <w:r w:rsidRPr="00A02670">
        <w:t xml:space="preserve">No occupational licensing, certification or specific legislative requirements apply to </w:t>
      </w:r>
      <w:r w:rsidRPr="00A02670">
        <w:t>this qualification at the time of publication.</w:t>
      </w:r>
    </w:p>
    <w:p w:rsidR="00000000" w:rsidRPr="00A02670" w:rsidP="00A02670">
      <w:pPr>
        <w:pStyle w:val="Heading1"/>
      </w:pPr>
      <w:bookmarkStart w:id="3" w:name="O_1181145"/>
      <w:bookmarkEnd w:id="3"/>
      <w:r w:rsidRPr="00A02670">
        <w:t>Entry Requirements</w:t>
      </w:r>
    </w:p>
    <w:p w:rsidR="00000000" w:rsidRPr="00A02670" w:rsidP="00D720F1">
      <w:pPr>
        <w:pStyle w:val="BodyText"/>
      </w:pPr>
      <w:r w:rsidRPr="00A02670">
        <w:t>Entry to this qualification is open to individuals who:</w:t>
      </w:r>
    </w:p>
    <w:p w:rsidR="00000000" w:rsidRPr="00A02670" w:rsidP="00A02670">
      <w:pPr>
        <w:pStyle w:val="ListBullet"/>
      </w:pPr>
      <w:r w:rsidRPr="00A02670">
        <w:t>have achieved a Certificate III in Retail</w:t>
      </w:r>
    </w:p>
    <w:p w:rsidR="00000000" w:rsidRPr="00D720F1" w:rsidP="00D720F1">
      <w:pPr>
        <w:pStyle w:val="BodyText"/>
      </w:pPr>
      <w:r w:rsidRPr="00D720F1">
        <w:rPr>
          <w:rStyle w:val="Underline"/>
          <w:u w:val="none"/>
        </w:rPr>
        <w:t>or</w:t>
      </w:r>
    </w:p>
    <w:p w:rsidR="00000000" w:rsidRPr="00A02670" w:rsidP="00A02670">
      <w:pPr>
        <w:pStyle w:val="ListBullet"/>
      </w:pPr>
      <w:r w:rsidRPr="00A02670">
        <w:t xml:space="preserve">have relevant industry employment experience in a job role that has involved the application of skills and knowledge described in core units of competency from the SIR30216 Certificate III in Retail. </w:t>
      </w:r>
    </w:p>
    <w:p w:rsidR="00000000" w:rsidRPr="00A02670" w:rsidP="00A02670">
      <w:pPr>
        <w:pStyle w:val="AllowPageBreak"/>
      </w:pPr>
    </w:p>
    <w:p w:rsidR="00000000" w:rsidRPr="00A02670" w:rsidP="00A02670">
      <w:pPr>
        <w:pStyle w:val="Heading1"/>
      </w:pPr>
      <w:bookmarkStart w:id="4" w:name="O_1181144"/>
      <w:bookmarkEnd w:id="4"/>
      <w:r w:rsidRPr="00A02670">
        <w:t>Packaging Rules</w:t>
      </w:r>
    </w:p>
    <w:p w:rsidR="00000000" w:rsidRPr="00A02670" w:rsidP="00D720F1">
      <w:pPr>
        <w:pStyle w:val="BodyText"/>
      </w:pPr>
      <w:r w:rsidRPr="00A02670">
        <w:t>11 units must be com</w:t>
      </w:r>
      <w:r w:rsidRPr="00A02670">
        <w:t>pleted:</w:t>
      </w:r>
    </w:p>
    <w:p w:rsidR="00000000" w:rsidRPr="00A02670" w:rsidP="00A02670">
      <w:pPr>
        <w:pStyle w:val="ListBullet"/>
      </w:pPr>
      <w:r w:rsidRPr="00A02670">
        <w:t>7 core units</w:t>
      </w:r>
    </w:p>
    <w:p w:rsidR="00000000" w:rsidRPr="00A02670" w:rsidP="00A02670">
      <w:pPr>
        <w:pStyle w:val="ListBullet"/>
      </w:pPr>
      <w:r w:rsidRPr="00A02670">
        <w:t>4 elective units, consisting of:</w:t>
      </w:r>
    </w:p>
    <w:p w:rsidR="00000000" w:rsidRPr="00A02670" w:rsidP="00A02670">
      <w:pPr>
        <w:pStyle w:val="ListBullet2"/>
      </w:pPr>
      <w:r w:rsidRPr="00A02670">
        <w:t>2 units from the list below</w:t>
      </w:r>
    </w:p>
    <w:p w:rsidR="00000000" w:rsidRPr="00A02670" w:rsidP="00A02670">
      <w:pPr>
        <w:pStyle w:val="ListBullet2"/>
      </w:pPr>
      <w:r w:rsidRPr="00A02670">
        <w:t>2 units from the list below, elsewhere in SIR Retail Services Training Package, or any other current Training Package or accredited course.</w:t>
      </w:r>
    </w:p>
    <w:p w:rsidR="00000000" w:rsidRPr="00A02670" w:rsidP="00D720F1">
      <w:pPr>
        <w:pStyle w:val="BodyText"/>
      </w:pPr>
      <w:r w:rsidRPr="00A02670">
        <w:t xml:space="preserve">The selection of electives must </w:t>
      </w:r>
      <w:r w:rsidRPr="00A02670">
        <w:t>be guided by the job outcome sought, local industry requirements and the complexity of skills appropriate to the AQF level of this qualification.</w:t>
      </w:r>
    </w:p>
    <w:p w:rsidR="00000000" w:rsidRPr="00A02670" w:rsidP="00D720F1">
      <w:pPr>
        <w:pStyle w:val="BodyText"/>
      </w:pPr>
      <w:r w:rsidRPr="00A02670">
        <w:rPr>
          <w:rStyle w:val="SpecialBold"/>
        </w:rPr>
        <w:t>Note:</w:t>
      </w:r>
      <w:r w:rsidRPr="00A02670">
        <w:t xml:space="preserve"> Unit marked with an asterisk * includes prerequisite unit SIRXCEG008 Manage disrespectful, aggressive or</w:t>
      </w:r>
      <w:r w:rsidRPr="00A02670">
        <w:t xml:space="preserve"> abusive customers.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70"/>
        <w:gridCol w:w="5310"/>
      </w:tblGrid>
      <w:tr w:rsidTr="00D720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82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670">
            <w:pPr>
              <w:pStyle w:val="BodyText"/>
              <w:rPr>
                <w:lang w:val="en-NZ"/>
              </w:rPr>
            </w:pPr>
            <w:r w:rsidRPr="00A02670">
              <w:rPr>
                <w:rStyle w:val="SpecialBold"/>
              </w:rPr>
              <w:t>Core units</w:t>
            </w:r>
          </w:p>
        </w:tc>
      </w:tr>
      <w:tr w:rsidTr="00D720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2670">
            <w:pPr>
              <w:pStyle w:val="BodyText"/>
              <w:rPr>
                <w:lang w:val="en-NZ"/>
              </w:rPr>
            </w:pPr>
            <w:r w:rsidRPr="00A02670">
              <w:t>SIRRRTF002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2670">
            <w:pPr>
              <w:pStyle w:val="BodyText"/>
              <w:rPr>
                <w:lang w:val="en-NZ"/>
              </w:rPr>
            </w:pPr>
            <w:r w:rsidRPr="00A02670">
              <w:t>Monitor retail store financials</w:t>
            </w:r>
          </w:p>
        </w:tc>
      </w:tr>
      <w:tr w:rsidTr="00D720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2670">
            <w:pPr>
              <w:pStyle w:val="BodyText"/>
              <w:rPr>
                <w:lang w:val="en-NZ"/>
              </w:rPr>
            </w:pPr>
            <w:r w:rsidRPr="00A02670">
              <w:t>SIRXCEG004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2670">
            <w:pPr>
              <w:pStyle w:val="BodyText"/>
              <w:rPr>
                <w:lang w:val="en-NZ"/>
              </w:rPr>
            </w:pPr>
            <w:r w:rsidRPr="00A02670">
              <w:t>Create a customer-centric culture</w:t>
            </w:r>
          </w:p>
        </w:tc>
      </w:tr>
      <w:tr w:rsidTr="00D720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2670">
            <w:pPr>
              <w:pStyle w:val="BodyText"/>
              <w:rPr>
                <w:lang w:val="en-NZ"/>
              </w:rPr>
            </w:pPr>
            <w:r w:rsidRPr="00A02670">
              <w:t>SIRXHRM002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2670">
            <w:pPr>
              <w:pStyle w:val="BodyText"/>
              <w:rPr>
                <w:lang w:val="en-NZ"/>
              </w:rPr>
            </w:pPr>
            <w:r w:rsidRPr="00A02670">
              <w:t>Maintain employee relations</w:t>
            </w:r>
          </w:p>
        </w:tc>
      </w:tr>
      <w:tr w:rsidTr="00D720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2670">
            <w:pPr>
              <w:pStyle w:val="BodyText"/>
              <w:rPr>
                <w:lang w:val="en-NZ"/>
              </w:rPr>
            </w:pPr>
            <w:r w:rsidRPr="00A02670">
              <w:t>SIRXMGT002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2670">
            <w:pPr>
              <w:pStyle w:val="BodyText"/>
              <w:rPr>
                <w:lang w:val="en-NZ"/>
              </w:rPr>
            </w:pPr>
            <w:r w:rsidRPr="00A02670">
              <w:t>Lead a frontline team</w:t>
            </w:r>
          </w:p>
        </w:tc>
      </w:tr>
      <w:tr w:rsidTr="00D720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2670">
            <w:pPr>
              <w:pStyle w:val="BodyText"/>
              <w:rPr>
                <w:lang w:val="en-NZ"/>
              </w:rPr>
            </w:pPr>
            <w:r w:rsidRPr="00A02670">
              <w:t>SIRXRSK002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2670">
            <w:pPr>
              <w:pStyle w:val="BodyText"/>
              <w:rPr>
                <w:lang w:val="en-NZ"/>
              </w:rPr>
            </w:pPr>
            <w:r w:rsidRPr="00A02670">
              <w:t xml:space="preserve">Maintain store security </w:t>
            </w:r>
          </w:p>
        </w:tc>
      </w:tr>
      <w:tr w:rsidTr="00D720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2670">
            <w:pPr>
              <w:pStyle w:val="BodyText"/>
              <w:rPr>
                <w:lang w:val="en-NZ"/>
              </w:rPr>
            </w:pPr>
            <w:r w:rsidRPr="00A02670">
              <w:t>SIRXSLS003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2670">
            <w:pPr>
              <w:pStyle w:val="BodyText"/>
              <w:rPr>
                <w:lang w:val="en-NZ"/>
              </w:rPr>
            </w:pPr>
            <w:r w:rsidRPr="00A02670">
              <w:t>Achieve sales results</w:t>
            </w:r>
          </w:p>
        </w:tc>
      </w:tr>
      <w:tr w:rsidTr="00D720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1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2670">
            <w:pPr>
              <w:pStyle w:val="BodyText"/>
              <w:rPr>
                <w:lang w:val="en-NZ"/>
              </w:rPr>
            </w:pPr>
            <w:r w:rsidRPr="00A02670">
              <w:t>SIRXWHS003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2670">
            <w:pPr>
              <w:pStyle w:val="BodyText"/>
              <w:rPr>
                <w:lang w:val="en-NZ"/>
              </w:rPr>
            </w:pPr>
            <w:r w:rsidRPr="00A02670">
              <w:t>Maintain workplace safety</w:t>
            </w:r>
          </w:p>
        </w:tc>
      </w:tr>
      <w:tr w:rsidTr="00D720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82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2670">
            <w:pPr>
              <w:pStyle w:val="BodyText"/>
              <w:rPr>
                <w:lang w:val="en-NZ"/>
              </w:rPr>
            </w:pPr>
            <w:r w:rsidRPr="00A02670">
              <w:rPr>
                <w:rStyle w:val="SpecialBold"/>
              </w:rPr>
              <w:t>Elective units</w:t>
            </w:r>
          </w:p>
        </w:tc>
      </w:tr>
      <w:tr w:rsidTr="00D720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1"/>
        </w:trPr>
        <w:tc>
          <w:tcPr>
            <w:tcW w:w="82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2670">
            <w:pPr>
              <w:pStyle w:val="BodyText"/>
              <w:rPr>
                <w:lang w:val="en-NZ"/>
              </w:rPr>
            </w:pPr>
            <w:r w:rsidRPr="00A02670">
              <w:rPr>
                <w:rStyle w:val="SpecialBold"/>
              </w:rPr>
              <w:t xml:space="preserve">Customer Engagement </w:t>
            </w:r>
          </w:p>
        </w:tc>
      </w:tr>
      <w:tr w:rsidTr="00D720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1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2670">
            <w:pPr>
              <w:pStyle w:val="BodyText"/>
              <w:rPr>
                <w:lang w:val="en-NZ"/>
              </w:rPr>
            </w:pPr>
            <w:r w:rsidRPr="00A02670">
              <w:t>SIRXCEG008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2670">
            <w:pPr>
              <w:pStyle w:val="BodyText"/>
              <w:rPr>
                <w:lang w:val="en-NZ"/>
              </w:rPr>
            </w:pPr>
            <w:r w:rsidRPr="00A02670">
              <w:t>Manage disrespectful, aggressive or abusive customers</w:t>
            </w:r>
          </w:p>
        </w:tc>
      </w:tr>
      <w:tr w:rsidTr="00D720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4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2670">
            <w:pPr>
              <w:pStyle w:val="BodyText"/>
              <w:rPr>
                <w:lang w:val="en-NZ"/>
              </w:rPr>
            </w:pPr>
            <w:r w:rsidRPr="00A02670">
              <w:t>SIRXCEG009 *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2670">
            <w:pPr>
              <w:pStyle w:val="BodyText"/>
              <w:rPr>
                <w:lang w:val="en-NZ"/>
              </w:rPr>
            </w:pPr>
            <w:r w:rsidRPr="00A02670">
              <w:t>Manage workplace responses to disrespectful aggressive or abusive customer behaviour</w:t>
            </w:r>
          </w:p>
        </w:tc>
      </w:tr>
      <w:tr w:rsidTr="00D720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1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2670">
            <w:pPr>
              <w:pStyle w:val="BodyText"/>
              <w:rPr>
                <w:lang w:val="en-NZ"/>
              </w:rPr>
            </w:pPr>
            <w:r w:rsidRPr="00A02670">
              <w:t>BSBCUS401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2670">
            <w:pPr>
              <w:pStyle w:val="BodyText"/>
              <w:rPr>
                <w:lang w:val="en-NZ"/>
              </w:rPr>
            </w:pPr>
            <w:r w:rsidRPr="00A02670">
              <w:t xml:space="preserve">Coordinate implementation of customer service strategies </w:t>
            </w:r>
          </w:p>
        </w:tc>
      </w:tr>
      <w:tr w:rsidTr="00D720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1"/>
        </w:trPr>
        <w:tc>
          <w:tcPr>
            <w:tcW w:w="82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2670">
            <w:pPr>
              <w:pStyle w:val="BodyText"/>
              <w:rPr>
                <w:lang w:val="en-NZ"/>
              </w:rPr>
            </w:pPr>
            <w:r w:rsidRPr="00A02670">
              <w:rPr>
                <w:rStyle w:val="SpecialBold"/>
              </w:rPr>
              <w:t>Change Management</w:t>
            </w:r>
          </w:p>
        </w:tc>
      </w:tr>
      <w:tr w:rsidTr="00D720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1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2670">
            <w:pPr>
              <w:pStyle w:val="BodyText"/>
              <w:rPr>
                <w:lang w:val="en-NZ"/>
              </w:rPr>
            </w:pPr>
            <w:r w:rsidRPr="00A02670">
              <w:t>SIRXCHA001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2670">
            <w:pPr>
              <w:pStyle w:val="BodyText"/>
              <w:rPr>
                <w:lang w:val="en-NZ"/>
              </w:rPr>
            </w:pPr>
            <w:r w:rsidRPr="00A02670">
              <w:t xml:space="preserve">Facilitate the change process </w:t>
            </w:r>
          </w:p>
        </w:tc>
      </w:tr>
      <w:tr w:rsidTr="00D720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1"/>
        </w:trPr>
        <w:tc>
          <w:tcPr>
            <w:tcW w:w="82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2670">
            <w:pPr>
              <w:pStyle w:val="BodyText"/>
              <w:rPr>
                <w:lang w:val="en-NZ"/>
              </w:rPr>
            </w:pPr>
            <w:r w:rsidRPr="00A02670">
              <w:rPr>
                <w:rStyle w:val="SpecialBold"/>
              </w:rPr>
              <w:t xml:space="preserve">Communication and Teamwork </w:t>
            </w:r>
          </w:p>
        </w:tc>
      </w:tr>
      <w:tr w:rsidTr="00D720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2670">
            <w:pPr>
              <w:pStyle w:val="BodyText"/>
              <w:rPr>
                <w:lang w:val="en-NZ"/>
              </w:rPr>
            </w:pPr>
            <w:r w:rsidRPr="00A02670">
              <w:t>CHCDIV001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2670">
            <w:pPr>
              <w:pStyle w:val="BodyText"/>
              <w:rPr>
                <w:lang w:val="en-NZ"/>
              </w:rPr>
            </w:pPr>
            <w:r w:rsidRPr="00A02670">
              <w:t xml:space="preserve">Work with diverse people </w:t>
            </w:r>
          </w:p>
        </w:tc>
      </w:tr>
      <w:tr w:rsidTr="00D720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8"/>
        </w:trPr>
        <w:tc>
          <w:tcPr>
            <w:tcW w:w="82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2670">
            <w:pPr>
              <w:pStyle w:val="BodyText"/>
              <w:rPr>
                <w:lang w:val="en-NZ"/>
              </w:rPr>
            </w:pPr>
            <w:r w:rsidRPr="00A02670">
              <w:rPr>
                <w:rStyle w:val="SpecialBold"/>
              </w:rPr>
              <w:t>Ecommerce</w:t>
            </w:r>
          </w:p>
        </w:tc>
      </w:tr>
      <w:tr w:rsidTr="00D720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1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2670">
            <w:pPr>
              <w:pStyle w:val="BodyText"/>
              <w:rPr>
                <w:lang w:val="en-NZ"/>
              </w:rPr>
            </w:pPr>
            <w:r w:rsidRPr="00A02670">
              <w:t>SIRXECM001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2670">
            <w:pPr>
              <w:pStyle w:val="BodyText"/>
              <w:rPr>
                <w:lang w:val="en-NZ"/>
              </w:rPr>
            </w:pPr>
            <w:r w:rsidRPr="00A02670">
              <w:t>Monitor and interpret online data and analytics</w:t>
            </w:r>
          </w:p>
        </w:tc>
      </w:tr>
      <w:tr w:rsidTr="00D720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8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2670">
            <w:pPr>
              <w:pStyle w:val="BodyText"/>
              <w:rPr>
                <w:lang w:val="en-NZ"/>
              </w:rPr>
            </w:pPr>
            <w:r w:rsidRPr="00A02670">
              <w:t>SIRXECM002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2670">
            <w:pPr>
              <w:pStyle w:val="BodyText"/>
              <w:rPr>
                <w:lang w:val="en-NZ"/>
              </w:rPr>
            </w:pPr>
            <w:r w:rsidRPr="00A02670">
              <w:t>Prepare digital content</w:t>
            </w:r>
          </w:p>
        </w:tc>
      </w:tr>
      <w:tr w:rsidTr="00D720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1"/>
        </w:trPr>
        <w:tc>
          <w:tcPr>
            <w:tcW w:w="82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2670">
            <w:pPr>
              <w:pStyle w:val="BodyText"/>
              <w:rPr>
                <w:lang w:val="en-NZ"/>
              </w:rPr>
            </w:pPr>
            <w:r w:rsidRPr="00A02670">
              <w:rPr>
                <w:rStyle w:val="SpecialBold"/>
              </w:rPr>
              <w:t>Food Safety</w:t>
            </w:r>
          </w:p>
        </w:tc>
      </w:tr>
      <w:tr w:rsidTr="00D720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2670">
            <w:pPr>
              <w:pStyle w:val="BodyText"/>
              <w:rPr>
                <w:lang w:val="en-NZ"/>
              </w:rPr>
            </w:pPr>
            <w:r w:rsidRPr="00A02670">
              <w:t>SIRRFSA001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2670">
            <w:pPr>
              <w:pStyle w:val="BodyText"/>
              <w:rPr>
                <w:lang w:val="en-NZ"/>
              </w:rPr>
            </w:pPr>
            <w:r w:rsidRPr="00A02670">
              <w:t xml:space="preserve">Handle food safely in a retail environment </w:t>
            </w:r>
          </w:p>
        </w:tc>
      </w:tr>
      <w:tr w:rsidTr="00D720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1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2670">
            <w:pPr>
              <w:pStyle w:val="BodyText"/>
              <w:rPr>
                <w:lang w:val="en-NZ"/>
              </w:rPr>
            </w:pPr>
            <w:r w:rsidRPr="00A02670">
              <w:t>SIRRFSA002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2670">
            <w:pPr>
              <w:pStyle w:val="BodyText"/>
              <w:rPr>
                <w:lang w:val="en-NZ"/>
              </w:rPr>
            </w:pPr>
            <w:r w:rsidRPr="00A02670">
              <w:t>Supervise a food safety program</w:t>
            </w:r>
          </w:p>
        </w:tc>
      </w:tr>
      <w:tr w:rsidTr="00D720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1"/>
        </w:trPr>
        <w:tc>
          <w:tcPr>
            <w:tcW w:w="82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2670">
            <w:pPr>
              <w:pStyle w:val="BodyText"/>
              <w:rPr>
                <w:lang w:val="en-NZ"/>
              </w:rPr>
            </w:pPr>
            <w:r w:rsidRPr="00A02670">
              <w:rPr>
                <w:rStyle w:val="SpecialBold"/>
              </w:rPr>
              <w:t>Health and Wellbeing</w:t>
            </w:r>
          </w:p>
        </w:tc>
      </w:tr>
      <w:tr w:rsidTr="00D720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1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2670">
            <w:pPr>
              <w:pStyle w:val="BodyText"/>
              <w:rPr>
                <w:lang w:val="en-NZ"/>
              </w:rPr>
            </w:pPr>
            <w:r w:rsidRPr="00A02670">
              <w:t>SIRXHWB002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2670">
            <w:pPr>
              <w:pStyle w:val="BodyText"/>
              <w:rPr>
                <w:lang w:val="en-NZ"/>
              </w:rPr>
            </w:pPr>
            <w:r w:rsidRPr="00A02670">
              <w:t>Promote workplace health and wellbeing</w:t>
            </w:r>
          </w:p>
        </w:tc>
      </w:tr>
      <w:tr w:rsidTr="00D720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1"/>
        </w:trPr>
        <w:tc>
          <w:tcPr>
            <w:tcW w:w="82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2670">
            <w:pPr>
              <w:pStyle w:val="BodyText"/>
              <w:rPr>
                <w:lang w:val="en-NZ"/>
              </w:rPr>
            </w:pPr>
            <w:r w:rsidRPr="00A02670">
              <w:rPr>
                <w:rStyle w:val="SpecialBold"/>
              </w:rPr>
              <w:t>Human Resource Management</w:t>
            </w:r>
          </w:p>
        </w:tc>
      </w:tr>
      <w:tr w:rsidTr="00D720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2670">
            <w:pPr>
              <w:pStyle w:val="BodyText"/>
              <w:rPr>
                <w:lang w:val="en-NZ"/>
              </w:rPr>
            </w:pPr>
            <w:r w:rsidRPr="00A02670">
              <w:t>SIRXHRM001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2670">
            <w:pPr>
              <w:pStyle w:val="BodyText"/>
              <w:rPr>
                <w:lang w:val="en-NZ"/>
              </w:rPr>
            </w:pPr>
            <w:r w:rsidRPr="00A02670">
              <w:t>Recruit, select and induct team members</w:t>
            </w:r>
          </w:p>
        </w:tc>
      </w:tr>
      <w:tr w:rsidTr="00D720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1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2670">
            <w:pPr>
              <w:pStyle w:val="BodyText"/>
              <w:rPr>
                <w:lang w:val="en-NZ"/>
              </w:rPr>
            </w:pPr>
            <w:r w:rsidRPr="00A02670">
              <w:t xml:space="preserve">SITXHRM002 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670">
            <w:pPr>
              <w:pStyle w:val="BodyText"/>
              <w:rPr>
                <w:lang w:val="en-NZ"/>
              </w:rPr>
            </w:pPr>
            <w:r w:rsidRPr="00A02670">
              <w:t xml:space="preserve">Roster staff </w:t>
            </w:r>
          </w:p>
        </w:tc>
      </w:tr>
      <w:tr w:rsidTr="00D720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1"/>
        </w:trPr>
        <w:tc>
          <w:tcPr>
            <w:tcW w:w="82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2670">
            <w:pPr>
              <w:pStyle w:val="BodyText"/>
              <w:rPr>
                <w:lang w:val="en-NZ"/>
              </w:rPr>
            </w:pPr>
            <w:r w:rsidRPr="00A02670">
              <w:rPr>
                <w:rStyle w:val="SpecialBold"/>
              </w:rPr>
              <w:t>Innovation</w:t>
            </w:r>
          </w:p>
        </w:tc>
      </w:tr>
      <w:tr w:rsidTr="00D720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2670">
            <w:pPr>
              <w:pStyle w:val="BodyText"/>
              <w:rPr>
                <w:lang w:val="en-NZ"/>
              </w:rPr>
            </w:pPr>
            <w:r w:rsidRPr="00A02670">
              <w:t>BSBINN301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2670">
            <w:pPr>
              <w:pStyle w:val="BodyText"/>
              <w:rPr>
                <w:lang w:val="en-NZ"/>
              </w:rPr>
            </w:pPr>
            <w:r w:rsidRPr="00A02670">
              <w:t xml:space="preserve">Promote innovation in a team environment </w:t>
            </w:r>
          </w:p>
        </w:tc>
      </w:tr>
      <w:tr w:rsidTr="00D720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1"/>
        </w:trPr>
        <w:tc>
          <w:tcPr>
            <w:tcW w:w="82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2670">
            <w:pPr>
              <w:pStyle w:val="BodyText"/>
              <w:rPr>
                <w:lang w:val="en-NZ"/>
              </w:rPr>
            </w:pPr>
            <w:r w:rsidRPr="00A02670">
              <w:rPr>
                <w:rStyle w:val="SpecialBold"/>
              </w:rPr>
              <w:t xml:space="preserve">Management and Leadership </w:t>
            </w:r>
          </w:p>
        </w:tc>
      </w:tr>
      <w:tr w:rsidTr="00D720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1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2670">
            <w:pPr>
              <w:pStyle w:val="BodyText"/>
              <w:rPr>
                <w:lang w:val="en-NZ"/>
              </w:rPr>
            </w:pPr>
            <w:r w:rsidRPr="00A02670">
              <w:t>BSBMGT402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2670">
            <w:pPr>
              <w:pStyle w:val="BodyText"/>
              <w:rPr>
                <w:lang w:val="en-NZ"/>
              </w:rPr>
            </w:pPr>
            <w:r w:rsidRPr="00A02670">
              <w:t xml:space="preserve">Implement operational plan </w:t>
            </w:r>
          </w:p>
        </w:tc>
      </w:tr>
      <w:tr w:rsidTr="00D720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1"/>
        </w:trPr>
        <w:tc>
          <w:tcPr>
            <w:tcW w:w="82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2670">
            <w:pPr>
              <w:pStyle w:val="BodyText"/>
              <w:rPr>
                <w:lang w:val="en-NZ"/>
              </w:rPr>
            </w:pPr>
            <w:r w:rsidRPr="00A02670">
              <w:rPr>
                <w:rStyle w:val="SpecialBold"/>
              </w:rPr>
              <w:t xml:space="preserve">Inventory </w:t>
            </w:r>
          </w:p>
        </w:tc>
      </w:tr>
      <w:tr w:rsidTr="00D720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1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2670">
            <w:pPr>
              <w:pStyle w:val="BodyText"/>
              <w:rPr>
                <w:lang w:val="en-NZ"/>
              </w:rPr>
            </w:pPr>
            <w:r w:rsidRPr="00A02670">
              <w:t>SIRRINV002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2670">
            <w:pPr>
              <w:pStyle w:val="BodyText"/>
              <w:rPr>
                <w:lang w:val="en-NZ"/>
              </w:rPr>
            </w:pPr>
            <w:r w:rsidRPr="00A02670">
              <w:t>Control stock</w:t>
            </w:r>
          </w:p>
        </w:tc>
      </w:tr>
      <w:tr w:rsidTr="00D720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1"/>
        </w:trPr>
        <w:tc>
          <w:tcPr>
            <w:tcW w:w="82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2670">
            <w:pPr>
              <w:pStyle w:val="BodyText"/>
              <w:rPr>
                <w:lang w:val="en-NZ"/>
              </w:rPr>
            </w:pPr>
            <w:r w:rsidRPr="00A02670">
              <w:rPr>
                <w:rStyle w:val="SpecialBold"/>
              </w:rPr>
              <w:t>Marketing</w:t>
            </w:r>
          </w:p>
        </w:tc>
      </w:tr>
      <w:tr w:rsidTr="00D720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1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2670">
            <w:pPr>
              <w:pStyle w:val="BodyText"/>
              <w:rPr>
                <w:lang w:val="en-NZ"/>
              </w:rPr>
            </w:pPr>
            <w:r w:rsidRPr="00A02670">
              <w:t>BSBMKG401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2670">
            <w:pPr>
              <w:pStyle w:val="BodyText"/>
              <w:rPr>
                <w:lang w:val="en-NZ"/>
              </w:rPr>
            </w:pPr>
            <w:r w:rsidRPr="00A02670">
              <w:t xml:space="preserve">Profile the market </w:t>
            </w:r>
          </w:p>
        </w:tc>
      </w:tr>
      <w:tr w:rsidTr="00D720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1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2670">
            <w:pPr>
              <w:pStyle w:val="BodyText"/>
              <w:rPr>
                <w:lang w:val="en-NZ"/>
              </w:rPr>
            </w:pPr>
            <w:r w:rsidRPr="00A02670">
              <w:t>SIRXMKT002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2670">
            <w:pPr>
              <w:pStyle w:val="BodyText"/>
              <w:rPr>
                <w:lang w:val="en-NZ"/>
              </w:rPr>
            </w:pPr>
            <w:r w:rsidRPr="00A02670">
              <w:t xml:space="preserve">Use social media to engage customers </w:t>
            </w:r>
          </w:p>
        </w:tc>
      </w:tr>
      <w:tr w:rsidTr="00D720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1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2670">
            <w:pPr>
              <w:pStyle w:val="BodyText"/>
              <w:rPr>
                <w:lang w:val="en-NZ"/>
              </w:rPr>
            </w:pPr>
            <w:r w:rsidRPr="00A02670">
              <w:t>SIRXMKT003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2670">
            <w:pPr>
              <w:pStyle w:val="BodyText"/>
              <w:rPr>
                <w:lang w:val="en-NZ"/>
              </w:rPr>
            </w:pPr>
            <w:r w:rsidRPr="00A02670">
              <w:t>Manage promotional activities</w:t>
            </w:r>
          </w:p>
        </w:tc>
      </w:tr>
      <w:tr w:rsidTr="00D720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1"/>
        </w:trPr>
        <w:tc>
          <w:tcPr>
            <w:tcW w:w="82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2670">
            <w:pPr>
              <w:pStyle w:val="BodyText"/>
              <w:rPr>
                <w:lang w:val="en-NZ"/>
              </w:rPr>
            </w:pPr>
            <w:r w:rsidRPr="00A02670">
              <w:rPr>
                <w:rStyle w:val="SpecialBold"/>
              </w:rPr>
              <w:t xml:space="preserve">Merchandising </w:t>
            </w:r>
          </w:p>
        </w:tc>
      </w:tr>
      <w:tr w:rsidTr="00D720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2670">
            <w:pPr>
              <w:pStyle w:val="BodyText"/>
              <w:rPr>
                <w:lang w:val="en-NZ"/>
              </w:rPr>
            </w:pPr>
            <w:r w:rsidRPr="00A02670">
              <w:t>SIRRMER003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2670">
            <w:pPr>
              <w:pStyle w:val="BodyText"/>
              <w:rPr>
                <w:lang w:val="en-NZ"/>
              </w:rPr>
            </w:pPr>
            <w:r w:rsidRPr="00A02670">
              <w:t xml:space="preserve">Coordinate visual merchandising activities </w:t>
            </w:r>
          </w:p>
        </w:tc>
      </w:tr>
      <w:tr w:rsidTr="00D720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1"/>
        </w:trPr>
        <w:tc>
          <w:tcPr>
            <w:tcW w:w="82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2670">
            <w:pPr>
              <w:pStyle w:val="BodyText"/>
              <w:rPr>
                <w:lang w:val="en-NZ"/>
              </w:rPr>
            </w:pPr>
            <w:r w:rsidRPr="00A02670">
              <w:rPr>
                <w:rStyle w:val="SpecialBold"/>
              </w:rPr>
              <w:t>Online and Social Media</w:t>
            </w:r>
          </w:p>
        </w:tc>
      </w:tr>
      <w:tr w:rsidTr="00D720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2670">
            <w:pPr>
              <w:pStyle w:val="BodyText"/>
              <w:rPr>
                <w:lang w:val="en-NZ"/>
              </w:rPr>
            </w:pPr>
            <w:r w:rsidRPr="00A02670">
              <w:t>SIRXOSM004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2670">
            <w:pPr>
              <w:pStyle w:val="BodyText"/>
              <w:rPr>
                <w:lang w:val="en-NZ"/>
              </w:rPr>
            </w:pPr>
            <w:r w:rsidRPr="00A02670">
              <w:t>Analyse performance of social media and online business tools</w:t>
            </w:r>
          </w:p>
        </w:tc>
      </w:tr>
      <w:tr w:rsidTr="00D720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1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2670">
            <w:pPr>
              <w:pStyle w:val="BodyText"/>
              <w:rPr>
                <w:lang w:val="en-NZ"/>
              </w:rPr>
            </w:pPr>
            <w:r w:rsidRPr="00A02670">
              <w:t>SIRXOSM005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2670">
            <w:pPr>
              <w:pStyle w:val="BodyText"/>
              <w:rPr>
                <w:lang w:val="en-NZ"/>
              </w:rPr>
            </w:pPr>
            <w:r w:rsidRPr="00A02670">
              <w:t>Develop a basic website for customer engagement</w:t>
            </w:r>
          </w:p>
        </w:tc>
      </w:tr>
      <w:tr w:rsidTr="00D720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82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2670">
            <w:pPr>
              <w:pStyle w:val="BodyText"/>
              <w:rPr>
                <w:lang w:val="en-NZ"/>
              </w:rPr>
            </w:pPr>
            <w:r w:rsidRPr="00A02670">
              <w:rPr>
                <w:rStyle w:val="SpecialBold"/>
              </w:rPr>
              <w:t xml:space="preserve">Retail Financials </w:t>
            </w:r>
          </w:p>
        </w:tc>
      </w:tr>
      <w:tr w:rsidTr="00D720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2670">
            <w:pPr>
              <w:pStyle w:val="BodyText"/>
              <w:rPr>
                <w:lang w:val="en-NZ"/>
              </w:rPr>
            </w:pPr>
            <w:r w:rsidRPr="00A02670">
              <w:t>BSBFIA302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2670">
            <w:pPr>
              <w:pStyle w:val="BodyText"/>
              <w:rPr>
                <w:lang w:val="en-NZ"/>
              </w:rPr>
            </w:pPr>
            <w:r w:rsidRPr="00A02670">
              <w:t>Process payroll</w:t>
            </w:r>
          </w:p>
        </w:tc>
      </w:tr>
      <w:tr w:rsidTr="00D720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1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2670">
            <w:pPr>
              <w:pStyle w:val="BodyText"/>
              <w:rPr>
                <w:lang w:val="en-NZ"/>
              </w:rPr>
            </w:pPr>
            <w:r w:rsidRPr="00A02670">
              <w:t xml:space="preserve">BSBSMB421 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2670">
            <w:pPr>
              <w:pStyle w:val="BodyText"/>
              <w:rPr>
                <w:lang w:val="en-NZ"/>
              </w:rPr>
            </w:pPr>
            <w:r w:rsidRPr="00A02670">
              <w:t xml:space="preserve">Manage small business finances </w:t>
            </w:r>
          </w:p>
        </w:tc>
      </w:tr>
      <w:tr w:rsidTr="00D720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1"/>
        </w:trPr>
        <w:tc>
          <w:tcPr>
            <w:tcW w:w="82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2670">
            <w:pPr>
              <w:pStyle w:val="BodyText"/>
              <w:rPr>
                <w:lang w:val="en-NZ"/>
              </w:rPr>
            </w:pPr>
            <w:r w:rsidRPr="00A02670">
              <w:rPr>
                <w:rStyle w:val="SpecialBold"/>
              </w:rPr>
              <w:t>Training and Development</w:t>
            </w:r>
          </w:p>
        </w:tc>
      </w:tr>
      <w:tr w:rsidTr="00D720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1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2670">
            <w:pPr>
              <w:pStyle w:val="BodyText"/>
              <w:rPr>
                <w:lang w:val="en-NZ"/>
              </w:rPr>
            </w:pPr>
            <w:r w:rsidRPr="00A02670">
              <w:t>SIRXTAD002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2670">
            <w:pPr>
              <w:pStyle w:val="BodyText"/>
              <w:rPr>
                <w:lang w:val="en-NZ"/>
              </w:rPr>
            </w:pPr>
            <w:r w:rsidRPr="00A02670">
              <w:t>Develop the retail frontline</w:t>
            </w:r>
          </w:p>
        </w:tc>
      </w:tr>
      <w:tr w:rsidTr="00D720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1"/>
        </w:trPr>
        <w:tc>
          <w:tcPr>
            <w:tcW w:w="82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670">
            <w:pPr>
              <w:pStyle w:val="BodyText"/>
              <w:rPr>
                <w:lang w:val="en-NZ"/>
              </w:rPr>
            </w:pPr>
            <w:r w:rsidRPr="00A02670">
              <w:rPr>
                <w:rStyle w:val="SpecialBold"/>
              </w:rPr>
              <w:t xml:space="preserve">Working in Industry </w:t>
            </w:r>
          </w:p>
        </w:tc>
      </w:tr>
      <w:tr w:rsidTr="00D720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1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2670">
            <w:pPr>
              <w:pStyle w:val="BodyText"/>
              <w:rPr>
                <w:lang w:val="en-NZ"/>
              </w:rPr>
            </w:pPr>
            <w:r w:rsidRPr="00A02670">
              <w:t>SIRXIND005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2670">
            <w:pPr>
              <w:pStyle w:val="BodyText"/>
              <w:rPr>
                <w:lang w:val="en-NZ"/>
              </w:rPr>
            </w:pPr>
            <w:r w:rsidRPr="00A02670">
              <w:t xml:space="preserve">Develop personal productivity </w:t>
            </w:r>
          </w:p>
        </w:tc>
      </w:tr>
      <w:tr w:rsidTr="00D720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1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2670">
            <w:pPr>
              <w:pStyle w:val="BodyText"/>
              <w:rPr>
                <w:lang w:val="en-NZ"/>
              </w:rPr>
            </w:pPr>
            <w:r w:rsidRPr="00A02670">
              <w:t>SIRXIND006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02670" w:rsidP="00A02670">
            <w:pPr>
              <w:pStyle w:val="BodyText"/>
            </w:pPr>
            <w:r w:rsidRPr="00A02670">
              <w:t>Review retail business fundamentals</w:t>
            </w:r>
          </w:p>
        </w:tc>
      </w:tr>
    </w:tbl>
    <w:p w:rsidR="00000000" w:rsidRPr="00A02670" w:rsidP="00A02670">
      <w:pPr>
        <w:pStyle w:val="BodyText"/>
      </w:pPr>
    </w:p>
    <w:p w:rsidR="00000000" w:rsidRPr="00A02670" w:rsidP="00A02670">
      <w:pPr>
        <w:pStyle w:val="AllowPageBreak"/>
      </w:pPr>
    </w:p>
    <w:p w:rsidR="00000000" w:rsidRPr="00A02670" w:rsidP="00A02670">
      <w:pPr>
        <w:pStyle w:val="Heading1"/>
      </w:pPr>
      <w:bookmarkStart w:id="5" w:name="O_1181143"/>
      <w:bookmarkEnd w:id="5"/>
      <w:r w:rsidRPr="00A02670">
        <w:t>Qualification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260"/>
        <w:gridCol w:w="7020"/>
      </w:tblGrid>
      <w:tr w:rsidTr="00A026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670" w:rsidP="00A02670">
            <w:pPr>
              <w:pStyle w:val="BodyText"/>
            </w:pPr>
            <w:r w:rsidRPr="00A02670">
              <w:rPr>
                <w:rStyle w:val="SpecialBold"/>
              </w:rPr>
              <w:t xml:space="preserve">Release </w:t>
            </w:r>
          </w:p>
        </w:tc>
        <w:tc>
          <w:tcPr>
            <w:tcW w:w="7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670">
            <w:pPr>
              <w:pStyle w:val="BodyText"/>
              <w:rPr>
                <w:lang w:val="en-NZ"/>
              </w:rPr>
            </w:pPr>
            <w:r w:rsidRPr="00A02670">
              <w:rPr>
                <w:rStyle w:val="SpecialBold"/>
              </w:rPr>
              <w:t xml:space="preserve">Comments </w:t>
            </w:r>
          </w:p>
        </w:tc>
      </w:tr>
      <w:tr w:rsidTr="00A026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670">
            <w:pPr>
              <w:pStyle w:val="BodyText"/>
              <w:rPr>
                <w:lang w:val="en-NZ"/>
              </w:rPr>
            </w:pPr>
            <w:r w:rsidRPr="00A02670">
              <w:t>Release 5</w:t>
            </w:r>
          </w:p>
        </w:tc>
        <w:tc>
          <w:tcPr>
            <w:tcW w:w="7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670" w:rsidP="00A02670">
            <w:pPr>
              <w:pStyle w:val="BodyText"/>
            </w:pPr>
            <w:r w:rsidRPr="00A02670">
              <w:t>Release 5. SIR40316 Certificate IV in Retail Management supersedes and is equivalent to Release 4. SIR40316 Certificate IV in Retail Management.</w:t>
            </w:r>
          </w:p>
          <w:p w:rsidR="00000000" w:rsidRPr="00A02670" w:rsidP="00A02670">
            <w:pPr>
              <w:pStyle w:val="BodyText"/>
            </w:pPr>
            <w:r w:rsidRPr="00A02670">
              <w:t>Modification includes addition of elective unit:</w:t>
            </w:r>
          </w:p>
          <w:p w:rsidR="00000000" w:rsidP="00A02670">
            <w:pPr>
              <w:pStyle w:val="ListBullet"/>
              <w:rPr>
                <w:lang w:val="en-NZ"/>
              </w:rPr>
            </w:pPr>
            <w:r w:rsidRPr="00A02670">
              <w:t>SIRXCEG009 Manage workplace responses to disrespectful aggres</w:t>
            </w:r>
            <w:r w:rsidRPr="00A02670">
              <w:t>sive or abusive customer behaviour</w:t>
            </w:r>
          </w:p>
        </w:tc>
      </w:tr>
      <w:tr w:rsidTr="00A026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670">
            <w:pPr>
              <w:pStyle w:val="BodyText"/>
              <w:rPr>
                <w:lang w:val="en-NZ"/>
              </w:rPr>
            </w:pPr>
            <w:r w:rsidRPr="00A02670">
              <w:t>Release 4</w:t>
            </w:r>
          </w:p>
        </w:tc>
        <w:tc>
          <w:tcPr>
            <w:tcW w:w="7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670" w:rsidP="00A02670">
            <w:pPr>
              <w:pStyle w:val="BodyText"/>
            </w:pPr>
            <w:r w:rsidRPr="00A02670">
              <w:t>This version was released in SIR Retail Services Training Package Release 5.0</w:t>
            </w:r>
          </w:p>
          <w:p w:rsidR="00000000" w:rsidP="00A02670">
            <w:pPr>
              <w:pStyle w:val="BodyText"/>
              <w:rPr>
                <w:lang w:val="en-NZ"/>
              </w:rPr>
            </w:pPr>
            <w:r w:rsidRPr="00A02670">
              <w:t>Electives updated to include Manage disrespectful, aggressive or abusive customers</w:t>
            </w:r>
          </w:p>
        </w:tc>
      </w:tr>
      <w:tr w:rsidTr="00A026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670">
            <w:pPr>
              <w:pStyle w:val="BodyText"/>
              <w:rPr>
                <w:lang w:val="en-NZ"/>
              </w:rPr>
            </w:pPr>
            <w:r w:rsidRPr="00A02670">
              <w:t>Release 3</w:t>
            </w:r>
          </w:p>
        </w:tc>
        <w:tc>
          <w:tcPr>
            <w:tcW w:w="7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670" w:rsidP="00A02670">
            <w:pPr>
              <w:pStyle w:val="BodyText"/>
            </w:pPr>
            <w:r w:rsidRPr="00A02670">
              <w:t>This version was released in SIR Retail Services Training Package Release 4.0</w:t>
            </w:r>
          </w:p>
          <w:p w:rsidR="00000000" w:rsidP="00A02670">
            <w:pPr>
              <w:pStyle w:val="BodyText"/>
              <w:rPr>
                <w:lang w:val="en-NZ"/>
              </w:rPr>
            </w:pPr>
            <w:r w:rsidRPr="00A02670">
              <w:t>Electives updated to include online and social media units and to update imported electives.</w:t>
            </w:r>
          </w:p>
        </w:tc>
      </w:tr>
      <w:tr w:rsidTr="00A026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670">
            <w:pPr>
              <w:pStyle w:val="BodyText"/>
              <w:rPr>
                <w:lang w:val="en-NZ"/>
              </w:rPr>
            </w:pPr>
            <w:r w:rsidRPr="00A02670">
              <w:t>Release 2</w:t>
            </w:r>
          </w:p>
        </w:tc>
        <w:tc>
          <w:tcPr>
            <w:tcW w:w="7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670" w:rsidP="00A02670">
            <w:pPr>
              <w:pStyle w:val="BodyText"/>
            </w:pPr>
            <w:r w:rsidRPr="00A02670">
              <w:t xml:space="preserve">This version was released in SIR Retail Services Training Package Release </w:t>
            </w:r>
            <w:r w:rsidRPr="00A02670">
              <w:t xml:space="preserve">3.0 </w:t>
            </w:r>
          </w:p>
          <w:p w:rsidR="00000000" w:rsidP="00A02670">
            <w:pPr>
              <w:pStyle w:val="BodyText"/>
              <w:rPr>
                <w:lang w:val="en-NZ"/>
              </w:rPr>
            </w:pPr>
            <w:r w:rsidRPr="00A02670">
              <w:t>Electives updated.</w:t>
            </w:r>
          </w:p>
        </w:tc>
      </w:tr>
      <w:tr w:rsidTr="00A026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670">
            <w:pPr>
              <w:pStyle w:val="BodyText"/>
              <w:rPr>
                <w:lang w:val="en-NZ"/>
              </w:rPr>
            </w:pPr>
            <w:r w:rsidRPr="00A02670">
              <w:t>Release 1</w:t>
            </w:r>
          </w:p>
        </w:tc>
        <w:tc>
          <w:tcPr>
            <w:tcW w:w="7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670" w:rsidP="00A02670">
            <w:pPr>
              <w:pStyle w:val="BodyText"/>
            </w:pPr>
            <w:r w:rsidRPr="00A02670">
              <w:t>Initial release.</w:t>
            </w:r>
          </w:p>
        </w:tc>
      </w:tr>
    </w:tbl>
    <w:p w:rsidR="00000000" w:rsidRPr="00A02670" w:rsidP="00A02670">
      <w:pPr>
        <w:pStyle w:val="BodyText"/>
      </w:pPr>
    </w:p>
    <w:p w:rsidR="00000000" w:rsidRPr="00A02670" w:rsidP="00A02670">
      <w:pPr>
        <w:pStyle w:val="AllowPageBreak"/>
      </w:pPr>
    </w:p>
    <w:p w:rsidR="00000000" w:rsidRPr="00A02670" w:rsidP="00A02670">
      <w:pPr>
        <w:pStyle w:val="Heading1"/>
      </w:pPr>
      <w:bookmarkStart w:id="6" w:name="O_1181148"/>
      <w:bookmarkEnd w:id="6"/>
      <w:r w:rsidRPr="00A02670">
        <w:t>Links</w:t>
      </w:r>
    </w:p>
    <w:p w:rsidR="00000000" w:rsidRPr="00A02670" w:rsidP="00D720F1">
      <w:pPr>
        <w:pStyle w:val="BodyText"/>
      </w:pPr>
      <w:r w:rsidRPr="00A0267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CD25D7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A02670" w:rsidP="00A02670"/>
    <w:sectPr w:rsidSect="00A0267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6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670" w:rsidRPr="00D720F1" w:rsidP="00D720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6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0F1" w:rsidP="00A026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D720F1" w:rsidP="00A026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720F1" w:rsidP="00A026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6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0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2670" w:rsidRPr="00D720F1" w:rsidP="00D720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6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0F1" w:rsidRPr="002D2AF8" w:rsidP="00A026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SIR40316 Certificate IV in Retail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April 2021</w:t>
    </w:r>
    <w:r>
      <w:fldChar w:fldCharType="end"/>
    </w:r>
  </w:p>
  <w:p w:rsidR="00D720F1" w:rsidP="00A026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6FE16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3EABF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C66A5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26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26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26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26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26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26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26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26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26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26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26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2670"/>
  </w:style>
  <w:style w:type="character" w:customStyle="1" w:styleId="Heading1Char">
    <w:name w:val="Heading 1 Char"/>
    <w:basedOn w:val="DefaultParagraphFont"/>
    <w:link w:val="Heading1"/>
    <w:rsid w:val="00A026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26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267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0267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02670"/>
    <w:rPr>
      <w:b/>
      <w:spacing w:val="0"/>
    </w:rPr>
  </w:style>
  <w:style w:type="paragraph" w:styleId="ListBullet2">
    <w:name w:val="List Bullet 2"/>
    <w:basedOn w:val="List2"/>
    <w:rsid w:val="00A0267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026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26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A02670"/>
    <w:rPr>
      <w:u w:val="single"/>
    </w:rPr>
  </w:style>
  <w:style w:type="character" w:customStyle="1" w:styleId="Heading2Char">
    <w:name w:val="Heading 2 Char"/>
    <w:basedOn w:val="DefaultParagraphFont"/>
    <w:link w:val="Heading2"/>
    <w:rsid w:val="00A026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26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26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26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26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26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26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26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26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26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26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26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26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26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26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26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26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267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267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026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026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26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26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026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26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26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26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26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26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26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26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267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02670"/>
    <w:rPr>
      <w:i/>
    </w:rPr>
  </w:style>
  <w:style w:type="paragraph" w:styleId="Caption">
    <w:name w:val="caption"/>
    <w:basedOn w:val="BodyText"/>
    <w:next w:val="Normal"/>
    <w:qFormat/>
    <w:rsid w:val="00A026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26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26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2670"/>
  </w:style>
  <w:style w:type="paragraph" w:styleId="TableofFigures">
    <w:name w:val="table of figures"/>
    <w:basedOn w:val="Normal"/>
    <w:next w:val="Normal"/>
    <w:semiHidden/>
    <w:rsid w:val="00A026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267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02670"/>
    <w:rPr>
      <w:rFonts w:ascii="Wingdings" w:hAnsi="Wingdings"/>
    </w:rPr>
  </w:style>
  <w:style w:type="paragraph" w:customStyle="1" w:styleId="TableHeading">
    <w:name w:val="Table Heading"/>
    <w:basedOn w:val="HeadingBase"/>
    <w:rsid w:val="00A026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2670"/>
    <w:rPr>
      <w:color w:val="0033CC"/>
      <w:u w:val="none"/>
    </w:rPr>
  </w:style>
  <w:style w:type="paragraph" w:customStyle="1" w:styleId="BodyTextRight">
    <w:name w:val="Body Text Right"/>
    <w:basedOn w:val="BodyText"/>
    <w:rsid w:val="00A026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26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267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26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26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26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2670"/>
    <w:rPr>
      <w:sz w:val="32"/>
    </w:rPr>
  </w:style>
  <w:style w:type="paragraph" w:customStyle="1" w:styleId="HeadingProcedure">
    <w:name w:val="Heading Procedure"/>
    <w:basedOn w:val="HeadingBase"/>
    <w:next w:val="Normal"/>
    <w:rsid w:val="00A026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2670"/>
    <w:pPr>
      <w:spacing w:before="60" w:after="60"/>
    </w:pPr>
  </w:style>
  <w:style w:type="paragraph" w:styleId="ListContinue">
    <w:name w:val="List Continue"/>
    <w:basedOn w:val="List"/>
    <w:rsid w:val="00A02670"/>
    <w:pPr>
      <w:ind w:firstLine="0"/>
    </w:pPr>
  </w:style>
  <w:style w:type="paragraph" w:customStyle="1" w:styleId="ListNote">
    <w:name w:val="List Note"/>
    <w:basedOn w:val="List"/>
    <w:rsid w:val="00A026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26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26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2670"/>
    <w:rPr>
      <w:rFonts w:ascii="Courier New" w:hAnsi="Courier New"/>
    </w:rPr>
  </w:style>
  <w:style w:type="paragraph" w:customStyle="1" w:styleId="NoteBullet">
    <w:name w:val="Note Bullet"/>
    <w:basedOn w:val="Note"/>
    <w:rsid w:val="00A026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26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26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26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267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026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26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2670"/>
    <w:rPr>
      <w:b/>
      <w:smallCaps/>
    </w:rPr>
  </w:style>
  <w:style w:type="paragraph" w:customStyle="1" w:styleId="TableListNumber">
    <w:name w:val="Table List Number"/>
    <w:basedOn w:val="ListNumber"/>
    <w:rsid w:val="00A026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26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2670"/>
    <w:pPr>
      <w:numPr>
        <w:numId w:val="9"/>
      </w:numPr>
    </w:pPr>
  </w:style>
  <w:style w:type="paragraph" w:customStyle="1" w:styleId="ListAlpha2">
    <w:name w:val="List Alpha 2"/>
    <w:basedOn w:val="List2"/>
    <w:rsid w:val="00A02670"/>
    <w:pPr>
      <w:numPr>
        <w:numId w:val="8"/>
      </w:numPr>
    </w:pPr>
  </w:style>
  <w:style w:type="paragraph" w:styleId="List2">
    <w:name w:val="List 2"/>
    <w:basedOn w:val="BodyText"/>
    <w:rsid w:val="00A026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26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26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26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267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267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02670"/>
    <w:pPr>
      <w:numPr>
        <w:numId w:val="4"/>
      </w:numPr>
    </w:pPr>
  </w:style>
  <w:style w:type="paragraph" w:styleId="ListContinue2">
    <w:name w:val="List Continue 2"/>
    <w:basedOn w:val="List2"/>
    <w:rsid w:val="00A02670"/>
    <w:pPr>
      <w:ind w:firstLine="0"/>
    </w:pPr>
  </w:style>
  <w:style w:type="paragraph" w:styleId="ListContinue3">
    <w:name w:val="List Continue 3"/>
    <w:basedOn w:val="List3"/>
    <w:rsid w:val="00A02670"/>
    <w:pPr>
      <w:ind w:left="1021" w:firstLine="0"/>
    </w:pPr>
  </w:style>
  <w:style w:type="paragraph" w:styleId="ListContinue4">
    <w:name w:val="List Continue 4"/>
    <w:basedOn w:val="List4"/>
    <w:rsid w:val="00A02670"/>
    <w:pPr>
      <w:ind w:firstLine="0"/>
    </w:pPr>
  </w:style>
  <w:style w:type="paragraph" w:styleId="ListContinue5">
    <w:name w:val="List Continue 5"/>
    <w:basedOn w:val="List5"/>
    <w:rsid w:val="00A02670"/>
    <w:pPr>
      <w:ind w:firstLine="0"/>
    </w:pPr>
  </w:style>
  <w:style w:type="paragraph" w:styleId="ListNumber3">
    <w:name w:val="List Number 3"/>
    <w:basedOn w:val="List3"/>
    <w:rsid w:val="00A02670"/>
    <w:pPr>
      <w:numPr>
        <w:numId w:val="5"/>
      </w:numPr>
    </w:pPr>
  </w:style>
  <w:style w:type="paragraph" w:styleId="ListNumber4">
    <w:name w:val="List Number 4"/>
    <w:basedOn w:val="List4"/>
    <w:rsid w:val="00A02670"/>
    <w:pPr>
      <w:numPr>
        <w:numId w:val="6"/>
      </w:numPr>
    </w:pPr>
  </w:style>
  <w:style w:type="paragraph" w:styleId="ListNumber5">
    <w:name w:val="List Number 5"/>
    <w:basedOn w:val="List5"/>
    <w:rsid w:val="00A02670"/>
    <w:pPr>
      <w:numPr>
        <w:numId w:val="7"/>
      </w:numPr>
    </w:pPr>
  </w:style>
  <w:style w:type="paragraph" w:styleId="BlockText">
    <w:name w:val="Block Text"/>
    <w:basedOn w:val="Normal"/>
    <w:rsid w:val="00A026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26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2670"/>
    <w:rPr>
      <w:sz w:val="16"/>
      <w:vertAlign w:val="superscript"/>
    </w:rPr>
  </w:style>
  <w:style w:type="character" w:customStyle="1" w:styleId="Symbols">
    <w:name w:val="Symbols"/>
    <w:basedOn w:val="DefaultParagraphFont"/>
    <w:rsid w:val="00A02670"/>
    <w:rPr>
      <w:rFonts w:ascii="Symbol" w:hAnsi="Symbol"/>
    </w:rPr>
  </w:style>
  <w:style w:type="character" w:customStyle="1" w:styleId="MenuOptions">
    <w:name w:val="Menu Options"/>
    <w:basedOn w:val="DefaultParagraphFont"/>
    <w:rsid w:val="00A026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2670"/>
    <w:rPr>
      <w:b/>
    </w:rPr>
  </w:style>
  <w:style w:type="character" w:customStyle="1" w:styleId="Underlined">
    <w:name w:val="Underlined"/>
    <w:basedOn w:val="DefaultParagraphFont"/>
    <w:rsid w:val="00A02670"/>
    <w:rPr>
      <w:u w:val="single"/>
    </w:rPr>
  </w:style>
  <w:style w:type="paragraph" w:customStyle="1" w:styleId="TableBodyTextRight">
    <w:name w:val="Table Body Text Right"/>
    <w:basedOn w:val="TableBodyText"/>
    <w:rsid w:val="00A026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2670"/>
    <w:rPr>
      <w:sz w:val="18"/>
    </w:rPr>
  </w:style>
  <w:style w:type="paragraph" w:customStyle="1" w:styleId="BodySmallRight">
    <w:name w:val="Body Small Right"/>
    <w:basedOn w:val="BodyTextRight"/>
    <w:rsid w:val="00A02670"/>
    <w:rPr>
      <w:sz w:val="18"/>
      <w:szCs w:val="18"/>
    </w:rPr>
  </w:style>
  <w:style w:type="paragraph" w:customStyle="1" w:styleId="MarginEdition">
    <w:name w:val="Margin Edition"/>
    <w:basedOn w:val="MarginNote"/>
    <w:rsid w:val="00A026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2670"/>
    <w:rPr>
      <w:sz w:val="2"/>
      <w:szCs w:val="2"/>
    </w:rPr>
  </w:style>
  <w:style w:type="character" w:customStyle="1" w:styleId="Small">
    <w:name w:val="Small"/>
    <w:basedOn w:val="DefaultParagraphFont"/>
    <w:rsid w:val="00A02670"/>
    <w:rPr>
      <w:sz w:val="16"/>
    </w:rPr>
  </w:style>
  <w:style w:type="paragraph" w:customStyle="1" w:styleId="WideTable">
    <w:name w:val="Wide Table"/>
    <w:basedOn w:val="Normal"/>
    <w:rsid w:val="00A026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2670"/>
  </w:style>
  <w:style w:type="paragraph" w:styleId="Quote">
    <w:name w:val="Quote"/>
    <w:basedOn w:val="Heading1"/>
    <w:link w:val="QuoteChar"/>
    <w:qFormat/>
    <w:rsid w:val="00A026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26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2670"/>
    <w:pPr>
      <w:pageBreakBefore/>
    </w:pPr>
  </w:style>
  <w:style w:type="paragraph" w:customStyle="1" w:styleId="Border">
    <w:name w:val="Border"/>
    <w:basedOn w:val="Normal"/>
    <w:qFormat/>
    <w:rsid w:val="00A026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26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26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26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26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26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26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26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26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A02670"/>
    <w:rPr>
      <w:b/>
      <w:i/>
      <w:u w:val="none"/>
    </w:rPr>
  </w:style>
  <w:style w:type="paragraph" w:styleId="BalloonText">
    <w:name w:val="Balloon Text"/>
    <w:basedOn w:val="Normal"/>
    <w:link w:val="BalloonTextChar"/>
    <w:rsid w:val="00A026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26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26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26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26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26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2670"/>
    <w:pPr>
      <w:spacing w:before="0" w:after="0"/>
    </w:pPr>
  </w:style>
  <w:style w:type="paragraph" w:customStyle="1" w:styleId="BodyTextBold">
    <w:name w:val="Body Text Bold"/>
    <w:basedOn w:val="BodyText"/>
    <w:qFormat/>
    <w:rsid w:val="00A02670"/>
    <w:rPr>
      <w:b/>
    </w:rPr>
  </w:style>
  <w:style w:type="character" w:styleId="Hyperlink">
    <w:name w:val="Hyperlink"/>
    <w:basedOn w:val="DefaultParagraphFont"/>
    <w:uiPriority w:val="99"/>
    <w:unhideWhenUsed/>
    <w:rsid w:val="00D720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778</Words>
  <Characters>5031</Characters>
  <Application>Microsoft Office Word</Application>
  <DocSecurity>0</DocSecurity>
  <Lines>201</Lines>
  <Paragraphs>170</Paragraphs>
  <ScaleCrop>false</ScaleCrop>
  <Company>Author-it Software Corporation Ltd.</Company>
  <LinksUpToDate>false</LinksUpToDate>
  <CharactersWithSpaces>5639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SIR40316 Certificate IV in Retail Management</dc:title>
  <dc:subject>Approved</dc:subject>
  <dc:creator>SkillsIQ</dc:creator>
  <cp:keywords>Release 5</cp:keywords>
  <dc:description>Review Date: 12 April 2008</dc:description>
  <cp:lastModifiedBy>HSD_TPCMSd.prod</cp:lastModifiedBy>
  <cp:revision>3</cp:revision>
  <dcterms:created xsi:type="dcterms:W3CDTF">2021-04-28T10:30:28Z</dcterms:created>
  <dcterms:modified xsi:type="dcterms:W3CDTF">2021-04-21T06:40:00Z</dcterms:modified>
</cp:coreProperties>
</file>