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5A4" w:rsidP="009805A4">
      <w:pPr>
        <w:pStyle w:val="Title"/>
      </w:pPr>
      <w:r>
        <w:fldChar w:fldCharType="begin"/>
      </w:r>
      <w:r>
        <w:instrText xml:space="preserve"> TITLE   \* MERGEFORMAT </w:instrText>
      </w:r>
      <w:r>
        <w:fldChar w:fldCharType="separate"/>
      </w:r>
      <w:r>
        <w:t>Assessment Requirements for ICTGAM404 Apply artificial intelligence in game development</w:t>
      </w:r>
      <w:r>
        <w:fldChar w:fldCharType="end"/>
      </w:r>
    </w:p>
    <w:p w:rsidR="009805A4" w:rsidP="009805A4">
      <w:pPr>
        <w:pStyle w:val="Version"/>
        <w:sectPr w:rsidSect="006F02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02D2" w:rsidP="006F02D2">
      <w:pPr>
        <w:pStyle w:val="SuperHeading"/>
      </w:pPr>
      <w:r w:rsidRPr="006F02D2">
        <w:t>Assessment Re</w:t>
      </w:r>
      <w:r w:rsidRPr="006F02D2">
        <w:t>quirements for ICTGAM404 Apply artificial intelligence in game development</w:t>
      </w:r>
    </w:p>
    <w:p w:rsidR="00000000" w:rsidRPr="006F02D2" w:rsidP="006F02D2">
      <w:pPr>
        <w:pStyle w:val="Heading1"/>
      </w:pPr>
      <w:bookmarkStart w:id="1" w:name="O_676349"/>
      <w:bookmarkEnd w:id="1"/>
      <w:r w:rsidRPr="006F02D2">
        <w:t>Modification History</w:t>
      </w:r>
    </w:p>
    <w:tbl>
      <w:tblPr>
        <w:tblW w:w="0" w:type="auto"/>
        <w:tblLayout w:type="fixed"/>
        <w:tblCellMar>
          <w:left w:w="62" w:type="dxa"/>
          <w:right w:w="62" w:type="dxa"/>
        </w:tblCellMar>
        <w:tblLook w:val="0000"/>
      </w:tblPr>
      <w:tblGrid>
        <w:gridCol w:w="2627"/>
        <w:gridCol w:w="6337"/>
      </w:tblGrid>
      <w:tr w:rsidTr="006F02D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2D2" w:rsidP="006F02D2">
            <w:pPr>
              <w:pStyle w:val="BodyText"/>
            </w:pPr>
            <w:r w:rsidRPr="006F02D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2D2">
            <w:pPr>
              <w:pStyle w:val="BodyText"/>
              <w:rPr>
                <w:lang w:val="en-NZ"/>
              </w:rPr>
            </w:pPr>
            <w:r w:rsidRPr="006F02D2">
              <w:rPr>
                <w:rStyle w:val="SpecialBold"/>
              </w:rPr>
              <w:t>Comments</w:t>
            </w:r>
          </w:p>
        </w:tc>
      </w:tr>
      <w:tr w:rsidTr="006F02D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02D2">
            <w:pPr>
              <w:pStyle w:val="BodyText"/>
              <w:rPr>
                <w:lang w:val="en-NZ"/>
              </w:rPr>
            </w:pPr>
            <w:r w:rsidRPr="006F02D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02D2" w:rsidP="006F02D2">
            <w:pPr>
              <w:pStyle w:val="BodyText"/>
            </w:pPr>
            <w:r w:rsidRPr="006F02D2">
              <w:t>This version first released with ICT Information and Communications Technology Training Package Version 1.0.</w:t>
            </w:r>
          </w:p>
        </w:tc>
      </w:tr>
    </w:tbl>
    <w:p w:rsidR="00000000" w:rsidRPr="006F02D2" w:rsidP="006F02D2">
      <w:pPr>
        <w:pStyle w:val="BodyText"/>
      </w:pPr>
    </w:p>
    <w:p w:rsidR="00000000" w:rsidRPr="006F02D2" w:rsidP="006F02D2">
      <w:pPr>
        <w:pStyle w:val="AllowPageBreak"/>
      </w:pPr>
    </w:p>
    <w:p w:rsidR="00000000" w:rsidRPr="006F02D2" w:rsidP="006F02D2">
      <w:pPr>
        <w:pStyle w:val="Heading1"/>
      </w:pPr>
      <w:bookmarkStart w:id="2" w:name="O_676350"/>
      <w:bookmarkEnd w:id="2"/>
      <w:r w:rsidRPr="006F02D2">
        <w:t>Performance Evidence</w:t>
      </w:r>
    </w:p>
    <w:p w:rsidR="00000000" w:rsidRPr="006F02D2" w:rsidP="009805A4">
      <w:pPr>
        <w:pStyle w:val="BodyText"/>
      </w:pPr>
      <w:r w:rsidRPr="006F02D2">
        <w:t>Evidence of the ability to:</w:t>
      </w:r>
    </w:p>
    <w:p w:rsidR="00000000" w:rsidRPr="006F02D2" w:rsidP="006F02D2">
      <w:pPr>
        <w:pStyle w:val="ListBullet"/>
      </w:pPr>
      <w:r w:rsidRPr="006F02D2">
        <w:t>identify and analyse artificial intelligence (AI) strategies for appropriateness to a game development brief</w:t>
      </w:r>
    </w:p>
    <w:p w:rsidR="00000000" w:rsidRPr="006F02D2" w:rsidP="006F02D2">
      <w:pPr>
        <w:pStyle w:val="ListBullet"/>
      </w:pPr>
      <w:r w:rsidRPr="006F02D2">
        <w:t>design a feasible AI strategy for a game</w:t>
      </w:r>
    </w:p>
    <w:p w:rsidR="00000000" w:rsidRPr="006F02D2" w:rsidP="006F02D2">
      <w:pPr>
        <w:pStyle w:val="ListBullet"/>
      </w:pPr>
      <w:r w:rsidRPr="006F02D2">
        <w:t>implement path finding algorithms and no</w:t>
      </w:r>
      <w:r w:rsidRPr="006F02D2">
        <w:t>n-player character AI strategies in a game</w:t>
      </w:r>
    </w:p>
    <w:p w:rsidR="00000000" w:rsidRPr="006F02D2" w:rsidP="006F02D2">
      <w:pPr>
        <w:pStyle w:val="ListBullet"/>
      </w:pPr>
      <w:r w:rsidRPr="006F02D2">
        <w:t>review and evaluate an AI strategy for a game.</w:t>
      </w:r>
    </w:p>
    <w:p w:rsidR="00000000" w:rsidRPr="006F02D2" w:rsidP="006F02D2">
      <w:pPr>
        <w:pStyle w:val="BodyText"/>
      </w:pPr>
    </w:p>
    <w:p w:rsidR="00000000" w:rsidRPr="006F02D2" w:rsidP="009805A4">
      <w:pPr>
        <w:pStyle w:val="BodyText"/>
      </w:pPr>
      <w:r w:rsidRPr="006F02D2">
        <w:t>Note: If a specific volume or frequency is not stated, then evidence must be provided at least once.</w:t>
      </w:r>
    </w:p>
    <w:p w:rsidR="00000000" w:rsidRPr="006F02D2" w:rsidP="006F02D2">
      <w:pPr>
        <w:pStyle w:val="Heading1"/>
      </w:pPr>
      <w:bookmarkStart w:id="3" w:name="O_676351"/>
      <w:bookmarkEnd w:id="3"/>
      <w:r w:rsidRPr="006F02D2">
        <w:t>Knowledge Evidence</w:t>
      </w:r>
    </w:p>
    <w:p w:rsidR="00000000" w:rsidRPr="006F02D2" w:rsidP="009805A4">
      <w:pPr>
        <w:pStyle w:val="BodyText"/>
      </w:pPr>
      <w:r w:rsidRPr="006F02D2">
        <w:t>To complete the unit requirements safely and effectively, the individual must:</w:t>
      </w:r>
    </w:p>
    <w:p w:rsidR="00000000" w:rsidRPr="006F02D2" w:rsidP="006F02D2">
      <w:pPr>
        <w:pStyle w:val="ListBullet"/>
      </w:pPr>
      <w:r w:rsidRPr="006F02D2">
        <w:t>outline the implications of basic path-finding algorithms on game development</w:t>
      </w:r>
    </w:p>
    <w:p w:rsidR="00000000" w:rsidRPr="006F02D2" w:rsidP="006F02D2">
      <w:pPr>
        <w:pStyle w:val="ListBullet"/>
      </w:pPr>
      <w:r w:rsidRPr="006F02D2">
        <w:t>list and define the major AI terms used in the game industry</w:t>
      </w:r>
    </w:p>
    <w:p w:rsidR="00000000" w:rsidRPr="006F02D2" w:rsidP="006F02D2">
      <w:pPr>
        <w:pStyle w:val="ListBullet"/>
      </w:pPr>
      <w:r w:rsidRPr="006F02D2">
        <w:t>outline the development process for c</w:t>
      </w:r>
      <w:r w:rsidRPr="006F02D2">
        <w:t>reating AI strategies for non-player characters (NPCs) in a game</w:t>
      </w:r>
    </w:p>
    <w:p w:rsidR="00000000" w:rsidRPr="006F02D2" w:rsidP="006F02D2">
      <w:pPr>
        <w:pStyle w:val="ListBullet"/>
      </w:pPr>
      <w:r w:rsidRPr="006F02D2">
        <w:t>describe the application of object-oriented programming practices</w:t>
      </w:r>
    </w:p>
    <w:p w:rsidR="00000000" w:rsidRPr="006F02D2" w:rsidP="006F02D2">
      <w:pPr>
        <w:pStyle w:val="ListBullet"/>
      </w:pPr>
      <w:r w:rsidRPr="006F02D2">
        <w:t>describe the overall architecture of a game engine.</w:t>
      </w:r>
    </w:p>
    <w:p w:rsidR="00000000" w:rsidRPr="006F02D2" w:rsidP="006F02D2">
      <w:pPr>
        <w:pStyle w:val="AllowPageBreak"/>
      </w:pPr>
    </w:p>
    <w:p w:rsidR="00000000" w:rsidRPr="006F02D2" w:rsidP="006F02D2">
      <w:pPr>
        <w:pStyle w:val="Heading1"/>
      </w:pPr>
      <w:bookmarkStart w:id="4" w:name="O_676352"/>
      <w:bookmarkEnd w:id="4"/>
      <w:r w:rsidRPr="006F02D2">
        <w:t>Assessment Conditions</w:t>
      </w:r>
    </w:p>
    <w:p w:rsidR="00000000" w:rsidRPr="006F02D2" w:rsidP="009805A4">
      <w:pPr>
        <w:pStyle w:val="BodyText"/>
      </w:pPr>
      <w:r w:rsidRPr="006F02D2">
        <w:t>Gather evidence to demonstrate con</w:t>
      </w:r>
      <w:r w:rsidRPr="006F02D2">
        <w:t>sistent performance in conditions that are safe and replicate the workplace. Noise levels, production flow, interruptions and time variances must be typical of those experienced in the game development field of work, and include access to:</w:t>
      </w:r>
    </w:p>
    <w:p w:rsidR="00000000" w:rsidRPr="006F02D2" w:rsidP="006F02D2">
      <w:pPr>
        <w:pStyle w:val="ListBullet"/>
      </w:pPr>
      <w:r w:rsidRPr="006F02D2">
        <w:t xml:space="preserve">research tools </w:t>
      </w:r>
      <w:r w:rsidRPr="006F02D2">
        <w:t>including the internet</w:t>
      </w:r>
    </w:p>
    <w:p w:rsidR="00000000" w:rsidRPr="006F02D2" w:rsidP="006F02D2">
      <w:pPr>
        <w:pStyle w:val="ListBullet"/>
      </w:pPr>
      <w:r w:rsidRPr="006F02D2">
        <w:t>path-finding libraries</w:t>
      </w:r>
    </w:p>
    <w:p w:rsidR="00000000" w:rsidRPr="006F02D2" w:rsidP="006F02D2">
      <w:pPr>
        <w:pStyle w:val="ListBullet"/>
      </w:pPr>
      <w:r w:rsidRPr="006F02D2">
        <w:t>development tools to implement AI strategies</w:t>
      </w:r>
    </w:p>
    <w:p w:rsidR="00000000" w:rsidRPr="006F02D2" w:rsidP="006F02D2">
      <w:pPr>
        <w:pStyle w:val="ListBullet"/>
      </w:pPr>
      <w:r w:rsidRPr="006F02D2">
        <w:t>game design specifications and documentation.</w:t>
      </w:r>
    </w:p>
    <w:p w:rsidR="00000000" w:rsidRPr="006F02D2" w:rsidP="006F02D2">
      <w:pPr>
        <w:pStyle w:val="BodyText"/>
      </w:pPr>
    </w:p>
    <w:p w:rsidR="00000000" w:rsidRPr="006F02D2" w:rsidP="009805A4">
      <w:pPr>
        <w:pStyle w:val="BodyText"/>
      </w:pPr>
      <w:r w:rsidRPr="006F02D2">
        <w:t>Assessors must satisfy NVR/AQTF assessor requirements.</w:t>
      </w:r>
    </w:p>
    <w:p w:rsidR="00000000" w:rsidRPr="006F02D2" w:rsidP="006F02D2">
      <w:pPr>
        <w:pStyle w:val="Heading1"/>
      </w:pPr>
      <w:bookmarkStart w:id="5" w:name="O_676355"/>
      <w:bookmarkEnd w:id="5"/>
      <w:r w:rsidRPr="006F02D2">
        <w:t>Links</w:t>
      </w:r>
    </w:p>
    <w:p w:rsidR="00000000" w:rsidRPr="006F02D2" w:rsidP="009805A4">
      <w:pPr>
        <w:pStyle w:val="BodyText"/>
      </w:pPr>
      <w:r w:rsidRPr="006F02D2">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5A7FB0">
        <w:rPr>
          <w:rStyle w:val="Hyperlink"/>
        </w:rPr>
        <w:t>https://vetnet.education.gov.au/Pages/TrainingDocs.aspx?q=a53af4e4-b400-484e-b778-71c9e9d6aff2</w:t>
      </w:r>
      <w:r>
        <w:fldChar w:fldCharType="end"/>
      </w:r>
    </w:p>
    <w:p w:rsidR="00000000" w:rsidRPr="006F02D2" w:rsidP="006F02D2"/>
    <w:sectPr w:rsidSect="006F02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2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2D2" w:rsidRPr="009805A4" w:rsidP="009805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2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5A4" w:rsidP="006F02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805A4" w:rsidP="006F02D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9805A4" w:rsidP="006F02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2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5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02D2" w:rsidRPr="009805A4" w:rsidP="009805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2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5A4" w:rsidRPr="002D2AF8" w:rsidP="006F02D2">
    <w:pPr>
      <w:pStyle w:val="Header"/>
      <w:framePr w:wrap="around"/>
    </w:pPr>
    <w:r>
      <w:fldChar w:fldCharType="begin"/>
    </w:r>
    <w:r>
      <w:instrText xml:space="preserve"> TITLE   \* MERGEFORMAT </w:instrText>
    </w:r>
    <w:r>
      <w:fldChar w:fldCharType="separate"/>
    </w:r>
    <w:r>
      <w:t>Assessment Requirements for ICTGAM404 Apply artificial intelligence in game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9805A4" w:rsidP="006F02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6898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9EF2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2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02D2"/>
    <w:pPr>
      <w:spacing w:before="360" w:after="60"/>
      <w:outlineLvl w:val="0"/>
    </w:pPr>
    <w:rPr>
      <w:sz w:val="32"/>
    </w:rPr>
  </w:style>
  <w:style w:type="paragraph" w:styleId="Heading2">
    <w:name w:val="heading 2"/>
    <w:basedOn w:val="HeadingBase"/>
    <w:next w:val="BodyText"/>
    <w:link w:val="Heading2Char"/>
    <w:qFormat/>
    <w:rsid w:val="006F02D2"/>
    <w:pPr>
      <w:keepLines/>
      <w:spacing w:before="240" w:after="120"/>
      <w:outlineLvl w:val="1"/>
    </w:pPr>
    <w:rPr>
      <w:sz w:val="28"/>
      <w:szCs w:val="40"/>
    </w:rPr>
  </w:style>
  <w:style w:type="paragraph" w:styleId="Heading3">
    <w:name w:val="heading 3"/>
    <w:basedOn w:val="HeadingBase"/>
    <w:next w:val="BodyText"/>
    <w:link w:val="Heading3Char"/>
    <w:qFormat/>
    <w:rsid w:val="006F02D2"/>
    <w:pPr>
      <w:spacing w:before="180" w:after="120"/>
      <w:outlineLvl w:val="2"/>
    </w:pPr>
    <w:rPr>
      <w:spacing w:val="-10"/>
      <w:kern w:val="32"/>
    </w:rPr>
  </w:style>
  <w:style w:type="paragraph" w:styleId="Heading4">
    <w:name w:val="heading 4"/>
    <w:basedOn w:val="HeadingBase"/>
    <w:next w:val="BodyText"/>
    <w:link w:val="Heading4Char"/>
    <w:qFormat/>
    <w:rsid w:val="006F02D2"/>
    <w:pPr>
      <w:spacing w:before="160" w:after="120"/>
      <w:outlineLvl w:val="3"/>
    </w:pPr>
    <w:rPr>
      <w:sz w:val="22"/>
    </w:rPr>
  </w:style>
  <w:style w:type="paragraph" w:styleId="Heading5">
    <w:name w:val="heading 5"/>
    <w:basedOn w:val="HeadingBase"/>
    <w:next w:val="Normal"/>
    <w:link w:val="Heading5Char"/>
    <w:qFormat/>
    <w:rsid w:val="006F02D2"/>
    <w:pPr>
      <w:spacing w:before="80"/>
      <w:outlineLvl w:val="4"/>
    </w:pPr>
    <w:rPr>
      <w:color w:val="918585"/>
      <w:sz w:val="20"/>
    </w:rPr>
  </w:style>
  <w:style w:type="paragraph" w:styleId="Heading6">
    <w:name w:val="heading 6"/>
    <w:basedOn w:val="HeadingBase"/>
    <w:next w:val="Normal"/>
    <w:link w:val="Heading6Char"/>
    <w:qFormat/>
    <w:rsid w:val="006F02D2"/>
    <w:pPr>
      <w:spacing w:before="60"/>
      <w:outlineLvl w:val="5"/>
    </w:pPr>
    <w:rPr>
      <w:color w:val="918585"/>
      <w:sz w:val="20"/>
    </w:rPr>
  </w:style>
  <w:style w:type="paragraph" w:styleId="Heading7">
    <w:name w:val="heading 7"/>
    <w:basedOn w:val="Normal"/>
    <w:next w:val="Normal"/>
    <w:link w:val="Heading7Char"/>
    <w:qFormat/>
    <w:rsid w:val="006F02D2"/>
    <w:pPr>
      <w:ind w:left="720"/>
      <w:outlineLvl w:val="6"/>
    </w:pPr>
    <w:rPr>
      <w:i/>
    </w:rPr>
  </w:style>
  <w:style w:type="paragraph" w:styleId="Heading8">
    <w:name w:val="heading 8"/>
    <w:basedOn w:val="Normal"/>
    <w:next w:val="Normal"/>
    <w:link w:val="Heading8Char"/>
    <w:qFormat/>
    <w:rsid w:val="006F02D2"/>
    <w:pPr>
      <w:ind w:left="720"/>
      <w:outlineLvl w:val="7"/>
    </w:pPr>
    <w:rPr>
      <w:i/>
    </w:rPr>
  </w:style>
  <w:style w:type="paragraph" w:styleId="Heading9">
    <w:name w:val="heading 9"/>
    <w:basedOn w:val="Normal"/>
    <w:next w:val="Normal"/>
    <w:link w:val="Heading9Char"/>
    <w:qFormat/>
    <w:rsid w:val="006F02D2"/>
    <w:pPr>
      <w:ind w:left="720"/>
      <w:outlineLvl w:val="8"/>
    </w:pPr>
    <w:rPr>
      <w:i/>
    </w:rPr>
  </w:style>
  <w:style w:type="character" w:default="1" w:styleId="DefaultParagraphFont">
    <w:name w:val="Default Paragraph Font"/>
    <w:uiPriority w:val="1"/>
    <w:unhideWhenUsed/>
    <w:rsid w:val="006F02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2D2"/>
  </w:style>
  <w:style w:type="character" w:customStyle="1" w:styleId="Heading1Char">
    <w:name w:val="Heading 1 Char"/>
    <w:basedOn w:val="DefaultParagraphFont"/>
    <w:link w:val="Heading1"/>
    <w:rsid w:val="006F02D2"/>
    <w:rPr>
      <w:rFonts w:ascii="Times New Roman" w:eastAsia="Times New Roman" w:hAnsi="Times New Roman" w:cs="Times New Roman"/>
      <w:b/>
      <w:sz w:val="32"/>
      <w:szCs w:val="20"/>
      <w:lang w:eastAsia="en-US"/>
    </w:rPr>
  </w:style>
  <w:style w:type="paragraph" w:styleId="BodyText">
    <w:name w:val="Body Text"/>
    <w:basedOn w:val="Normal"/>
    <w:link w:val="BodyTextChar"/>
    <w:rsid w:val="006F02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02D2"/>
    <w:rPr>
      <w:rFonts w:ascii="Times New Roman" w:eastAsia="Times New Roman" w:hAnsi="Times New Roman" w:cs="Times New Roman"/>
      <w:sz w:val="24"/>
      <w:lang w:eastAsia="en-US"/>
    </w:rPr>
  </w:style>
  <w:style w:type="paragraph" w:styleId="ListBullet">
    <w:name w:val="List Bullet"/>
    <w:basedOn w:val="List"/>
    <w:rsid w:val="006F02D2"/>
    <w:pPr>
      <w:numPr>
        <w:numId w:val="11"/>
      </w:numPr>
      <w:tabs>
        <w:tab w:val="clear" w:pos="340"/>
      </w:tabs>
      <w:spacing w:before="40" w:after="40"/>
    </w:pPr>
  </w:style>
  <w:style w:type="character" w:customStyle="1" w:styleId="SpecialBold">
    <w:name w:val="Special Bold"/>
    <w:basedOn w:val="DefaultParagraphFont"/>
    <w:rsid w:val="006F02D2"/>
    <w:rPr>
      <w:b/>
      <w:spacing w:val="0"/>
    </w:rPr>
  </w:style>
  <w:style w:type="paragraph" w:customStyle="1" w:styleId="SuperHeading">
    <w:name w:val="SuperHeading"/>
    <w:basedOn w:val="Normal"/>
    <w:rsid w:val="006F02D2"/>
    <w:pPr>
      <w:spacing w:before="240" w:after="120"/>
      <w:outlineLvl w:val="0"/>
    </w:pPr>
    <w:rPr>
      <w:rFonts w:ascii="Times New Roman" w:hAnsi="Times New Roman"/>
      <w:b/>
      <w:sz w:val="32"/>
    </w:rPr>
  </w:style>
  <w:style w:type="paragraph" w:customStyle="1" w:styleId="AllowPageBreak">
    <w:name w:val="AllowPageBreak"/>
    <w:rsid w:val="006F02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02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2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02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02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2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2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02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02D2"/>
    <w:rPr>
      <w:rFonts w:ascii="Courier New" w:eastAsia="Times New Roman" w:hAnsi="Courier New" w:cs="Times New Roman"/>
      <w:i/>
      <w:szCs w:val="20"/>
      <w:lang w:eastAsia="en-US"/>
    </w:rPr>
  </w:style>
  <w:style w:type="paragraph" w:customStyle="1" w:styleId="HeadingBase">
    <w:name w:val="Heading Base"/>
    <w:rsid w:val="006F02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2D2"/>
    <w:pPr>
      <w:tabs>
        <w:tab w:val="right" w:leader="dot" w:pos="9072"/>
      </w:tabs>
      <w:ind w:left="567"/>
    </w:pPr>
    <w:rPr>
      <w:szCs w:val="22"/>
    </w:rPr>
  </w:style>
  <w:style w:type="paragraph" w:customStyle="1" w:styleId="TOCBase">
    <w:name w:val="TOC Base"/>
    <w:rsid w:val="006F02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2D2"/>
    <w:pPr>
      <w:tabs>
        <w:tab w:val="right" w:leader="dot" w:pos="9072"/>
      </w:tabs>
      <w:spacing w:before="40" w:after="40"/>
      <w:ind w:left="284"/>
    </w:pPr>
    <w:rPr>
      <w:rFonts w:ascii="Times New Roman" w:hAnsi="Times New Roman"/>
    </w:rPr>
  </w:style>
  <w:style w:type="paragraph" w:styleId="TOC1">
    <w:name w:val="toc 1"/>
    <w:basedOn w:val="TOCBase"/>
    <w:next w:val="Normal"/>
    <w:rsid w:val="006F02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02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2D2"/>
    <w:rPr>
      <w:rFonts w:ascii="Times New Roman" w:eastAsia="Times New Roman" w:hAnsi="Times New Roman" w:cs="Times New Roman"/>
      <w:sz w:val="16"/>
      <w:lang w:eastAsia="en-US"/>
    </w:rPr>
  </w:style>
  <w:style w:type="paragraph" w:styleId="Title">
    <w:name w:val="Title"/>
    <w:basedOn w:val="HeadingBase"/>
    <w:link w:val="TitleChar"/>
    <w:qFormat/>
    <w:rsid w:val="006F02D2"/>
    <w:pPr>
      <w:spacing w:before="5040"/>
      <w:jc w:val="center"/>
    </w:pPr>
    <w:rPr>
      <w:sz w:val="48"/>
      <w:szCs w:val="72"/>
      <w:lang w:val="en-US"/>
    </w:rPr>
  </w:style>
  <w:style w:type="character" w:customStyle="1" w:styleId="TitleChar">
    <w:name w:val="Title Char"/>
    <w:basedOn w:val="DefaultParagraphFont"/>
    <w:link w:val="Title"/>
    <w:rsid w:val="006F02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2D2"/>
    <w:pPr>
      <w:tabs>
        <w:tab w:val="left" w:pos="3600"/>
        <w:tab w:val="left" w:pos="3958"/>
      </w:tabs>
    </w:pPr>
  </w:style>
  <w:style w:type="paragraph" w:styleId="List">
    <w:name w:val="List"/>
    <w:basedOn w:val="BodyText"/>
    <w:next w:val="BodyText"/>
    <w:rsid w:val="006F02D2"/>
    <w:pPr>
      <w:tabs>
        <w:tab w:val="left" w:pos="340"/>
      </w:tabs>
      <w:spacing w:before="60" w:after="60"/>
      <w:ind w:left="340" w:hanging="340"/>
    </w:pPr>
  </w:style>
  <w:style w:type="paragraph" w:customStyle="1" w:styleId="Note">
    <w:name w:val="Note"/>
    <w:basedOn w:val="BodyText"/>
    <w:rsid w:val="006F02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02D2"/>
    <w:pPr>
      <w:framePr w:wrap="auto" w:hAnchor="text" w:y="6049"/>
    </w:pPr>
    <w:rPr>
      <w:color w:val="000000"/>
      <w:sz w:val="40"/>
    </w:rPr>
  </w:style>
  <w:style w:type="paragraph" w:customStyle="1" w:styleId="TOCTitle">
    <w:name w:val="TOCTitle"/>
    <w:basedOn w:val="Heading1"/>
    <w:rsid w:val="006F02D2"/>
    <w:pPr>
      <w:spacing w:after="240"/>
      <w:jc w:val="center"/>
      <w:outlineLvl w:val="9"/>
    </w:pPr>
    <w:rPr>
      <w:caps/>
    </w:rPr>
  </w:style>
  <w:style w:type="paragraph" w:customStyle="1" w:styleId="Version">
    <w:name w:val="Version"/>
    <w:rsid w:val="006F02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02D2"/>
    <w:pPr>
      <w:numPr>
        <w:numId w:val="12"/>
      </w:numPr>
      <w:tabs>
        <w:tab w:val="clear" w:pos="680"/>
      </w:tabs>
    </w:pPr>
  </w:style>
  <w:style w:type="paragraph" w:styleId="Index1">
    <w:name w:val="index 1"/>
    <w:basedOn w:val="Normal"/>
    <w:next w:val="Normal"/>
    <w:semiHidden/>
    <w:rsid w:val="006F02D2"/>
    <w:pPr>
      <w:keepNext w:val="0"/>
      <w:tabs>
        <w:tab w:val="right" w:pos="4176"/>
      </w:tabs>
      <w:ind w:left="198" w:hanging="198"/>
    </w:pPr>
    <w:rPr>
      <w:rFonts w:ascii="Garamond" w:hAnsi="Garamond"/>
    </w:rPr>
  </w:style>
  <w:style w:type="paragraph" w:styleId="IndexHeading">
    <w:name w:val="index heading"/>
    <w:basedOn w:val="Normal"/>
    <w:next w:val="Index1"/>
    <w:semiHidden/>
    <w:rsid w:val="006F02D2"/>
    <w:pPr>
      <w:spacing w:before="120" w:after="120"/>
    </w:pPr>
    <w:rPr>
      <w:rFonts w:ascii="Arial" w:hAnsi="Arial"/>
      <w:b/>
      <w:color w:val="918585"/>
      <w:sz w:val="24"/>
    </w:rPr>
  </w:style>
  <w:style w:type="paragraph" w:styleId="Header">
    <w:name w:val="header"/>
    <w:basedOn w:val="Normal"/>
    <w:link w:val="HeaderChar"/>
    <w:rsid w:val="006F02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2D2"/>
    <w:rPr>
      <w:rFonts w:ascii="Times New Roman" w:eastAsia="Times New Roman" w:hAnsi="Times New Roman" w:cs="Times New Roman"/>
      <w:sz w:val="16"/>
      <w:szCs w:val="20"/>
      <w:lang w:val="en-GB" w:eastAsia="en-US"/>
    </w:rPr>
  </w:style>
  <w:style w:type="paragraph" w:customStyle="1" w:styleId="Chapter">
    <w:name w:val="Chapter"/>
    <w:basedOn w:val="Normal"/>
    <w:rsid w:val="006F02D2"/>
    <w:pPr>
      <w:spacing w:before="240"/>
    </w:pPr>
    <w:rPr>
      <w:rFonts w:ascii="Times New Roman" w:hAnsi="Times New Roman"/>
      <w:smallCaps/>
      <w:spacing w:val="80"/>
      <w:sz w:val="28"/>
    </w:rPr>
  </w:style>
  <w:style w:type="paragraph" w:customStyle="1" w:styleId="InChapter">
    <w:name w:val="InChapter"/>
    <w:basedOn w:val="Heading3"/>
    <w:rsid w:val="006F02D2"/>
    <w:pPr>
      <w:spacing w:after="240"/>
      <w:outlineLvl w:val="9"/>
    </w:pPr>
    <w:rPr>
      <w:noProof/>
    </w:rPr>
  </w:style>
  <w:style w:type="paragraph" w:styleId="Index2">
    <w:name w:val="index 2"/>
    <w:basedOn w:val="Normal"/>
    <w:next w:val="Normal"/>
    <w:semiHidden/>
    <w:rsid w:val="006F02D2"/>
    <w:pPr>
      <w:tabs>
        <w:tab w:val="right" w:pos="4176"/>
      </w:tabs>
      <w:ind w:left="568" w:hanging="284"/>
    </w:pPr>
    <w:rPr>
      <w:rFonts w:ascii="Garamond" w:hAnsi="Garamond"/>
    </w:rPr>
  </w:style>
  <w:style w:type="paragraph" w:customStyle="1" w:styleId="Byline">
    <w:name w:val="Byline"/>
    <w:rsid w:val="006F02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2D2"/>
    <w:pPr>
      <w:tabs>
        <w:tab w:val="clear" w:pos="3600"/>
        <w:tab w:val="clear" w:pos="3958"/>
      </w:tabs>
      <w:jc w:val="right"/>
    </w:pPr>
  </w:style>
  <w:style w:type="character" w:styleId="Emphasis">
    <w:name w:val="Emphasis"/>
    <w:basedOn w:val="DefaultParagraphFont"/>
    <w:qFormat/>
    <w:rsid w:val="006F02D2"/>
    <w:rPr>
      <w:i/>
    </w:rPr>
  </w:style>
  <w:style w:type="paragraph" w:styleId="Caption">
    <w:name w:val="caption"/>
    <w:basedOn w:val="BodyText"/>
    <w:next w:val="Normal"/>
    <w:qFormat/>
    <w:rsid w:val="006F02D2"/>
    <w:pPr>
      <w:framePr w:w="2268" w:hSpace="181" w:vSpace="181" w:wrap="around" w:vAnchor="text" w:hAnchor="page" w:x="1135" w:y="285" w:anchorLock="1"/>
    </w:pPr>
    <w:rPr>
      <w:i/>
    </w:rPr>
  </w:style>
  <w:style w:type="paragraph" w:customStyle="1" w:styleId="MiniTOCTitle">
    <w:name w:val="MiniTOCTitle"/>
    <w:basedOn w:val="Heading4"/>
    <w:rsid w:val="006F02D2"/>
    <w:pPr>
      <w:spacing w:before="240"/>
      <w:outlineLvl w:val="9"/>
    </w:pPr>
    <w:rPr>
      <w:noProof/>
      <w:sz w:val="24"/>
    </w:rPr>
  </w:style>
  <w:style w:type="paragraph" w:customStyle="1" w:styleId="MiniTOCItem">
    <w:name w:val="MiniTOCItem"/>
    <w:basedOn w:val="ListBullet"/>
    <w:rsid w:val="006F02D2"/>
    <w:pPr>
      <w:numPr>
        <w:numId w:val="0"/>
      </w:numPr>
      <w:tabs>
        <w:tab w:val="right" w:leader="dot" w:pos="6521"/>
      </w:tabs>
      <w:spacing w:before="0" w:after="0"/>
    </w:pPr>
  </w:style>
  <w:style w:type="paragraph" w:customStyle="1" w:styleId="TOFTitle">
    <w:name w:val="TOFTitle"/>
    <w:basedOn w:val="TOCTitle"/>
    <w:rsid w:val="006F02D2"/>
  </w:style>
  <w:style w:type="paragraph" w:styleId="TableofFigures">
    <w:name w:val="table of figures"/>
    <w:basedOn w:val="Normal"/>
    <w:next w:val="Normal"/>
    <w:semiHidden/>
    <w:rsid w:val="006F02D2"/>
    <w:pPr>
      <w:tabs>
        <w:tab w:val="right" w:leader="dot" w:pos="9072"/>
      </w:tabs>
      <w:ind w:left="970" w:hanging="403"/>
    </w:pPr>
    <w:rPr>
      <w:rFonts w:ascii="Times New Roman" w:hAnsi="Times New Roman"/>
      <w:b/>
    </w:rPr>
  </w:style>
  <w:style w:type="paragraph" w:styleId="ListNumber">
    <w:name w:val="List Number"/>
    <w:basedOn w:val="List"/>
    <w:rsid w:val="006F02D2"/>
    <w:pPr>
      <w:numPr>
        <w:numId w:val="14"/>
      </w:numPr>
      <w:tabs>
        <w:tab w:val="clear" w:pos="340"/>
      </w:tabs>
    </w:pPr>
  </w:style>
  <w:style w:type="character" w:customStyle="1" w:styleId="WingdingSymbols">
    <w:name w:val="Wingding Symbols"/>
    <w:rsid w:val="006F02D2"/>
    <w:rPr>
      <w:rFonts w:ascii="Wingdings" w:hAnsi="Wingdings"/>
    </w:rPr>
  </w:style>
  <w:style w:type="paragraph" w:customStyle="1" w:styleId="TableHeading">
    <w:name w:val="Table Heading"/>
    <w:basedOn w:val="HeadingBase"/>
    <w:rsid w:val="006F02D2"/>
    <w:pPr>
      <w:keepLines/>
      <w:pBdr>
        <w:bottom w:val="single" w:sz="6" w:space="1" w:color="918585"/>
      </w:pBdr>
      <w:spacing w:before="240"/>
    </w:pPr>
  </w:style>
  <w:style w:type="character" w:customStyle="1" w:styleId="HotSpot">
    <w:name w:val="HotSpot"/>
    <w:rsid w:val="006F02D2"/>
    <w:rPr>
      <w:color w:val="0033CC"/>
      <w:u w:val="none"/>
    </w:rPr>
  </w:style>
  <w:style w:type="paragraph" w:customStyle="1" w:styleId="BodyTextRight">
    <w:name w:val="Body Text Right"/>
    <w:basedOn w:val="BodyText"/>
    <w:rsid w:val="006F02D2"/>
    <w:pPr>
      <w:spacing w:before="0" w:after="0"/>
      <w:jc w:val="right"/>
    </w:pPr>
  </w:style>
  <w:style w:type="paragraph" w:styleId="Index3">
    <w:name w:val="index 3"/>
    <w:basedOn w:val="ListNumber2"/>
    <w:next w:val="Normal"/>
    <w:semiHidden/>
    <w:rsid w:val="006F02D2"/>
    <w:pPr>
      <w:numPr>
        <w:numId w:val="0"/>
      </w:numPr>
      <w:tabs>
        <w:tab w:val="right" w:leader="dot" w:pos="4176"/>
      </w:tabs>
    </w:pPr>
  </w:style>
  <w:style w:type="paragraph" w:styleId="ListNumber2">
    <w:name w:val="List Number 2"/>
    <w:basedOn w:val="List2"/>
    <w:rsid w:val="006F02D2"/>
    <w:pPr>
      <w:numPr>
        <w:numId w:val="9"/>
      </w:numPr>
      <w:tabs>
        <w:tab w:val="clear" w:pos="1060"/>
      </w:tabs>
    </w:pPr>
  </w:style>
  <w:style w:type="paragraph" w:customStyle="1" w:styleId="MarginNote">
    <w:name w:val="Margin Note"/>
    <w:basedOn w:val="BodyText"/>
    <w:rsid w:val="006F02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2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2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02D2"/>
    <w:rPr>
      <w:sz w:val="32"/>
    </w:rPr>
  </w:style>
  <w:style w:type="paragraph" w:customStyle="1" w:styleId="HeadingProcedure">
    <w:name w:val="Heading Procedure"/>
    <w:basedOn w:val="HeadingBase"/>
    <w:next w:val="Normal"/>
    <w:rsid w:val="006F02D2"/>
    <w:pPr>
      <w:tabs>
        <w:tab w:val="left" w:pos="0"/>
      </w:tabs>
      <w:spacing w:before="120" w:after="60"/>
    </w:pPr>
    <w:rPr>
      <w:i/>
      <w:color w:val="918585"/>
      <w:sz w:val="22"/>
    </w:rPr>
  </w:style>
  <w:style w:type="paragraph" w:customStyle="1" w:styleId="TableBodyText">
    <w:name w:val="Table Body Text"/>
    <w:basedOn w:val="BodyText"/>
    <w:rsid w:val="006F02D2"/>
    <w:pPr>
      <w:spacing w:before="60" w:after="60"/>
    </w:pPr>
  </w:style>
  <w:style w:type="paragraph" w:styleId="ListContinue">
    <w:name w:val="List Continue"/>
    <w:basedOn w:val="List"/>
    <w:rsid w:val="006F02D2"/>
    <w:pPr>
      <w:ind w:firstLine="0"/>
    </w:pPr>
  </w:style>
  <w:style w:type="paragraph" w:customStyle="1" w:styleId="ListNote">
    <w:name w:val="List Note"/>
    <w:basedOn w:val="List"/>
    <w:rsid w:val="006F02D2"/>
    <w:pPr>
      <w:pBdr>
        <w:top w:val="single" w:sz="6" w:space="2" w:color="918585"/>
        <w:bottom w:val="single" w:sz="6" w:space="2" w:color="918585"/>
      </w:pBdr>
      <w:tabs>
        <w:tab w:val="left" w:pos="1021"/>
      </w:tabs>
      <w:ind w:firstLine="0"/>
    </w:pPr>
  </w:style>
  <w:style w:type="paragraph" w:customStyle="1" w:styleId="Warning">
    <w:name w:val="Warning"/>
    <w:basedOn w:val="BodyText"/>
    <w:rsid w:val="006F02D2"/>
    <w:pPr>
      <w:shd w:val="clear" w:color="auto" w:fill="D9D9D9"/>
      <w:tabs>
        <w:tab w:val="left" w:pos="992"/>
      </w:tabs>
      <w:ind w:left="119" w:right="119"/>
    </w:pPr>
    <w:rPr>
      <w:sz w:val="20"/>
    </w:rPr>
  </w:style>
  <w:style w:type="paragraph" w:customStyle="1" w:styleId="MarginIcons">
    <w:name w:val="Margin Icons"/>
    <w:basedOn w:val="BodyText"/>
    <w:rsid w:val="006F02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2D2"/>
    <w:rPr>
      <w:rFonts w:ascii="Courier New" w:hAnsi="Courier New"/>
    </w:rPr>
  </w:style>
  <w:style w:type="paragraph" w:customStyle="1" w:styleId="NoteBullet">
    <w:name w:val="Note Bullet"/>
    <w:basedOn w:val="Note"/>
    <w:rsid w:val="006F02D2"/>
    <w:pPr>
      <w:tabs>
        <w:tab w:val="clear" w:pos="680"/>
      </w:tabs>
      <w:spacing w:before="60" w:after="60"/>
    </w:pPr>
  </w:style>
  <w:style w:type="paragraph" w:customStyle="1" w:styleId="SubHeading2">
    <w:name w:val="SubHeading2"/>
    <w:basedOn w:val="HeadingBase"/>
    <w:rsid w:val="006F02D2"/>
    <w:pPr>
      <w:spacing w:before="240" w:after="60"/>
    </w:pPr>
    <w:rPr>
      <w:sz w:val="20"/>
    </w:rPr>
  </w:style>
  <w:style w:type="paragraph" w:customStyle="1" w:styleId="SubHeading1">
    <w:name w:val="SubHeading1"/>
    <w:basedOn w:val="HeadingBase"/>
    <w:rsid w:val="006F02D2"/>
    <w:pPr>
      <w:spacing w:before="240" w:after="60"/>
    </w:pPr>
    <w:rPr>
      <w:color w:val="918585"/>
      <w:sz w:val="22"/>
    </w:rPr>
  </w:style>
  <w:style w:type="paragraph" w:customStyle="1" w:styleId="SideHeading">
    <w:name w:val="Side Heading"/>
    <w:basedOn w:val="HeadingBase"/>
    <w:rsid w:val="006F02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2D2"/>
    <w:pPr>
      <w:numPr>
        <w:numId w:val="10"/>
      </w:numPr>
    </w:pPr>
  </w:style>
  <w:style w:type="paragraph" w:styleId="PlainText">
    <w:name w:val="Plain Text"/>
    <w:basedOn w:val="Normal"/>
    <w:link w:val="PlainTextChar"/>
    <w:rsid w:val="006F02D2"/>
    <w:rPr>
      <w:sz w:val="20"/>
    </w:rPr>
  </w:style>
  <w:style w:type="character" w:customStyle="1" w:styleId="PlainTextChar">
    <w:name w:val="Plain Text Char"/>
    <w:basedOn w:val="DefaultParagraphFont"/>
    <w:link w:val="PlainText"/>
    <w:rsid w:val="006F02D2"/>
    <w:rPr>
      <w:rFonts w:ascii="Courier New" w:eastAsia="Times New Roman" w:hAnsi="Courier New" w:cs="Times New Roman"/>
      <w:sz w:val="20"/>
      <w:szCs w:val="20"/>
      <w:lang w:eastAsia="en-US"/>
    </w:rPr>
  </w:style>
  <w:style w:type="character" w:customStyle="1" w:styleId="MenuOption">
    <w:name w:val="Menu Option"/>
    <w:basedOn w:val="DefaultParagraphFont"/>
    <w:rsid w:val="006F02D2"/>
    <w:rPr>
      <w:b/>
      <w:smallCaps/>
    </w:rPr>
  </w:style>
  <w:style w:type="paragraph" w:customStyle="1" w:styleId="TableListNumber">
    <w:name w:val="Table List Number"/>
    <w:basedOn w:val="ListNumber"/>
    <w:rsid w:val="006F02D2"/>
    <w:pPr>
      <w:numPr>
        <w:numId w:val="0"/>
      </w:numPr>
    </w:pPr>
  </w:style>
  <w:style w:type="paragraph" w:styleId="TOC4">
    <w:name w:val="toc 4"/>
    <w:basedOn w:val="TOCBase"/>
    <w:next w:val="Normal"/>
    <w:semiHidden/>
    <w:rsid w:val="006F02D2"/>
    <w:pPr>
      <w:tabs>
        <w:tab w:val="right" w:leader="dot" w:pos="9071"/>
      </w:tabs>
      <w:ind w:left="1701"/>
    </w:pPr>
  </w:style>
  <w:style w:type="paragraph" w:customStyle="1" w:styleId="ListAlpha">
    <w:name w:val="List Alpha"/>
    <w:basedOn w:val="List"/>
    <w:rsid w:val="006F02D2"/>
    <w:pPr>
      <w:numPr>
        <w:numId w:val="8"/>
      </w:numPr>
    </w:pPr>
  </w:style>
  <w:style w:type="paragraph" w:customStyle="1" w:styleId="ListAlpha2">
    <w:name w:val="List Alpha 2"/>
    <w:basedOn w:val="List2"/>
    <w:rsid w:val="006F02D2"/>
    <w:pPr>
      <w:numPr>
        <w:numId w:val="7"/>
      </w:numPr>
    </w:pPr>
  </w:style>
  <w:style w:type="paragraph" w:styleId="List2">
    <w:name w:val="List 2"/>
    <w:basedOn w:val="BodyText"/>
    <w:rsid w:val="006F02D2"/>
    <w:pPr>
      <w:tabs>
        <w:tab w:val="left" w:pos="680"/>
      </w:tabs>
      <w:spacing w:before="60" w:after="60"/>
      <w:ind w:left="680" w:hanging="340"/>
    </w:pPr>
  </w:style>
  <w:style w:type="paragraph" w:styleId="List3">
    <w:name w:val="List 3"/>
    <w:basedOn w:val="BodyText"/>
    <w:rsid w:val="006F02D2"/>
    <w:pPr>
      <w:tabs>
        <w:tab w:val="left" w:pos="1021"/>
      </w:tabs>
      <w:spacing w:before="60" w:after="60"/>
      <w:ind w:left="1020" w:hanging="340"/>
    </w:pPr>
  </w:style>
  <w:style w:type="paragraph" w:styleId="List4">
    <w:name w:val="List 4"/>
    <w:basedOn w:val="BodyText"/>
    <w:rsid w:val="006F02D2"/>
    <w:pPr>
      <w:tabs>
        <w:tab w:val="left" w:pos="1361"/>
      </w:tabs>
      <w:spacing w:before="60" w:after="60"/>
      <w:ind w:left="1361" w:hanging="340"/>
    </w:pPr>
  </w:style>
  <w:style w:type="paragraph" w:styleId="List5">
    <w:name w:val="List 5"/>
    <w:basedOn w:val="BodyText"/>
    <w:rsid w:val="006F02D2"/>
    <w:pPr>
      <w:tabs>
        <w:tab w:val="left" w:pos="1701"/>
      </w:tabs>
      <w:spacing w:before="60" w:after="60"/>
      <w:ind w:left="1701" w:hanging="340"/>
    </w:pPr>
  </w:style>
  <w:style w:type="paragraph" w:styleId="ListBullet3">
    <w:name w:val="List Bullet 3"/>
    <w:basedOn w:val="List3"/>
    <w:rsid w:val="006F02D2"/>
    <w:pPr>
      <w:numPr>
        <w:numId w:val="13"/>
      </w:numPr>
      <w:tabs>
        <w:tab w:val="clear" w:pos="1021"/>
      </w:tabs>
      <w:ind w:left="1037" w:hanging="357"/>
    </w:pPr>
  </w:style>
  <w:style w:type="paragraph" w:styleId="ListBullet4">
    <w:name w:val="List Bullet 4"/>
    <w:basedOn w:val="List4"/>
    <w:rsid w:val="006F02D2"/>
    <w:pPr>
      <w:numPr>
        <w:numId w:val="2"/>
      </w:numPr>
      <w:tabs>
        <w:tab w:val="clear" w:pos="1361"/>
      </w:tabs>
    </w:pPr>
  </w:style>
  <w:style w:type="paragraph" w:styleId="ListBullet5">
    <w:name w:val="List Bullet 5"/>
    <w:basedOn w:val="List5"/>
    <w:rsid w:val="006F02D2"/>
    <w:pPr>
      <w:numPr>
        <w:numId w:val="3"/>
      </w:numPr>
    </w:pPr>
  </w:style>
  <w:style w:type="paragraph" w:styleId="ListContinue2">
    <w:name w:val="List Continue 2"/>
    <w:basedOn w:val="List2"/>
    <w:rsid w:val="006F02D2"/>
    <w:pPr>
      <w:ind w:firstLine="0"/>
    </w:pPr>
  </w:style>
  <w:style w:type="paragraph" w:styleId="ListContinue3">
    <w:name w:val="List Continue 3"/>
    <w:basedOn w:val="List3"/>
    <w:rsid w:val="006F02D2"/>
    <w:pPr>
      <w:ind w:left="1021" w:firstLine="0"/>
    </w:pPr>
  </w:style>
  <w:style w:type="paragraph" w:styleId="ListContinue4">
    <w:name w:val="List Continue 4"/>
    <w:basedOn w:val="List4"/>
    <w:rsid w:val="006F02D2"/>
    <w:pPr>
      <w:ind w:firstLine="0"/>
    </w:pPr>
  </w:style>
  <w:style w:type="paragraph" w:styleId="ListContinue5">
    <w:name w:val="List Continue 5"/>
    <w:basedOn w:val="List5"/>
    <w:rsid w:val="006F02D2"/>
    <w:pPr>
      <w:ind w:firstLine="0"/>
    </w:pPr>
  </w:style>
  <w:style w:type="paragraph" w:styleId="ListNumber3">
    <w:name w:val="List Number 3"/>
    <w:basedOn w:val="List3"/>
    <w:rsid w:val="006F02D2"/>
    <w:pPr>
      <w:numPr>
        <w:numId w:val="4"/>
      </w:numPr>
    </w:pPr>
  </w:style>
  <w:style w:type="paragraph" w:styleId="ListNumber4">
    <w:name w:val="List Number 4"/>
    <w:basedOn w:val="List4"/>
    <w:rsid w:val="006F02D2"/>
    <w:pPr>
      <w:numPr>
        <w:numId w:val="5"/>
      </w:numPr>
    </w:pPr>
  </w:style>
  <w:style w:type="paragraph" w:styleId="ListNumber5">
    <w:name w:val="List Number 5"/>
    <w:basedOn w:val="List5"/>
    <w:rsid w:val="006F02D2"/>
    <w:pPr>
      <w:numPr>
        <w:numId w:val="6"/>
      </w:numPr>
    </w:pPr>
  </w:style>
  <w:style w:type="paragraph" w:styleId="BlockText">
    <w:name w:val="Block Text"/>
    <w:basedOn w:val="Normal"/>
    <w:rsid w:val="006F02D2"/>
    <w:pPr>
      <w:spacing w:after="120"/>
      <w:ind w:left="1440" w:right="1440"/>
    </w:pPr>
  </w:style>
  <w:style w:type="character" w:customStyle="1" w:styleId="Subscript">
    <w:name w:val="Subscript"/>
    <w:basedOn w:val="DefaultParagraphFont"/>
    <w:rsid w:val="006F02D2"/>
    <w:rPr>
      <w:sz w:val="16"/>
      <w:vertAlign w:val="subscript"/>
    </w:rPr>
  </w:style>
  <w:style w:type="character" w:customStyle="1" w:styleId="Superscript">
    <w:name w:val="Superscript"/>
    <w:basedOn w:val="DefaultParagraphFont"/>
    <w:rsid w:val="006F02D2"/>
    <w:rPr>
      <w:sz w:val="16"/>
      <w:vertAlign w:val="superscript"/>
    </w:rPr>
  </w:style>
  <w:style w:type="character" w:customStyle="1" w:styleId="Symbols">
    <w:name w:val="Symbols"/>
    <w:basedOn w:val="DefaultParagraphFont"/>
    <w:rsid w:val="006F02D2"/>
    <w:rPr>
      <w:rFonts w:ascii="Symbol" w:hAnsi="Symbol"/>
    </w:rPr>
  </w:style>
  <w:style w:type="character" w:customStyle="1" w:styleId="MenuOptions">
    <w:name w:val="Menu Options"/>
    <w:basedOn w:val="DefaultParagraphFont"/>
    <w:rsid w:val="006F02D2"/>
    <w:rPr>
      <w:rFonts w:ascii="Arial Narrow" w:hAnsi="Arial Narrow"/>
      <w:smallCaps/>
    </w:rPr>
  </w:style>
  <w:style w:type="character" w:customStyle="1" w:styleId="Buttons">
    <w:name w:val="Buttons"/>
    <w:basedOn w:val="DefaultParagraphFont"/>
    <w:rsid w:val="006F02D2"/>
    <w:rPr>
      <w:b/>
    </w:rPr>
  </w:style>
  <w:style w:type="character" w:customStyle="1" w:styleId="Underlined">
    <w:name w:val="Underlined"/>
    <w:basedOn w:val="DefaultParagraphFont"/>
    <w:rsid w:val="006F02D2"/>
    <w:rPr>
      <w:u w:val="single"/>
    </w:rPr>
  </w:style>
  <w:style w:type="paragraph" w:customStyle="1" w:styleId="TableBodyTextRight">
    <w:name w:val="Table Body Text Right"/>
    <w:basedOn w:val="TableBodyText"/>
    <w:rsid w:val="006F02D2"/>
    <w:pPr>
      <w:widowControl w:val="0"/>
      <w:autoSpaceDE w:val="0"/>
      <w:autoSpaceDN w:val="0"/>
      <w:adjustRightInd w:val="0"/>
      <w:jc w:val="right"/>
    </w:pPr>
    <w:rPr>
      <w:rFonts w:cs="Arial"/>
      <w:szCs w:val="18"/>
    </w:rPr>
  </w:style>
  <w:style w:type="paragraph" w:customStyle="1" w:styleId="CopyrightText">
    <w:name w:val="Copyright Text"/>
    <w:basedOn w:val="BodyText"/>
    <w:rsid w:val="006F02D2"/>
    <w:rPr>
      <w:sz w:val="18"/>
    </w:rPr>
  </w:style>
  <w:style w:type="paragraph" w:customStyle="1" w:styleId="BodySmallRight">
    <w:name w:val="Body Small Right"/>
    <w:basedOn w:val="BodyTextRight"/>
    <w:rsid w:val="006F02D2"/>
    <w:rPr>
      <w:sz w:val="18"/>
      <w:szCs w:val="18"/>
    </w:rPr>
  </w:style>
  <w:style w:type="paragraph" w:customStyle="1" w:styleId="MarginEdition">
    <w:name w:val="Margin Edition"/>
    <w:basedOn w:val="MarginNote"/>
    <w:rsid w:val="006F02D2"/>
    <w:pPr>
      <w:spacing w:before="0" w:after="0"/>
    </w:pPr>
    <w:rPr>
      <w:rFonts w:ascii="Times New Roman" w:hAnsi="Times New Roman"/>
      <w:color w:val="999999"/>
    </w:rPr>
  </w:style>
  <w:style w:type="paragraph" w:customStyle="1" w:styleId="Spacer">
    <w:name w:val="Spacer"/>
    <w:basedOn w:val="Normal"/>
    <w:rsid w:val="006F02D2"/>
    <w:rPr>
      <w:sz w:val="2"/>
      <w:szCs w:val="2"/>
    </w:rPr>
  </w:style>
  <w:style w:type="character" w:customStyle="1" w:styleId="Small">
    <w:name w:val="Small"/>
    <w:basedOn w:val="DefaultParagraphFont"/>
    <w:rsid w:val="006F02D2"/>
    <w:rPr>
      <w:sz w:val="16"/>
    </w:rPr>
  </w:style>
  <w:style w:type="paragraph" w:customStyle="1" w:styleId="WideTable">
    <w:name w:val="Wide Table"/>
    <w:basedOn w:val="Normal"/>
    <w:rsid w:val="006F02D2"/>
    <w:pPr>
      <w:ind w:left="-1418"/>
    </w:pPr>
    <w:rPr>
      <w:sz w:val="2"/>
      <w:szCs w:val="2"/>
    </w:rPr>
  </w:style>
  <w:style w:type="character" w:styleId="PageNumber">
    <w:name w:val="page number"/>
    <w:basedOn w:val="DefaultParagraphFont"/>
    <w:rsid w:val="006F02D2"/>
  </w:style>
  <w:style w:type="paragraph" w:styleId="Quote">
    <w:name w:val="Quote"/>
    <w:basedOn w:val="Heading1"/>
    <w:link w:val="QuoteChar"/>
    <w:qFormat/>
    <w:rsid w:val="006F02D2"/>
    <w:rPr>
      <w:b w:val="0"/>
      <w:sz w:val="72"/>
      <w:szCs w:val="72"/>
      <w:lang w:val="en-NZ"/>
    </w:rPr>
  </w:style>
  <w:style w:type="character" w:customStyle="1" w:styleId="QuoteChar">
    <w:name w:val="Quote Char"/>
    <w:basedOn w:val="DefaultParagraphFont"/>
    <w:link w:val="Quote"/>
    <w:rsid w:val="006F02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2D2"/>
    <w:pPr>
      <w:pageBreakBefore/>
    </w:pPr>
  </w:style>
  <w:style w:type="paragraph" w:customStyle="1" w:styleId="Border">
    <w:name w:val="Border"/>
    <w:basedOn w:val="Normal"/>
    <w:qFormat/>
    <w:rsid w:val="006F02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2D2"/>
    <w:rPr>
      <w:b/>
      <w:bCs/>
      <w:i/>
      <w:iCs/>
      <w:color w:val="auto"/>
    </w:rPr>
  </w:style>
  <w:style w:type="paragraph" w:styleId="IntenseQuote">
    <w:name w:val="Intense Quote"/>
    <w:basedOn w:val="Normal"/>
    <w:next w:val="Normal"/>
    <w:link w:val="IntenseQuoteChar"/>
    <w:uiPriority w:val="30"/>
    <w:qFormat/>
    <w:rsid w:val="006F02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2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02D2"/>
    <w:rPr>
      <w:smallCaps/>
      <w:color w:val="auto"/>
      <w:u w:val="single"/>
    </w:rPr>
  </w:style>
  <w:style w:type="character" w:styleId="IntenseReference">
    <w:name w:val="Intense Reference"/>
    <w:basedOn w:val="DefaultParagraphFont"/>
    <w:uiPriority w:val="32"/>
    <w:qFormat/>
    <w:rsid w:val="006F02D2"/>
    <w:rPr>
      <w:b/>
      <w:bCs/>
      <w:smallCaps/>
      <w:color w:val="auto"/>
      <w:spacing w:val="5"/>
      <w:u w:val="single"/>
    </w:rPr>
  </w:style>
  <w:style w:type="paragraph" w:customStyle="1" w:styleId="2ColumnHeading">
    <w:name w:val="2Column Heading"/>
    <w:basedOn w:val="BodyText"/>
    <w:qFormat/>
    <w:rsid w:val="006F02D2"/>
    <w:pPr>
      <w:spacing w:after="60"/>
      <w:ind w:left="-2268"/>
    </w:pPr>
    <w:rPr>
      <w:b/>
    </w:rPr>
  </w:style>
  <w:style w:type="paragraph" w:customStyle="1" w:styleId="Heading1TOC">
    <w:name w:val="Heading1 TOC"/>
    <w:basedOn w:val="Normal"/>
    <w:qFormat/>
    <w:rsid w:val="006F02D2"/>
    <w:pPr>
      <w:spacing w:before="240" w:after="120"/>
    </w:pPr>
    <w:rPr>
      <w:rFonts w:ascii="Times New Roman" w:hAnsi="Times New Roman"/>
      <w:b/>
      <w:sz w:val="32"/>
    </w:rPr>
  </w:style>
  <w:style w:type="paragraph" w:customStyle="1" w:styleId="Heading2TOC">
    <w:name w:val="Heading2 TOC"/>
    <w:basedOn w:val="Normal"/>
    <w:qFormat/>
    <w:rsid w:val="006F02D2"/>
    <w:pPr>
      <w:spacing w:before="240" w:after="60"/>
    </w:pPr>
    <w:rPr>
      <w:rFonts w:ascii="Times New Roman" w:hAnsi="Times New Roman"/>
      <w:b/>
      <w:sz w:val="28"/>
    </w:rPr>
  </w:style>
  <w:style w:type="character" w:customStyle="1" w:styleId="Underline">
    <w:name w:val="Underline"/>
    <w:basedOn w:val="DefaultParagraphFont"/>
    <w:qFormat/>
    <w:rsid w:val="006F02D2"/>
    <w:rPr>
      <w:u w:val="single"/>
    </w:rPr>
  </w:style>
  <w:style w:type="character" w:customStyle="1" w:styleId="BoldandItalics">
    <w:name w:val="Bold and Italics"/>
    <w:qFormat/>
    <w:rsid w:val="006F02D2"/>
    <w:rPr>
      <w:b/>
      <w:i/>
      <w:u w:val="none"/>
    </w:rPr>
  </w:style>
  <w:style w:type="paragraph" w:styleId="BalloonText">
    <w:name w:val="Balloon Text"/>
    <w:basedOn w:val="Normal"/>
    <w:link w:val="BalloonTextChar"/>
    <w:rsid w:val="006F02D2"/>
    <w:rPr>
      <w:rFonts w:ascii="Tahoma" w:hAnsi="Tahoma" w:cs="Tahoma"/>
      <w:sz w:val="16"/>
      <w:szCs w:val="16"/>
    </w:rPr>
  </w:style>
  <w:style w:type="character" w:customStyle="1" w:styleId="BalloonTextChar">
    <w:name w:val="Balloon Text Char"/>
    <w:basedOn w:val="DefaultParagraphFont"/>
    <w:link w:val="BalloonText"/>
    <w:rsid w:val="006F02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02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02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02D2"/>
    <w:rPr>
      <w:b/>
      <w:color w:val="660033"/>
      <w:spacing w:val="0"/>
    </w:rPr>
  </w:style>
  <w:style w:type="paragraph" w:customStyle="1" w:styleId="Nameditemlist">
    <w:name w:val="Named item list"/>
    <w:basedOn w:val="BodyText"/>
    <w:qFormat/>
    <w:rsid w:val="006F02D2"/>
    <w:pPr>
      <w:tabs>
        <w:tab w:val="left" w:pos="2835"/>
      </w:tabs>
      <w:ind w:left="2835" w:hanging="2835"/>
    </w:pPr>
  </w:style>
  <w:style w:type="paragraph" w:customStyle="1" w:styleId="BodyTextnopadding">
    <w:name w:val="Body Text no padding"/>
    <w:basedOn w:val="BodyText"/>
    <w:qFormat/>
    <w:rsid w:val="006F02D2"/>
    <w:pPr>
      <w:spacing w:before="0" w:after="0"/>
    </w:pPr>
  </w:style>
  <w:style w:type="paragraph" w:customStyle="1" w:styleId="BodyTextBold">
    <w:name w:val="Body Text Bold"/>
    <w:basedOn w:val="BodyText"/>
    <w:qFormat/>
    <w:rsid w:val="006F02D2"/>
    <w:rPr>
      <w:b/>
    </w:rPr>
  </w:style>
  <w:style w:type="character" w:styleId="Hyperlink">
    <w:name w:val="Hyperlink"/>
    <w:basedOn w:val="DefaultParagraphFont"/>
    <w:uiPriority w:val="99"/>
    <w:unhideWhenUsed/>
    <w:rsid w:val="009805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275</Words>
  <Characters>1809</Characters>
  <Application>Microsoft Office Word</Application>
  <DocSecurity>0</DocSecurity>
  <Lines>54</Lines>
  <Paragraphs>38</Paragraphs>
  <ScaleCrop>false</ScaleCrop>
  <Company>Author-it Software Corporation Ltd.</Company>
  <LinksUpToDate>false</LinksUpToDate>
  <CharactersWithSpaces>2046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ICTGAM404 Apply artificial intelligence in game development</dc:title>
  <dc:subject>Approved</dc:subject>
  <dc:creator>PwC’s Skills for Australia</dc:creator>
  <cp:keywords>Release: 1</cp:keywords>
  <dc:description>Review Date: 12 April 2008</dc:description>
  <cp:lastModifiedBy>HSD_TPCMSd.prod</cp:lastModifiedBy>
  <cp:revision>3</cp:revision>
  <dcterms:created xsi:type="dcterms:W3CDTF">2019-09-02T01:05:00Z</dcterms:created>
  <dcterms:modified xsi:type="dcterms:W3CDTF">2019-09-02T01:05:00Z</dcterms:modified>
</cp:coreProperties>
</file>