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CUA40320 Certificate IV in Dance Teaching and Management</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CUA40320 Certificate IV in Dance Teaching and Management</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version first released with CUA Creative Arts and Culture Training Package Version 6.0.</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 to add the following units of competency in the elective list:</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CUABRT415</w:t>
            </w:r>
            <w:r>
              <w:rPr>
                <w:rFonts w:ascii="Times New Roman" w:eastAsia="Times New Roman" w:hAnsi="Times New Roman" w:cs="Times New Roman"/>
                <w:kern w:val="0"/>
                <w14:ligatures w14:val="none"/>
              </w:rPr>
              <w:t xml:space="preserve"> Provide technical support during virtual and hybrid events</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CUAMWB403</w:t>
            </w:r>
            <w:r>
              <w:rPr>
                <w:rFonts w:ascii="Times New Roman" w:eastAsia="Times New Roman" w:hAnsi="Times New Roman" w:cs="Times New Roman"/>
                <w:kern w:val="0"/>
                <w14:ligatures w14:val="none"/>
              </w:rPr>
              <w:t xml:space="preserve"> Prepare to work with confronting material and processes in the creative industries.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working in a variety of dance teaching contexts, including private dance studios. They apply solutions to a defined range of unpredictable problems and analyse and evaluate information relating to the assessment of dance students. They may provide leadership and guidance to others and have limited responsibility for the output of others.</w:t>
      </w:r>
    </w:p>
    <w:p w:rsidP="00F04378">
      <w:r>
        <w:t>The job roles that relate to this qualification may include dance fitness instructor or dance teacher.</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Individuals must complete an audition or provide another form of evidence which demonstrates their competence in at least one dance style equivalent to Australian Qualifications Framework (AQF) level 4 or above.</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14</w:t>
      </w:r>
    </w:p>
    <w:p w:rsidP="00060285">
      <w:r>
        <w:rPr>
          <w:rStyle w:val="Strong"/>
        </w:rPr>
        <w:t>7 core units</w:t>
      </w:r>
      <w:r>
        <w:t xml:space="preserve"> plus</w:t>
      </w:r>
    </w:p>
    <w:p w:rsidP="00060285">
      <w:r>
        <w:rPr>
          <w:rStyle w:val="Strong"/>
        </w:rPr>
        <w:t>7 elective units</w:t>
      </w:r>
      <w:r>
        <w:t>, of which:</w:t>
      </w:r>
    </w:p>
    <w:p w:rsidP="00060285">
      <w:pPr>
        <w:numPr>
          <w:ilvl w:val="0"/>
          <w:numId w:val="2"/>
        </w:numPr>
        <w:ind w:left="720" w:hanging="360"/>
        <w:jc w:val="left"/>
      </w:pPr>
      <w:r>
        <w:t>at least 4 must be from the listed elective units below</w:t>
      </w:r>
    </w:p>
    <w:p w:rsidP="00060285">
      <w:pPr>
        <w:numPr>
          <w:ilvl w:val="0"/>
          <w:numId w:val="2"/>
        </w:numPr>
        <w:ind w:left="720" w:hanging="360"/>
        <w:jc w:val="left"/>
      </w:pPr>
      <w:r>
        <w:t>of the remaining elective units:</w:t>
      </w:r>
    </w:p>
    <w:p w:rsidP="00060285">
      <w:pPr>
        <w:numPr>
          <w:ilvl w:val="1"/>
          <w:numId w:val="2"/>
        </w:numPr>
        <w:ind w:left="1440" w:hanging="360"/>
        <w:jc w:val="left"/>
      </w:pPr>
      <w:r>
        <w:t>up to 2 may be from this or any other currently endorsed Certificate IV or above training package qualification or accredited course</w:t>
      </w:r>
    </w:p>
    <w:p w:rsidP="00060285">
      <w:pPr>
        <w:numPr>
          <w:ilvl w:val="1"/>
          <w:numId w:val="2"/>
        </w:numPr>
        <w:ind w:left="1440" w:hanging="360"/>
        <w:jc w:val="left"/>
      </w:pPr>
      <w:r>
        <w:t>1 may be from this or any other currently endorsed Certificate III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3"/>
        </w:numPr>
        <w:ind w:left="720" w:hanging="360"/>
        <w:jc w:val="left"/>
      </w:pPr>
      <w:r>
        <w:t>CUACHR412</w:t>
      </w:r>
      <w:r>
        <w:t xml:space="preserve"> Create short dance pieces</w:t>
      </w:r>
    </w:p>
    <w:p w:rsidP="00060285">
      <w:pPr>
        <w:numPr>
          <w:ilvl w:val="0"/>
          <w:numId w:val="3"/>
        </w:numPr>
        <w:ind w:left="720" w:hanging="360"/>
        <w:jc w:val="left"/>
      </w:pPr>
      <w:r>
        <w:t>CUADTM412</w:t>
      </w:r>
      <w:r>
        <w:t xml:space="preserve"> Promote the physical and emotional wellbeing of children in performing arts</w:t>
      </w:r>
    </w:p>
    <w:p w:rsidP="00060285">
      <w:pPr>
        <w:numPr>
          <w:ilvl w:val="0"/>
          <w:numId w:val="3"/>
        </w:numPr>
        <w:ind w:left="720" w:hanging="360"/>
        <w:jc w:val="left"/>
      </w:pPr>
      <w:r>
        <w:t>CUADTM413</w:t>
      </w:r>
      <w:r>
        <w:t xml:space="preserve"> Apply safe dance teaching methods</w:t>
      </w:r>
    </w:p>
    <w:p w:rsidP="00060285">
      <w:pPr>
        <w:numPr>
          <w:ilvl w:val="0"/>
          <w:numId w:val="3"/>
        </w:numPr>
        <w:ind w:left="720" w:hanging="360"/>
        <w:jc w:val="left"/>
      </w:pPr>
      <w:r>
        <w:t>CUADTM421</w:t>
      </w:r>
      <w:r>
        <w:t xml:space="preserve"> Teach basic dance techniques</w:t>
      </w:r>
    </w:p>
    <w:p w:rsidP="00060285">
      <w:pPr>
        <w:numPr>
          <w:ilvl w:val="0"/>
          <w:numId w:val="3"/>
        </w:numPr>
        <w:ind w:left="720" w:hanging="360"/>
        <w:jc w:val="left"/>
      </w:pPr>
      <w:r>
        <w:t>CUADTM431</w:t>
      </w:r>
      <w:r>
        <w:t xml:space="preserve"> Design and conduct dance learning program</w:t>
      </w:r>
    </w:p>
    <w:p w:rsidP="00060285">
      <w:pPr>
        <w:numPr>
          <w:ilvl w:val="0"/>
          <w:numId w:val="3"/>
        </w:numPr>
        <w:ind w:left="720" w:hanging="360"/>
        <w:jc w:val="left"/>
      </w:pPr>
      <w:r>
        <w:t>CUAWHS405</w:t>
      </w:r>
      <w:r>
        <w:t xml:space="preserve"> Provide a safe performing arts environment for children</w:t>
      </w:r>
    </w:p>
    <w:p w:rsidP="00060285">
      <w:pPr>
        <w:numPr>
          <w:ilvl w:val="0"/>
          <w:numId w:val="3"/>
        </w:numPr>
        <w:ind w:left="720" w:hanging="360"/>
        <w:jc w:val="left"/>
      </w:pPr>
      <w:r>
        <w:t>HLTAID011</w:t>
      </w:r>
      <w:r>
        <w:t xml:space="preserve"> Provide first aid</w:t>
      </w:r>
    </w:p>
    <w:p w:rsidP="00060285">
      <w:r>
        <w:rPr>
          <w:rStyle w:val="Strong"/>
        </w:rPr>
        <w:t>Elective units</w:t>
      </w:r>
    </w:p>
    <w:p w:rsidP="00060285">
      <w:pPr>
        <w:numPr>
          <w:ilvl w:val="0"/>
          <w:numId w:val="4"/>
        </w:numPr>
        <w:ind w:left="720" w:hanging="360"/>
        <w:jc w:val="left"/>
      </w:pPr>
      <w:r>
        <w:t>BSBESB301</w:t>
      </w:r>
      <w:r>
        <w:t xml:space="preserve"> Investigate business opportunities</w:t>
      </w:r>
    </w:p>
    <w:p w:rsidP="00060285">
      <w:pPr>
        <w:numPr>
          <w:ilvl w:val="0"/>
          <w:numId w:val="4"/>
        </w:numPr>
        <w:ind w:left="720" w:hanging="360"/>
        <w:jc w:val="left"/>
      </w:pPr>
      <w:r>
        <w:t>BSBESB402</w:t>
      </w:r>
      <w:r>
        <w:t xml:space="preserve"> Establish legal and risk management requirements of new business ventures</w:t>
      </w:r>
    </w:p>
    <w:p w:rsidP="00060285">
      <w:pPr>
        <w:numPr>
          <w:ilvl w:val="0"/>
          <w:numId w:val="4"/>
        </w:numPr>
        <w:ind w:left="720" w:hanging="360"/>
        <w:jc w:val="left"/>
      </w:pPr>
      <w:r>
        <w:t>BSBESB406</w:t>
      </w:r>
      <w:r>
        <w:t xml:space="preserve"> Establish operational strategies and procedures for new business ventures</w:t>
      </w:r>
    </w:p>
    <w:p w:rsidP="00060285">
      <w:pPr>
        <w:numPr>
          <w:ilvl w:val="0"/>
          <w:numId w:val="4"/>
        </w:numPr>
        <w:ind w:left="720" w:hanging="360"/>
        <w:jc w:val="left"/>
      </w:pPr>
      <w:r>
        <w:t>BSBLDR414</w:t>
      </w:r>
      <w:r>
        <w:t xml:space="preserve"> Lead team effectiveness</w:t>
      </w:r>
    </w:p>
    <w:p w:rsidP="00060285">
      <w:pPr>
        <w:numPr>
          <w:ilvl w:val="0"/>
          <w:numId w:val="4"/>
        </w:numPr>
        <w:ind w:left="720" w:hanging="360"/>
        <w:jc w:val="left"/>
      </w:pPr>
      <w:r>
        <w:t>BSBTWK301</w:t>
      </w:r>
      <w:r>
        <w:t xml:space="preserve"> Use inclusive work practices</w:t>
      </w:r>
    </w:p>
    <w:p w:rsidP="00060285">
      <w:pPr>
        <w:numPr>
          <w:ilvl w:val="0"/>
          <w:numId w:val="4"/>
        </w:numPr>
        <w:ind w:left="720" w:hanging="360"/>
        <w:jc w:val="left"/>
      </w:pPr>
      <w:r>
        <w:t>BSBWHS411</w:t>
      </w:r>
      <w:r>
        <w:t xml:space="preserve"> Implement and monitor WHS policies, procedures and programs</w:t>
      </w:r>
    </w:p>
    <w:p w:rsidP="00060285">
      <w:pPr>
        <w:numPr>
          <w:ilvl w:val="0"/>
          <w:numId w:val="4"/>
        </w:numPr>
        <w:ind w:left="720" w:hanging="360"/>
        <w:jc w:val="left"/>
      </w:pPr>
      <w:r>
        <w:t>BSBWHS512</w:t>
      </w:r>
      <w:r>
        <w:t xml:space="preserve"> Contribute to managing work-related psychological health and safety</w:t>
      </w:r>
    </w:p>
    <w:p w:rsidP="00060285">
      <w:pPr>
        <w:numPr>
          <w:ilvl w:val="0"/>
          <w:numId w:val="4"/>
        </w:numPr>
        <w:ind w:left="720" w:hanging="360"/>
        <w:jc w:val="left"/>
      </w:pPr>
      <w:r>
        <w:t>CHCPRT025</w:t>
      </w:r>
      <w:r>
        <w:t xml:space="preserve"> Identify and report children and young people at risk</w:t>
      </w:r>
    </w:p>
    <w:p w:rsidP="00060285">
      <w:pPr>
        <w:numPr>
          <w:ilvl w:val="0"/>
          <w:numId w:val="4"/>
        </w:numPr>
        <w:ind w:left="720" w:hanging="360"/>
        <w:jc w:val="left"/>
      </w:pPr>
      <w:r>
        <w:t>CUAADM311</w:t>
      </w:r>
      <w:r>
        <w:t xml:space="preserve"> Book rehearsal and performance venues and administer bookings</w:t>
      </w:r>
    </w:p>
    <w:p w:rsidP="00060285">
      <w:pPr>
        <w:numPr>
          <w:ilvl w:val="0"/>
          <w:numId w:val="4"/>
        </w:numPr>
        <w:ind w:left="720" w:hanging="360"/>
        <w:jc w:val="left"/>
      </w:pPr>
      <w:r>
        <w:t>CUABRT415</w:t>
      </w:r>
      <w:r>
        <w:t xml:space="preserve"> Provide technical support during virtual and hybrid events</w:t>
      </w:r>
    </w:p>
    <w:p w:rsidP="00060285">
      <w:pPr>
        <w:numPr>
          <w:ilvl w:val="0"/>
          <w:numId w:val="4"/>
        </w:numPr>
        <w:ind w:left="720" w:hanging="360"/>
        <w:jc w:val="left"/>
      </w:pPr>
      <w:r>
        <w:t>CUACMP311</w:t>
      </w:r>
      <w:r>
        <w:t xml:space="preserve"> Implement copyright arrangements</w:t>
      </w:r>
    </w:p>
    <w:p w:rsidP="00060285">
      <w:pPr>
        <w:numPr>
          <w:ilvl w:val="0"/>
          <w:numId w:val="4"/>
        </w:numPr>
        <w:ind w:left="720" w:hanging="360"/>
        <w:jc w:val="left"/>
      </w:pPr>
      <w:r>
        <w:t>CUADLT311</w:t>
      </w:r>
      <w:r>
        <w:t xml:space="preserve"> Develop basic dance analysis skills</w:t>
      </w:r>
    </w:p>
    <w:p w:rsidP="00060285">
      <w:pPr>
        <w:numPr>
          <w:ilvl w:val="0"/>
          <w:numId w:val="4"/>
        </w:numPr>
        <w:ind w:left="720" w:hanging="360"/>
        <w:jc w:val="left"/>
      </w:pPr>
      <w:r>
        <w:t>CUADLT411</w:t>
      </w:r>
      <w:r>
        <w:t xml:space="preserve"> Document dance</w:t>
      </w:r>
    </w:p>
    <w:p w:rsidP="00060285">
      <w:pPr>
        <w:numPr>
          <w:ilvl w:val="0"/>
          <w:numId w:val="4"/>
        </w:numPr>
        <w:ind w:left="720" w:hanging="360"/>
        <w:jc w:val="left"/>
      </w:pPr>
      <w:r>
        <w:t>CUADLT412</w:t>
      </w:r>
      <w:r>
        <w:t xml:space="preserve"> Explore the relationship between music and dance</w:t>
      </w:r>
    </w:p>
    <w:p w:rsidP="00060285">
      <w:pPr>
        <w:numPr>
          <w:ilvl w:val="0"/>
          <w:numId w:val="4"/>
        </w:numPr>
        <w:ind w:left="720" w:hanging="360"/>
        <w:jc w:val="left"/>
      </w:pPr>
      <w:r>
        <w:t>CUADTM402</w:t>
      </w:r>
      <w:r>
        <w:t xml:space="preserve"> Teach basic classical ballet dance technique</w:t>
      </w:r>
    </w:p>
    <w:p w:rsidP="00060285">
      <w:pPr>
        <w:numPr>
          <w:ilvl w:val="0"/>
          <w:numId w:val="4"/>
        </w:numPr>
        <w:ind w:left="720" w:hanging="360"/>
        <w:jc w:val="left"/>
      </w:pPr>
      <w:r>
        <w:t>CUADTM404</w:t>
      </w:r>
      <w:r>
        <w:t xml:space="preserve"> Teach basic jazz dance technique</w:t>
      </w:r>
    </w:p>
    <w:p w:rsidP="00060285">
      <w:pPr>
        <w:numPr>
          <w:ilvl w:val="0"/>
          <w:numId w:val="4"/>
        </w:numPr>
        <w:ind w:left="720" w:hanging="360"/>
        <w:jc w:val="left"/>
      </w:pPr>
      <w:r>
        <w:t>CUADTM405</w:t>
      </w:r>
      <w:r>
        <w:t xml:space="preserve"> Teach basic contemporary dance technique</w:t>
      </w:r>
    </w:p>
    <w:p w:rsidP="00060285">
      <w:pPr>
        <w:numPr>
          <w:ilvl w:val="0"/>
          <w:numId w:val="4"/>
        </w:numPr>
        <w:ind w:left="720" w:hanging="360"/>
        <w:jc w:val="left"/>
      </w:pPr>
      <w:r>
        <w:t>CUADTM406</w:t>
      </w:r>
      <w:r>
        <w:t xml:space="preserve"> Teach basic tap dance technique</w:t>
      </w:r>
    </w:p>
    <w:p w:rsidP="00060285">
      <w:pPr>
        <w:numPr>
          <w:ilvl w:val="0"/>
          <w:numId w:val="4"/>
        </w:numPr>
        <w:ind w:left="720" w:hanging="360"/>
        <w:jc w:val="left"/>
      </w:pPr>
      <w:r>
        <w:t>CUADTM407</w:t>
      </w:r>
      <w:r>
        <w:t xml:space="preserve"> Teach basic cultural dance technique</w:t>
      </w:r>
    </w:p>
    <w:p w:rsidP="00060285">
      <w:pPr>
        <w:numPr>
          <w:ilvl w:val="0"/>
          <w:numId w:val="4"/>
        </w:numPr>
        <w:ind w:left="720" w:hanging="360"/>
        <w:jc w:val="left"/>
      </w:pPr>
      <w:r>
        <w:t>CUADTM418</w:t>
      </w:r>
      <w:r>
        <w:t xml:space="preserve"> Teach ballet at introductory level</w:t>
      </w:r>
    </w:p>
    <w:p w:rsidP="00060285">
      <w:pPr>
        <w:numPr>
          <w:ilvl w:val="0"/>
          <w:numId w:val="4"/>
        </w:numPr>
        <w:ind w:left="720" w:hanging="360"/>
        <w:jc w:val="left"/>
      </w:pPr>
      <w:r>
        <w:t>CUADTM419</w:t>
      </w:r>
      <w:r>
        <w:t xml:space="preserve"> Teach ballet at junior level</w:t>
      </w:r>
    </w:p>
    <w:p w:rsidP="00060285">
      <w:pPr>
        <w:numPr>
          <w:ilvl w:val="0"/>
          <w:numId w:val="4"/>
        </w:numPr>
        <w:ind w:left="720" w:hanging="360"/>
        <w:jc w:val="left"/>
      </w:pPr>
      <w:r>
        <w:t>CUADTM420</w:t>
      </w:r>
      <w:r>
        <w:t xml:space="preserve"> Teach ballet at intermediate level</w:t>
      </w:r>
    </w:p>
    <w:p w:rsidP="00060285">
      <w:pPr>
        <w:numPr>
          <w:ilvl w:val="0"/>
          <w:numId w:val="4"/>
        </w:numPr>
        <w:ind w:left="720" w:hanging="360"/>
        <w:jc w:val="left"/>
      </w:pPr>
      <w:r>
        <w:t>CUADTM441</w:t>
      </w:r>
      <w:r>
        <w:t xml:space="preserve"> Plan and conduct assessment activities for dance</w:t>
      </w:r>
    </w:p>
    <w:p w:rsidP="00060285">
      <w:pPr>
        <w:numPr>
          <w:ilvl w:val="0"/>
          <w:numId w:val="4"/>
        </w:numPr>
        <w:ind w:left="720" w:hanging="360"/>
        <w:jc w:val="left"/>
      </w:pPr>
      <w:r>
        <w:t>CUAIND411</w:t>
      </w:r>
      <w:r>
        <w:t xml:space="preserve"> Extend expertise in specialist creative fields</w:t>
      </w:r>
    </w:p>
    <w:p w:rsidP="00060285">
      <w:pPr>
        <w:numPr>
          <w:ilvl w:val="0"/>
          <w:numId w:val="4"/>
        </w:numPr>
        <w:ind w:left="720" w:hanging="360"/>
        <w:jc w:val="left"/>
      </w:pPr>
      <w:r>
        <w:t>CUAMKG311</w:t>
      </w:r>
      <w:r>
        <w:t xml:space="preserve"> Assist with marketing and promotion</w:t>
      </w:r>
    </w:p>
    <w:p w:rsidP="00060285">
      <w:pPr>
        <w:numPr>
          <w:ilvl w:val="0"/>
          <w:numId w:val="4"/>
        </w:numPr>
        <w:ind w:left="720" w:hanging="360"/>
        <w:jc w:val="left"/>
      </w:pPr>
      <w:r>
        <w:t>CUAMWB401</w:t>
      </w:r>
      <w:r>
        <w:t xml:space="preserve"> Develop and implement own self-care plan in the creative industries</w:t>
      </w:r>
    </w:p>
    <w:p w:rsidP="00060285">
      <w:pPr>
        <w:numPr>
          <w:ilvl w:val="0"/>
          <w:numId w:val="4"/>
        </w:numPr>
        <w:ind w:left="720" w:hanging="360"/>
        <w:jc w:val="left"/>
      </w:pPr>
      <w:r>
        <w:t>CUAMWB402</w:t>
      </w:r>
      <w:r>
        <w:t xml:space="preserve"> Manage feedback on creative practice</w:t>
      </w:r>
    </w:p>
    <w:p w:rsidP="00060285">
      <w:pPr>
        <w:numPr>
          <w:ilvl w:val="0"/>
          <w:numId w:val="4"/>
        </w:numPr>
        <w:ind w:left="720" w:hanging="360"/>
        <w:jc w:val="left"/>
      </w:pPr>
      <w:r>
        <w:t>CUAMWB403</w:t>
      </w:r>
      <w:r>
        <w:t xml:space="preserve"> Prepare to work with confronting material and processes in the creative industries</w:t>
      </w:r>
    </w:p>
    <w:p w:rsidP="00060285">
      <w:pPr>
        <w:numPr>
          <w:ilvl w:val="0"/>
          <w:numId w:val="4"/>
        </w:numPr>
        <w:ind w:left="720" w:hanging="360"/>
        <w:jc w:val="left"/>
      </w:pPr>
      <w:r>
        <w:t>CUAWHS406</w:t>
      </w:r>
      <w:r>
        <w:t xml:space="preserve"> Interact appropriately with children in performing arts environments</w:t>
      </w:r>
    </w:p>
    <w:p w:rsidP="00060285">
      <w:pPr>
        <w:numPr>
          <w:ilvl w:val="0"/>
          <w:numId w:val="4"/>
        </w:numPr>
        <w:ind w:left="720" w:hanging="360"/>
        <w:jc w:val="left"/>
      </w:pPr>
      <w:r>
        <w:t>CUAWHS413</w:t>
      </w:r>
      <w:r>
        <w:t xml:space="preserve"> Incorporate anatomy principles into skill development</w:t>
      </w:r>
    </w:p>
    <w:p w:rsidP="00060285">
      <w:pPr>
        <w:numPr>
          <w:ilvl w:val="0"/>
          <w:numId w:val="4"/>
        </w:numPr>
        <w:ind w:left="720" w:hanging="360"/>
        <w:jc w:val="left"/>
      </w:pPr>
      <w:r>
        <w:t>SISFFIT036</w:t>
      </w:r>
      <w:r>
        <w:t xml:space="preserve"> Instruct group exercise sessions</w:t>
      </w:r>
    </w:p>
    <w:p w:rsidP="00060285">
      <w:pPr>
        <w:numPr>
          <w:ilvl w:val="0"/>
          <w:numId w:val="4"/>
        </w:numPr>
        <w:ind w:left="720" w:hanging="360"/>
        <w:jc w:val="left"/>
      </w:pPr>
      <w:r>
        <w:t>SITXCOM010</w:t>
      </w:r>
      <w:r>
        <w:t xml:space="preserve"> Manage conflict</w:t>
      </w:r>
    </w:p>
    <w:p w:rsidP="00060285">
      <w:pPr>
        <w:numPr>
          <w:ilvl w:val="0"/>
          <w:numId w:val="4"/>
        </w:numPr>
        <w:ind w:left="720" w:hanging="360"/>
        <w:jc w:val="left"/>
      </w:pPr>
      <w:r>
        <w:t>TAEASS413</w:t>
      </w:r>
      <w:r>
        <w:t xml:space="preserve"> Participate in assessment validation</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CUA40320 Certificate IV in Dance Teaching and Management</w:t>
            </w:r>
          </w:p>
        </w:tc>
        <w:tc>
          <w:tcPr>
            <w:tcW w:w="2268" w:type="dxa"/>
          </w:tcPr>
          <w:p w:rsidP="002C2B22">
            <w:r>
              <w:t>CUA40313 Certificate IV in Dance Teaching and Management</w:t>
            </w:r>
          </w:p>
        </w:tc>
        <w:tc>
          <w:tcPr>
            <w:tcW w:w="2268" w:type="dxa"/>
          </w:tcPr>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CUA40320 Certificate IV in Dance Teaching and Management</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CUA40320 Certificate IV in Dance Teaching and Management</dc:title>
  <dc:subject>Release: 3</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2025-08-13T01:47:24Z</dcterms:created>
  <dcterms:modified xsi:type="dcterms:W3CDTF">2025-08-13T01:47:24Z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